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49482" w14:textId="77777777" w:rsidR="004D5D0D" w:rsidRPr="00962296" w:rsidRDefault="000174A3" w:rsidP="004D5D0D">
      <w:pPr>
        <w:widowControl w:val="0"/>
        <w:autoSpaceDE w:val="0"/>
        <w:autoSpaceDN w:val="0"/>
        <w:adjustRightInd w:val="0"/>
        <w:jc w:val="center"/>
        <w:rPr>
          <w:rFonts w:ascii="Arial" w:hAnsi="Arial" w:cs="Arial"/>
          <w:sz w:val="22"/>
        </w:rPr>
      </w:pPr>
      <w:r w:rsidRPr="00962296">
        <w:rPr>
          <w:rFonts w:ascii="Arial" w:hAnsi="Arial" w:cs="Arial"/>
          <w:noProof/>
          <w:sz w:val="22"/>
        </w:rPr>
        <w:drawing>
          <wp:inline distT="0" distB="0" distL="0" distR="0" wp14:anchorId="79CA791E" wp14:editId="67956BEE">
            <wp:extent cx="1808480" cy="1645920"/>
            <wp:effectExtent l="0" t="0" r="1270" b="0"/>
            <wp:docPr id="2" name="Picture 2" descr="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8480" cy="1645920"/>
                    </a:xfrm>
                    <a:prstGeom prst="rect">
                      <a:avLst/>
                    </a:prstGeom>
                    <a:noFill/>
                    <a:ln>
                      <a:noFill/>
                    </a:ln>
                  </pic:spPr>
                </pic:pic>
              </a:graphicData>
            </a:graphic>
          </wp:inline>
        </w:drawing>
      </w:r>
    </w:p>
    <w:p w14:paraId="25320417" w14:textId="77777777" w:rsidR="004D5D0D" w:rsidRPr="00962296" w:rsidRDefault="004D5D0D" w:rsidP="004D5D0D">
      <w:pPr>
        <w:widowControl w:val="0"/>
        <w:autoSpaceDE w:val="0"/>
        <w:autoSpaceDN w:val="0"/>
        <w:adjustRightInd w:val="0"/>
        <w:jc w:val="center"/>
        <w:rPr>
          <w:rFonts w:ascii="Arial" w:hAnsi="Arial" w:cs="Arial"/>
          <w:b/>
          <w:sz w:val="48"/>
          <w:szCs w:val="50"/>
        </w:rPr>
      </w:pPr>
    </w:p>
    <w:p w14:paraId="0AD3A287" w14:textId="77777777" w:rsidR="004D5D0D" w:rsidRPr="000174A3" w:rsidRDefault="000174A3" w:rsidP="004D5D0D">
      <w:pPr>
        <w:widowControl w:val="0"/>
        <w:autoSpaceDE w:val="0"/>
        <w:autoSpaceDN w:val="0"/>
        <w:adjustRightInd w:val="0"/>
        <w:spacing w:line="360" w:lineRule="auto"/>
        <w:jc w:val="center"/>
        <w:rPr>
          <w:rFonts w:ascii="Arial" w:hAnsi="Arial" w:cs="Arial"/>
          <w:b/>
          <w:sz w:val="52"/>
          <w:szCs w:val="50"/>
        </w:rPr>
      </w:pPr>
      <w:r w:rsidRPr="000174A3">
        <w:rPr>
          <w:rFonts w:ascii="Arial" w:hAnsi="Arial" w:cs="Arial"/>
          <w:b/>
          <w:sz w:val="52"/>
          <w:szCs w:val="50"/>
        </w:rPr>
        <w:t>Highland Community School</w:t>
      </w:r>
    </w:p>
    <w:p w14:paraId="740EC30C" w14:textId="77777777" w:rsidR="004D5D0D" w:rsidRDefault="004D5D0D" w:rsidP="004D5D0D">
      <w:pPr>
        <w:widowControl w:val="0"/>
        <w:autoSpaceDE w:val="0"/>
        <w:autoSpaceDN w:val="0"/>
        <w:adjustRightInd w:val="0"/>
        <w:spacing w:line="360" w:lineRule="auto"/>
        <w:jc w:val="center"/>
        <w:rPr>
          <w:rFonts w:ascii="Arial" w:hAnsi="Arial" w:cs="Arial"/>
          <w:b/>
          <w:sz w:val="56"/>
          <w:szCs w:val="50"/>
        </w:rPr>
      </w:pPr>
      <w:r w:rsidRPr="00962296">
        <w:rPr>
          <w:rFonts w:ascii="Arial" w:hAnsi="Arial" w:cs="Arial"/>
          <w:b/>
          <w:sz w:val="56"/>
          <w:szCs w:val="50"/>
        </w:rPr>
        <w:t>Program Handbook</w:t>
      </w:r>
    </w:p>
    <w:p w14:paraId="755D916D" w14:textId="29A45C17" w:rsidR="00CF3643" w:rsidRDefault="00CF3643" w:rsidP="00CF3643">
      <w:pPr>
        <w:widowControl w:val="0"/>
        <w:autoSpaceDE w:val="0"/>
        <w:autoSpaceDN w:val="0"/>
        <w:adjustRightInd w:val="0"/>
        <w:spacing w:line="360" w:lineRule="auto"/>
        <w:jc w:val="center"/>
        <w:rPr>
          <w:rFonts w:ascii="Arial" w:hAnsi="Arial" w:cs="Arial"/>
          <w:b/>
          <w:sz w:val="52"/>
          <w:szCs w:val="50"/>
        </w:rPr>
      </w:pPr>
      <w:r>
        <w:rPr>
          <w:rFonts w:ascii="Arial" w:hAnsi="Arial" w:cs="Arial"/>
          <w:b/>
          <w:sz w:val="52"/>
          <w:szCs w:val="50"/>
        </w:rPr>
        <w:t>20</w:t>
      </w:r>
      <w:r w:rsidR="00A07DD4">
        <w:rPr>
          <w:rFonts w:ascii="Arial" w:hAnsi="Arial" w:cs="Arial"/>
          <w:b/>
          <w:sz w:val="52"/>
          <w:szCs w:val="50"/>
        </w:rPr>
        <w:t>2</w:t>
      </w:r>
      <w:r w:rsidR="00A83F3D">
        <w:rPr>
          <w:rFonts w:ascii="Arial" w:hAnsi="Arial" w:cs="Arial"/>
          <w:b/>
          <w:sz w:val="52"/>
          <w:szCs w:val="50"/>
        </w:rPr>
        <w:t>1</w:t>
      </w:r>
      <w:r>
        <w:rPr>
          <w:rFonts w:ascii="Arial" w:hAnsi="Arial" w:cs="Arial"/>
          <w:b/>
          <w:sz w:val="52"/>
          <w:szCs w:val="50"/>
        </w:rPr>
        <w:t>-20</w:t>
      </w:r>
      <w:r w:rsidR="00440072">
        <w:rPr>
          <w:rFonts w:ascii="Arial" w:hAnsi="Arial" w:cs="Arial"/>
          <w:b/>
          <w:sz w:val="52"/>
          <w:szCs w:val="50"/>
        </w:rPr>
        <w:t>2</w:t>
      </w:r>
      <w:r w:rsidR="00A83F3D">
        <w:rPr>
          <w:rFonts w:ascii="Arial" w:hAnsi="Arial" w:cs="Arial"/>
          <w:b/>
          <w:sz w:val="52"/>
          <w:szCs w:val="50"/>
        </w:rPr>
        <w:t>2</w:t>
      </w:r>
    </w:p>
    <w:p w14:paraId="21A0FC5C" w14:textId="77777777" w:rsidR="000174A3" w:rsidRPr="00962296" w:rsidRDefault="000174A3" w:rsidP="004D5D0D">
      <w:pPr>
        <w:widowControl w:val="0"/>
        <w:autoSpaceDE w:val="0"/>
        <w:autoSpaceDN w:val="0"/>
        <w:adjustRightInd w:val="0"/>
        <w:spacing w:line="360" w:lineRule="auto"/>
        <w:jc w:val="center"/>
        <w:rPr>
          <w:rFonts w:ascii="Arial" w:hAnsi="Arial" w:cs="Arial"/>
          <w:b/>
          <w:sz w:val="56"/>
          <w:szCs w:val="5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46"/>
      </w:tblGrid>
      <w:tr w:rsidR="000174A3" w14:paraId="289F661B" w14:textId="77777777" w:rsidTr="000174A3">
        <w:trPr>
          <w:trHeight w:val="384"/>
          <w:jc w:val="center"/>
        </w:trPr>
        <w:tc>
          <w:tcPr>
            <w:tcW w:w="8946" w:type="dxa"/>
            <w:shd w:val="clear" w:color="auto" w:fill="FFFFCC"/>
          </w:tcPr>
          <w:p w14:paraId="37FE0F58" w14:textId="77777777" w:rsidR="000174A3" w:rsidRDefault="000174A3" w:rsidP="000174A3">
            <w:pPr>
              <w:widowControl w:val="0"/>
              <w:autoSpaceDE w:val="0"/>
              <w:autoSpaceDN w:val="0"/>
              <w:adjustRightInd w:val="0"/>
              <w:spacing w:line="360" w:lineRule="auto"/>
              <w:jc w:val="center"/>
              <w:rPr>
                <w:rFonts w:ascii="Arial" w:hAnsi="Arial" w:cs="Arial"/>
                <w:b/>
                <w:sz w:val="48"/>
                <w:szCs w:val="50"/>
              </w:rPr>
            </w:pPr>
            <w:r>
              <w:rPr>
                <w:rFonts w:ascii="Arial" w:hAnsi="Arial" w:cs="Arial"/>
                <w:b/>
                <w:sz w:val="48"/>
                <w:szCs w:val="50"/>
              </w:rPr>
              <w:t>Toddlers</w:t>
            </w:r>
          </w:p>
        </w:tc>
      </w:tr>
      <w:tr w:rsidR="000174A3" w14:paraId="1E4C0988" w14:textId="77777777" w:rsidTr="000174A3">
        <w:trPr>
          <w:trHeight w:val="393"/>
          <w:jc w:val="center"/>
        </w:trPr>
        <w:tc>
          <w:tcPr>
            <w:tcW w:w="8946" w:type="dxa"/>
            <w:shd w:val="clear" w:color="auto" w:fill="FDE9D9" w:themeFill="accent6" w:themeFillTint="33"/>
          </w:tcPr>
          <w:p w14:paraId="061CEA10" w14:textId="77777777" w:rsidR="000174A3" w:rsidRPr="000174A3" w:rsidRDefault="000174A3" w:rsidP="000174A3">
            <w:pPr>
              <w:widowControl w:val="0"/>
              <w:autoSpaceDE w:val="0"/>
              <w:autoSpaceDN w:val="0"/>
              <w:adjustRightInd w:val="0"/>
              <w:spacing w:line="360" w:lineRule="auto"/>
              <w:jc w:val="center"/>
              <w:rPr>
                <w:rFonts w:ascii="Arial" w:hAnsi="Arial" w:cs="Arial"/>
                <w:b/>
                <w:sz w:val="48"/>
                <w:szCs w:val="50"/>
              </w:rPr>
            </w:pPr>
            <w:r>
              <w:rPr>
                <w:rFonts w:ascii="Arial" w:hAnsi="Arial" w:cs="Arial"/>
                <w:b/>
                <w:sz w:val="48"/>
                <w:szCs w:val="50"/>
              </w:rPr>
              <w:t xml:space="preserve">CHECK </w:t>
            </w:r>
          </w:p>
        </w:tc>
      </w:tr>
      <w:tr w:rsidR="000174A3" w14:paraId="06C193E4" w14:textId="77777777" w:rsidTr="007E1331">
        <w:trPr>
          <w:trHeight w:val="393"/>
          <w:jc w:val="center"/>
        </w:trPr>
        <w:tc>
          <w:tcPr>
            <w:tcW w:w="8946" w:type="dxa"/>
            <w:shd w:val="clear" w:color="auto" w:fill="EAF1DD" w:themeFill="accent3" w:themeFillTint="33"/>
          </w:tcPr>
          <w:p w14:paraId="66167634" w14:textId="77777777" w:rsidR="000174A3" w:rsidRDefault="007E1331" w:rsidP="000174A3">
            <w:pPr>
              <w:widowControl w:val="0"/>
              <w:autoSpaceDE w:val="0"/>
              <w:autoSpaceDN w:val="0"/>
              <w:adjustRightInd w:val="0"/>
              <w:spacing w:line="360" w:lineRule="auto"/>
              <w:jc w:val="center"/>
              <w:rPr>
                <w:rFonts w:ascii="Arial" w:hAnsi="Arial" w:cs="Arial"/>
                <w:b/>
                <w:sz w:val="48"/>
                <w:szCs w:val="50"/>
              </w:rPr>
            </w:pPr>
            <w:r>
              <w:rPr>
                <w:rFonts w:ascii="Arial" w:hAnsi="Arial" w:cs="Arial"/>
                <w:b/>
                <w:sz w:val="48"/>
                <w:szCs w:val="50"/>
              </w:rPr>
              <w:t>Before School</w:t>
            </w:r>
          </w:p>
        </w:tc>
      </w:tr>
      <w:tr w:rsidR="000174A3" w14:paraId="56C9F9A9" w14:textId="77777777" w:rsidTr="007E1331">
        <w:trPr>
          <w:trHeight w:val="384"/>
          <w:jc w:val="center"/>
        </w:trPr>
        <w:tc>
          <w:tcPr>
            <w:tcW w:w="8946" w:type="dxa"/>
            <w:shd w:val="clear" w:color="auto" w:fill="D6E3BC" w:themeFill="accent3" w:themeFillTint="66"/>
          </w:tcPr>
          <w:p w14:paraId="4B5353FD" w14:textId="77777777" w:rsidR="000174A3" w:rsidRDefault="007E1331" w:rsidP="000174A3">
            <w:pPr>
              <w:widowControl w:val="0"/>
              <w:autoSpaceDE w:val="0"/>
              <w:autoSpaceDN w:val="0"/>
              <w:adjustRightInd w:val="0"/>
              <w:spacing w:line="360" w:lineRule="auto"/>
              <w:jc w:val="center"/>
              <w:rPr>
                <w:rFonts w:ascii="Arial" w:hAnsi="Arial" w:cs="Arial"/>
                <w:b/>
                <w:sz w:val="48"/>
                <w:szCs w:val="50"/>
              </w:rPr>
            </w:pPr>
            <w:r>
              <w:rPr>
                <w:rFonts w:ascii="Arial" w:hAnsi="Arial" w:cs="Arial"/>
                <w:b/>
                <w:sz w:val="48"/>
                <w:szCs w:val="50"/>
              </w:rPr>
              <w:t>After</w:t>
            </w:r>
            <w:r w:rsidR="000174A3">
              <w:rPr>
                <w:rFonts w:ascii="Arial" w:hAnsi="Arial" w:cs="Arial"/>
                <w:b/>
                <w:sz w:val="48"/>
                <w:szCs w:val="50"/>
              </w:rPr>
              <w:t xml:space="preserve"> School</w:t>
            </w:r>
          </w:p>
        </w:tc>
      </w:tr>
      <w:tr w:rsidR="000174A3" w14:paraId="2AA9EDDE" w14:textId="77777777" w:rsidTr="007E1331">
        <w:trPr>
          <w:trHeight w:val="393"/>
          <w:jc w:val="center"/>
        </w:trPr>
        <w:tc>
          <w:tcPr>
            <w:tcW w:w="8946" w:type="dxa"/>
            <w:shd w:val="clear" w:color="auto" w:fill="FBD4B4" w:themeFill="accent6" w:themeFillTint="66"/>
          </w:tcPr>
          <w:p w14:paraId="1D7B9FB0" w14:textId="77777777" w:rsidR="000174A3" w:rsidRDefault="007E1331" w:rsidP="000174A3">
            <w:pPr>
              <w:widowControl w:val="0"/>
              <w:autoSpaceDE w:val="0"/>
              <w:autoSpaceDN w:val="0"/>
              <w:adjustRightInd w:val="0"/>
              <w:spacing w:line="360" w:lineRule="auto"/>
              <w:jc w:val="center"/>
              <w:rPr>
                <w:rFonts w:ascii="Arial" w:hAnsi="Arial" w:cs="Arial"/>
                <w:b/>
                <w:sz w:val="48"/>
                <w:szCs w:val="50"/>
              </w:rPr>
            </w:pPr>
            <w:r>
              <w:rPr>
                <w:rFonts w:ascii="Arial" w:hAnsi="Arial" w:cs="Arial"/>
                <w:b/>
                <w:sz w:val="48"/>
                <w:szCs w:val="50"/>
              </w:rPr>
              <w:t>Fun Day</w:t>
            </w:r>
          </w:p>
        </w:tc>
      </w:tr>
      <w:tr w:rsidR="000174A3" w14:paraId="17A79FE1" w14:textId="77777777" w:rsidTr="000174A3">
        <w:trPr>
          <w:trHeight w:val="393"/>
          <w:jc w:val="center"/>
        </w:trPr>
        <w:tc>
          <w:tcPr>
            <w:tcW w:w="8946" w:type="dxa"/>
            <w:shd w:val="clear" w:color="auto" w:fill="DAEEF3" w:themeFill="accent5" w:themeFillTint="33"/>
          </w:tcPr>
          <w:p w14:paraId="541729B3" w14:textId="77777777" w:rsidR="000174A3" w:rsidRDefault="000174A3" w:rsidP="000174A3">
            <w:pPr>
              <w:widowControl w:val="0"/>
              <w:autoSpaceDE w:val="0"/>
              <w:autoSpaceDN w:val="0"/>
              <w:adjustRightInd w:val="0"/>
              <w:spacing w:line="360" w:lineRule="auto"/>
              <w:jc w:val="center"/>
              <w:rPr>
                <w:rFonts w:ascii="Arial" w:hAnsi="Arial" w:cs="Arial"/>
                <w:b/>
                <w:sz w:val="48"/>
                <w:szCs w:val="50"/>
              </w:rPr>
            </w:pPr>
            <w:r>
              <w:rPr>
                <w:rFonts w:ascii="Arial" w:hAnsi="Arial" w:cs="Arial"/>
                <w:b/>
                <w:sz w:val="48"/>
                <w:szCs w:val="50"/>
              </w:rPr>
              <w:t>Summer Camp</w:t>
            </w:r>
          </w:p>
        </w:tc>
      </w:tr>
    </w:tbl>
    <w:p w14:paraId="14AD4B24" w14:textId="77777777" w:rsidR="00BA16F8" w:rsidRPr="00962296" w:rsidRDefault="00BA16F8" w:rsidP="00BA16F8">
      <w:pPr>
        <w:widowControl w:val="0"/>
        <w:autoSpaceDE w:val="0"/>
        <w:autoSpaceDN w:val="0"/>
        <w:adjustRightInd w:val="0"/>
        <w:spacing w:line="360" w:lineRule="auto"/>
        <w:ind w:left="1080"/>
        <w:rPr>
          <w:rFonts w:ascii="Arial" w:hAnsi="Arial" w:cs="Arial"/>
          <w:b/>
          <w:sz w:val="40"/>
          <w:szCs w:val="50"/>
        </w:rPr>
      </w:pPr>
    </w:p>
    <w:p w14:paraId="572853BB" w14:textId="77777777" w:rsidR="004D5D0D" w:rsidRPr="00962296" w:rsidRDefault="004D5D0D">
      <w:pPr>
        <w:spacing w:after="200" w:line="276" w:lineRule="auto"/>
        <w:rPr>
          <w:sz w:val="22"/>
        </w:rPr>
      </w:pPr>
      <w:r w:rsidRPr="00962296">
        <w:rPr>
          <w:sz w:val="22"/>
        </w:rPr>
        <w:br w:type="page"/>
      </w:r>
    </w:p>
    <w:p w14:paraId="41211ADB" w14:textId="77777777" w:rsidR="00860A5C" w:rsidRPr="00962296" w:rsidRDefault="00860A5C" w:rsidP="004D5D0D">
      <w:pPr>
        <w:pStyle w:val="Heading1"/>
        <w:rPr>
          <w:sz w:val="24"/>
        </w:rPr>
      </w:pPr>
    </w:p>
    <w:tbl>
      <w:tblPr>
        <w:tblW w:w="7948" w:type="dxa"/>
        <w:tblInd w:w="93" w:type="dxa"/>
        <w:tblLook w:val="04A0" w:firstRow="1" w:lastRow="0" w:firstColumn="1" w:lastColumn="0" w:noHBand="0" w:noVBand="1"/>
      </w:tblPr>
      <w:tblGrid>
        <w:gridCol w:w="7948"/>
      </w:tblGrid>
      <w:tr w:rsidR="000D47B1" w:rsidRPr="00962296" w14:paraId="3833E709" w14:textId="77777777" w:rsidTr="000D47B1">
        <w:trPr>
          <w:trHeight w:val="315"/>
        </w:trPr>
        <w:tc>
          <w:tcPr>
            <w:tcW w:w="7948" w:type="dxa"/>
            <w:tcBorders>
              <w:top w:val="nil"/>
              <w:left w:val="nil"/>
              <w:bottom w:val="nil"/>
              <w:right w:val="nil"/>
            </w:tcBorders>
            <w:shd w:val="clear" w:color="000000" w:fill="FFFFFF"/>
            <w:noWrap/>
            <w:vAlign w:val="bottom"/>
            <w:hideMark/>
          </w:tcPr>
          <w:p w14:paraId="2E1008F2" w14:textId="77777777" w:rsidR="000D47B1" w:rsidRPr="00962296" w:rsidRDefault="000D47B1" w:rsidP="00A12F43">
            <w:pPr>
              <w:rPr>
                <w:rFonts w:ascii="Arial" w:hAnsi="Arial" w:cs="Arial"/>
                <w:sz w:val="22"/>
              </w:rPr>
            </w:pPr>
          </w:p>
        </w:tc>
      </w:tr>
    </w:tbl>
    <w:p w14:paraId="3A3303CF" w14:textId="77777777" w:rsidR="003F6366" w:rsidRPr="000174A3" w:rsidRDefault="003F6366" w:rsidP="003F6366">
      <w:pPr>
        <w:spacing w:after="200" w:line="276" w:lineRule="auto"/>
        <w:rPr>
          <w:rFonts w:ascii="Arial" w:eastAsia="News Gothic MT" w:hAnsi="Arial" w:cs="Arial"/>
          <w:b/>
          <w:szCs w:val="28"/>
        </w:rPr>
      </w:pPr>
      <w:r w:rsidRPr="000174A3">
        <w:rPr>
          <w:rFonts w:ascii="Arial" w:eastAsia="News Gothic MT" w:hAnsi="Arial" w:cs="Arial"/>
          <w:b/>
          <w:szCs w:val="28"/>
        </w:rPr>
        <w:t>Welcome to Programs at Highland Community School</w:t>
      </w:r>
    </w:p>
    <w:p w14:paraId="5225F73C" w14:textId="77777777" w:rsidR="003F6366" w:rsidRPr="003F6366" w:rsidRDefault="003F6366" w:rsidP="003F6366">
      <w:pPr>
        <w:spacing w:after="200" w:line="276" w:lineRule="auto"/>
        <w:rPr>
          <w:rFonts w:ascii="Arial" w:eastAsia="News Gothic MT" w:hAnsi="Arial" w:cs="Arial"/>
          <w:sz w:val="22"/>
          <w:szCs w:val="28"/>
        </w:rPr>
      </w:pPr>
      <w:r w:rsidRPr="003F6366">
        <w:rPr>
          <w:rFonts w:ascii="Arial" w:eastAsia="News Gothic MT" w:hAnsi="Arial" w:cs="Arial"/>
          <w:sz w:val="22"/>
          <w:szCs w:val="28"/>
        </w:rPr>
        <w:t xml:space="preserve">We are delighted that you have chosen our school </w:t>
      </w:r>
      <w:r w:rsidR="001C2CB8">
        <w:rPr>
          <w:rFonts w:ascii="Arial" w:eastAsia="News Gothic MT" w:hAnsi="Arial" w:cs="Arial"/>
          <w:sz w:val="22"/>
          <w:szCs w:val="28"/>
        </w:rPr>
        <w:t xml:space="preserve">programs </w:t>
      </w:r>
      <w:r w:rsidRPr="003F6366">
        <w:rPr>
          <w:rFonts w:ascii="Arial" w:eastAsia="News Gothic MT" w:hAnsi="Arial" w:cs="Arial"/>
          <w:sz w:val="22"/>
          <w:szCs w:val="28"/>
        </w:rPr>
        <w:t>to provide for the needs of your child. You and your family are encouraged to visit our programs prior to the first day of enrollment to gi</w:t>
      </w:r>
      <w:r w:rsidR="001C2CB8">
        <w:rPr>
          <w:rFonts w:ascii="Arial" w:eastAsia="News Gothic MT" w:hAnsi="Arial" w:cs="Arial"/>
          <w:sz w:val="22"/>
          <w:szCs w:val="28"/>
        </w:rPr>
        <w:t>ve our teachers, and your child</w:t>
      </w:r>
      <w:r w:rsidR="000174A3">
        <w:rPr>
          <w:rFonts w:ascii="Arial" w:eastAsia="News Gothic MT" w:hAnsi="Arial" w:cs="Arial"/>
          <w:sz w:val="22"/>
          <w:szCs w:val="28"/>
        </w:rPr>
        <w:t>(ren)</w:t>
      </w:r>
      <w:r w:rsidRPr="003F6366">
        <w:rPr>
          <w:rFonts w:ascii="Arial" w:eastAsia="News Gothic MT" w:hAnsi="Arial" w:cs="Arial"/>
          <w:sz w:val="22"/>
          <w:szCs w:val="28"/>
        </w:rPr>
        <w:t xml:space="preserve"> an opportunity to meet and become better acquainted. </w:t>
      </w:r>
    </w:p>
    <w:p w14:paraId="158AAD3D" w14:textId="77777777" w:rsidR="001C2CB8" w:rsidRPr="001C2CB8" w:rsidRDefault="003F6366" w:rsidP="001C2CB8">
      <w:pPr>
        <w:spacing w:after="200" w:line="276" w:lineRule="auto"/>
        <w:rPr>
          <w:rFonts w:ascii="Arial" w:eastAsia="News Gothic MT" w:hAnsi="Arial" w:cs="Arial"/>
          <w:sz w:val="22"/>
          <w:szCs w:val="28"/>
        </w:rPr>
      </w:pPr>
      <w:r w:rsidRPr="003F6366">
        <w:rPr>
          <w:rFonts w:ascii="Arial" w:eastAsia="News Gothic MT" w:hAnsi="Arial" w:cs="Arial"/>
          <w:sz w:val="22"/>
          <w:szCs w:val="28"/>
        </w:rPr>
        <w:t>The Program Handbook has been written to describe our program, philosophy, policies, and all the practical details that go into making each day as successful as possible. Please carefully read this handbook and keep it for future reference. The staff at Highland Community School would be glad to address any</w:t>
      </w:r>
      <w:r w:rsidR="001C2CB8">
        <w:rPr>
          <w:rFonts w:ascii="Arial" w:eastAsia="News Gothic MT" w:hAnsi="Arial" w:cs="Arial"/>
          <w:sz w:val="22"/>
          <w:szCs w:val="28"/>
        </w:rPr>
        <w:t xml:space="preserve"> of your questions or concerns.</w:t>
      </w:r>
    </w:p>
    <w:p w14:paraId="0424BAFB" w14:textId="77777777" w:rsidR="001C2CB8" w:rsidRDefault="001C2CB8" w:rsidP="001C2CB8">
      <w:pPr>
        <w:spacing w:after="200" w:line="276" w:lineRule="auto"/>
        <w:rPr>
          <w:rFonts w:ascii="Arial" w:hAnsi="Arial" w:cs="Arial"/>
          <w:sz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8"/>
        <w:gridCol w:w="4068"/>
      </w:tblGrid>
      <w:tr w:rsidR="001C2CB8" w14:paraId="042BC91A" w14:textId="77777777" w:rsidTr="001C2CB8">
        <w:tc>
          <w:tcPr>
            <w:tcW w:w="6948" w:type="dxa"/>
            <w:shd w:val="clear" w:color="auto" w:fill="BFBFBF" w:themeFill="background1" w:themeFillShade="BF"/>
          </w:tcPr>
          <w:p w14:paraId="1025DD0B" w14:textId="77777777" w:rsidR="001C2CB8" w:rsidRPr="001C2CB8" w:rsidRDefault="001C2CB8" w:rsidP="001C2CB8">
            <w:pPr>
              <w:spacing w:after="200" w:line="276" w:lineRule="auto"/>
              <w:rPr>
                <w:rFonts w:ascii="Arial" w:eastAsia="News Gothic MT" w:hAnsi="Arial" w:cs="Arial"/>
                <w:b/>
                <w:sz w:val="10"/>
                <w:szCs w:val="28"/>
              </w:rPr>
            </w:pPr>
          </w:p>
          <w:p w14:paraId="179DA8C5" w14:textId="77777777" w:rsidR="001C2CB8" w:rsidRDefault="001C2CB8" w:rsidP="001C2CB8">
            <w:pPr>
              <w:spacing w:after="200" w:line="276" w:lineRule="auto"/>
              <w:jc w:val="center"/>
              <w:rPr>
                <w:rFonts w:ascii="Arial" w:eastAsia="News Gothic MT" w:hAnsi="Arial" w:cs="Arial"/>
                <w:b/>
                <w:sz w:val="22"/>
                <w:szCs w:val="28"/>
              </w:rPr>
            </w:pPr>
            <w:r w:rsidRPr="001C2CB8">
              <w:rPr>
                <w:rFonts w:ascii="Arial" w:eastAsia="News Gothic MT" w:hAnsi="Arial" w:cs="Arial"/>
                <w:b/>
                <w:sz w:val="32"/>
                <w:szCs w:val="28"/>
              </w:rPr>
              <w:t>About Highland</w:t>
            </w:r>
          </w:p>
        </w:tc>
        <w:tc>
          <w:tcPr>
            <w:tcW w:w="4068" w:type="dxa"/>
            <w:vMerge w:val="restart"/>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47"/>
            </w:tblGrid>
            <w:tr w:rsidR="001C2CB8" w14:paraId="1DF54100" w14:textId="77777777" w:rsidTr="000174A3">
              <w:trPr>
                <w:trHeight w:val="260"/>
              </w:trPr>
              <w:tc>
                <w:tcPr>
                  <w:tcW w:w="3647" w:type="dxa"/>
                  <w:shd w:val="clear" w:color="auto" w:fill="C0504D" w:themeFill="accent2"/>
                </w:tcPr>
                <w:p w14:paraId="166042C5" w14:textId="77777777" w:rsidR="001C2CB8" w:rsidRPr="001C2CB8" w:rsidRDefault="001C2CB8" w:rsidP="007E1331">
                  <w:pPr>
                    <w:spacing w:after="200" w:line="276" w:lineRule="auto"/>
                    <w:jc w:val="center"/>
                    <w:rPr>
                      <w:rFonts w:ascii="Arial" w:eastAsia="News Gothic MT" w:hAnsi="Arial" w:cs="Arial"/>
                      <w:b/>
                      <w:sz w:val="4"/>
                      <w:szCs w:val="28"/>
                    </w:rPr>
                  </w:pPr>
                </w:p>
                <w:p w14:paraId="05EE31B3" w14:textId="77777777" w:rsidR="001C2CB8" w:rsidRDefault="001C2CB8" w:rsidP="007E1331">
                  <w:pPr>
                    <w:spacing w:after="200" w:line="276" w:lineRule="auto"/>
                    <w:jc w:val="center"/>
                    <w:rPr>
                      <w:rFonts w:ascii="Arial" w:eastAsia="News Gothic MT" w:hAnsi="Arial" w:cs="Arial"/>
                      <w:b/>
                      <w:sz w:val="22"/>
                      <w:szCs w:val="28"/>
                    </w:rPr>
                  </w:pPr>
                  <w:r>
                    <w:rPr>
                      <w:rFonts w:ascii="Arial" w:eastAsia="News Gothic MT" w:hAnsi="Arial" w:cs="Arial"/>
                      <w:b/>
                      <w:sz w:val="22"/>
                      <w:szCs w:val="28"/>
                    </w:rPr>
                    <w:t>The Highland Bill of Rights</w:t>
                  </w:r>
                </w:p>
              </w:tc>
            </w:tr>
            <w:tr w:rsidR="001C2CB8" w14:paraId="6906283B" w14:textId="77777777" w:rsidTr="000174A3">
              <w:trPr>
                <w:trHeight w:val="5516"/>
              </w:trPr>
              <w:tc>
                <w:tcPr>
                  <w:tcW w:w="3647" w:type="dxa"/>
                  <w:shd w:val="clear" w:color="auto" w:fill="FBD4B4" w:themeFill="accent6" w:themeFillTint="66"/>
                </w:tcPr>
                <w:p w14:paraId="64CB4D7A" w14:textId="77777777" w:rsidR="001C2CB8" w:rsidRPr="001C2CB8" w:rsidRDefault="001C2CB8" w:rsidP="007E1331">
                  <w:pPr>
                    <w:spacing w:after="200" w:line="276" w:lineRule="auto"/>
                    <w:jc w:val="center"/>
                    <w:rPr>
                      <w:rFonts w:ascii="Arial" w:eastAsia="News Gothic MT" w:hAnsi="Arial" w:cs="Arial"/>
                      <w:b/>
                      <w:sz w:val="2"/>
                      <w:szCs w:val="28"/>
                    </w:rPr>
                  </w:pPr>
                </w:p>
                <w:p w14:paraId="66682F2A" w14:textId="77777777" w:rsidR="001C2CB8" w:rsidRPr="001C2CB8" w:rsidRDefault="001C2CB8" w:rsidP="007E1331">
                  <w:pPr>
                    <w:spacing w:after="200" w:line="276" w:lineRule="auto"/>
                    <w:jc w:val="center"/>
                    <w:rPr>
                      <w:rFonts w:ascii="Arial" w:eastAsia="News Gothic MT" w:hAnsi="Arial" w:cs="Arial"/>
                      <w:b/>
                      <w:sz w:val="22"/>
                      <w:szCs w:val="28"/>
                    </w:rPr>
                  </w:pPr>
                  <w:r>
                    <w:rPr>
                      <w:rFonts w:ascii="Arial" w:eastAsia="News Gothic MT" w:hAnsi="Arial" w:cs="Arial"/>
                      <w:b/>
                      <w:sz w:val="22"/>
                      <w:szCs w:val="28"/>
                    </w:rPr>
                    <w:t>The Right to Physical Safety</w:t>
                  </w:r>
                </w:p>
                <w:p w14:paraId="45E64309" w14:textId="77777777" w:rsidR="001C2CB8" w:rsidRPr="001C2CB8" w:rsidRDefault="001C2CB8" w:rsidP="007E1331">
                  <w:pPr>
                    <w:spacing w:after="200" w:line="276" w:lineRule="auto"/>
                    <w:jc w:val="center"/>
                    <w:rPr>
                      <w:rFonts w:ascii="Arial" w:eastAsia="News Gothic MT" w:hAnsi="Arial" w:cs="Arial"/>
                      <w:sz w:val="22"/>
                      <w:szCs w:val="28"/>
                    </w:rPr>
                  </w:pPr>
                  <w:r w:rsidRPr="001C2CB8">
                    <w:rPr>
                      <w:rFonts w:ascii="Arial" w:eastAsia="News Gothic MT" w:hAnsi="Arial" w:cs="Arial"/>
                      <w:sz w:val="22"/>
                      <w:szCs w:val="28"/>
                    </w:rPr>
                    <w:t>No one may ever use their hands, feet or other objects to physically hurt you.</w:t>
                  </w:r>
                </w:p>
                <w:p w14:paraId="2DA695E0" w14:textId="77777777" w:rsidR="001C2CB8" w:rsidRPr="001C2CB8" w:rsidRDefault="001C2CB8" w:rsidP="007E1331">
                  <w:pPr>
                    <w:spacing w:after="200" w:line="276" w:lineRule="auto"/>
                    <w:jc w:val="center"/>
                    <w:rPr>
                      <w:rFonts w:ascii="Arial" w:eastAsia="News Gothic MT" w:hAnsi="Arial" w:cs="Arial"/>
                      <w:b/>
                      <w:sz w:val="22"/>
                      <w:szCs w:val="28"/>
                    </w:rPr>
                  </w:pPr>
                  <w:r>
                    <w:rPr>
                      <w:rFonts w:ascii="Arial" w:eastAsia="News Gothic MT" w:hAnsi="Arial" w:cs="Arial"/>
                      <w:b/>
                      <w:sz w:val="22"/>
                      <w:szCs w:val="28"/>
                    </w:rPr>
                    <w:t>The Right To Emotional Safety</w:t>
                  </w:r>
                </w:p>
                <w:p w14:paraId="6AD0718A" w14:textId="77777777" w:rsidR="001C2CB8" w:rsidRPr="001C2CB8" w:rsidRDefault="001C2CB8" w:rsidP="007E1331">
                  <w:pPr>
                    <w:spacing w:after="200" w:line="276" w:lineRule="auto"/>
                    <w:jc w:val="center"/>
                    <w:rPr>
                      <w:rFonts w:ascii="Arial" w:eastAsia="News Gothic MT" w:hAnsi="Arial" w:cs="Arial"/>
                      <w:sz w:val="22"/>
                      <w:szCs w:val="28"/>
                    </w:rPr>
                  </w:pPr>
                  <w:r w:rsidRPr="001C2CB8">
                    <w:rPr>
                      <w:rFonts w:ascii="Arial" w:eastAsia="News Gothic MT" w:hAnsi="Arial" w:cs="Arial"/>
                      <w:sz w:val="22"/>
                      <w:szCs w:val="28"/>
                    </w:rPr>
                    <w:t>No one is allowed to intentionally hurt your feelings to make you feel uncomfortable.</w:t>
                  </w:r>
                </w:p>
                <w:p w14:paraId="59A099B1" w14:textId="77777777" w:rsidR="001C2CB8" w:rsidRPr="001C2CB8" w:rsidRDefault="001C2CB8" w:rsidP="007E1331">
                  <w:pPr>
                    <w:spacing w:after="200" w:line="276" w:lineRule="auto"/>
                    <w:jc w:val="center"/>
                    <w:rPr>
                      <w:rFonts w:ascii="Arial" w:eastAsia="News Gothic MT" w:hAnsi="Arial" w:cs="Arial"/>
                      <w:b/>
                      <w:sz w:val="22"/>
                      <w:szCs w:val="28"/>
                    </w:rPr>
                  </w:pPr>
                  <w:r>
                    <w:rPr>
                      <w:rFonts w:ascii="Arial" w:eastAsia="News Gothic MT" w:hAnsi="Arial" w:cs="Arial"/>
                      <w:b/>
                      <w:sz w:val="22"/>
                      <w:szCs w:val="28"/>
                    </w:rPr>
                    <w:t>The Right To Work in Peace</w:t>
                  </w:r>
                </w:p>
                <w:p w14:paraId="0134FE23" w14:textId="77777777" w:rsidR="001C2CB8" w:rsidRPr="001C2CB8" w:rsidRDefault="001C2CB8" w:rsidP="007E1331">
                  <w:pPr>
                    <w:spacing w:after="200" w:line="276" w:lineRule="auto"/>
                    <w:jc w:val="center"/>
                    <w:rPr>
                      <w:rFonts w:ascii="Arial" w:eastAsia="News Gothic MT" w:hAnsi="Arial" w:cs="Arial"/>
                      <w:b/>
                      <w:sz w:val="22"/>
                      <w:szCs w:val="28"/>
                    </w:rPr>
                  </w:pPr>
                  <w:r w:rsidRPr="001C2CB8">
                    <w:rPr>
                      <w:rFonts w:ascii="Arial" w:eastAsia="News Gothic MT" w:hAnsi="Arial" w:cs="Arial"/>
                      <w:sz w:val="22"/>
                      <w:szCs w:val="28"/>
                    </w:rPr>
                    <w:t>Your work will only be disrupted when something more important is taking place and your attention is required. No one will be allowed to do things that distract you from getting your work done</w:t>
                  </w:r>
                  <w:r w:rsidR="007E1331">
                    <w:rPr>
                      <w:rFonts w:ascii="Arial" w:eastAsia="News Gothic MT" w:hAnsi="Arial" w:cs="Arial"/>
                      <w:sz w:val="22"/>
                      <w:szCs w:val="28"/>
                    </w:rPr>
                    <w:t>.</w:t>
                  </w:r>
                </w:p>
              </w:tc>
            </w:tr>
          </w:tbl>
          <w:p w14:paraId="2C423D06" w14:textId="77777777" w:rsidR="001C2CB8" w:rsidRDefault="001C2CB8" w:rsidP="001C2CB8">
            <w:pPr>
              <w:spacing w:after="200" w:line="276" w:lineRule="auto"/>
              <w:rPr>
                <w:rFonts w:ascii="Arial" w:eastAsia="News Gothic MT" w:hAnsi="Arial" w:cs="Arial"/>
                <w:b/>
                <w:sz w:val="22"/>
                <w:szCs w:val="28"/>
              </w:rPr>
            </w:pPr>
          </w:p>
        </w:tc>
      </w:tr>
      <w:tr w:rsidR="001C2CB8" w14:paraId="2C75B4FB" w14:textId="77777777" w:rsidTr="001C2CB8">
        <w:tc>
          <w:tcPr>
            <w:tcW w:w="6948" w:type="dxa"/>
          </w:tcPr>
          <w:p w14:paraId="1ECEAD95" w14:textId="77777777" w:rsidR="001C2CB8" w:rsidRDefault="001C2CB8" w:rsidP="001C2CB8">
            <w:pPr>
              <w:spacing w:after="200" w:line="276" w:lineRule="auto"/>
              <w:rPr>
                <w:rFonts w:ascii="Arial" w:eastAsia="News Gothic MT" w:hAnsi="Arial" w:cs="Arial"/>
                <w:b/>
                <w:sz w:val="22"/>
                <w:szCs w:val="28"/>
              </w:rPr>
            </w:pPr>
          </w:p>
          <w:p w14:paraId="79E5FD60" w14:textId="77777777" w:rsidR="001C2CB8" w:rsidRDefault="001C2CB8" w:rsidP="001C2CB8">
            <w:pPr>
              <w:rPr>
                <w:rFonts w:ascii="Arial" w:hAnsi="Arial" w:cs="Arial"/>
                <w:b/>
              </w:rPr>
            </w:pPr>
            <w:r w:rsidRPr="001C2CB8">
              <w:rPr>
                <w:rFonts w:ascii="Arial" w:hAnsi="Arial" w:cs="Arial"/>
                <w:b/>
              </w:rPr>
              <w:t>Mission Statement</w:t>
            </w:r>
          </w:p>
          <w:p w14:paraId="07363A53" w14:textId="77777777" w:rsidR="001C2CB8" w:rsidRDefault="001C2CB8" w:rsidP="001C2CB8">
            <w:pPr>
              <w:spacing w:after="200" w:line="276" w:lineRule="auto"/>
              <w:rPr>
                <w:rFonts w:ascii="Arial" w:hAnsi="Arial" w:cs="Arial"/>
                <w:sz w:val="22"/>
              </w:rPr>
            </w:pPr>
            <w:r w:rsidRPr="001C2CB8">
              <w:rPr>
                <w:rFonts w:ascii="Arial" w:hAnsi="Arial" w:cs="Arial"/>
                <w:sz w:val="22"/>
              </w:rPr>
              <w:t xml:space="preserve">We are a community of diverse families and educators working together to offer quality Montessori education in a nurturing environment that </w:t>
            </w:r>
            <w:r w:rsidR="007E1331" w:rsidRPr="001C2CB8">
              <w:rPr>
                <w:rFonts w:ascii="Arial" w:hAnsi="Arial" w:cs="Arial"/>
                <w:sz w:val="22"/>
              </w:rPr>
              <w:t>enriches</w:t>
            </w:r>
            <w:r w:rsidR="007E1331">
              <w:rPr>
                <w:rFonts w:ascii="Arial" w:hAnsi="Arial" w:cs="Arial"/>
                <w:sz w:val="22"/>
              </w:rPr>
              <w:t>,</w:t>
            </w:r>
            <w:r w:rsidRPr="001C2CB8">
              <w:rPr>
                <w:rFonts w:ascii="Arial" w:hAnsi="Arial" w:cs="Arial"/>
                <w:sz w:val="22"/>
              </w:rPr>
              <w:t xml:space="preserve"> empowers</w:t>
            </w:r>
            <w:r w:rsidR="007E1331">
              <w:rPr>
                <w:rFonts w:ascii="Arial" w:hAnsi="Arial" w:cs="Arial"/>
                <w:sz w:val="22"/>
              </w:rPr>
              <w:t>,</w:t>
            </w:r>
            <w:r w:rsidRPr="001C2CB8">
              <w:rPr>
                <w:rFonts w:ascii="Arial" w:hAnsi="Arial" w:cs="Arial"/>
                <w:sz w:val="22"/>
              </w:rPr>
              <w:t xml:space="preserve"> and inspires children to reach their potential and encourages parents to become responsible for and involved with their children’s education.</w:t>
            </w:r>
          </w:p>
          <w:p w14:paraId="46682BBD" w14:textId="77777777" w:rsidR="001C2CB8" w:rsidRDefault="001C2CB8" w:rsidP="001C2CB8">
            <w:pPr>
              <w:rPr>
                <w:rFonts w:ascii="Arial" w:hAnsi="Arial" w:cs="Arial"/>
                <w:b/>
              </w:rPr>
            </w:pPr>
            <w:r>
              <w:rPr>
                <w:rFonts w:ascii="Arial" w:hAnsi="Arial" w:cs="Arial"/>
                <w:b/>
              </w:rPr>
              <w:t>Vision</w:t>
            </w:r>
            <w:r w:rsidRPr="001C2CB8">
              <w:rPr>
                <w:rFonts w:ascii="Arial" w:hAnsi="Arial" w:cs="Arial"/>
                <w:b/>
              </w:rPr>
              <w:t xml:space="preserve"> Statement</w:t>
            </w:r>
          </w:p>
          <w:p w14:paraId="2562C43C" w14:textId="77777777" w:rsidR="001C2CB8" w:rsidRDefault="001C2CB8" w:rsidP="001C2CB8">
            <w:pPr>
              <w:spacing w:after="200" w:line="276" w:lineRule="auto"/>
              <w:rPr>
                <w:rFonts w:ascii="Arial" w:eastAsia="News Gothic MT" w:hAnsi="Arial" w:cs="Arial"/>
                <w:b/>
                <w:sz w:val="22"/>
                <w:szCs w:val="28"/>
              </w:rPr>
            </w:pPr>
            <w:r w:rsidRPr="001C2CB8">
              <w:rPr>
                <w:rFonts w:ascii="Arial" w:hAnsi="Arial" w:cs="Arial"/>
                <w:sz w:val="22"/>
              </w:rPr>
              <w:t>Changing the world by nurturing children and their families to be informed, compassionate, life-long learners who are a force for change in education, the community, and society.</w:t>
            </w:r>
          </w:p>
        </w:tc>
        <w:tc>
          <w:tcPr>
            <w:tcW w:w="4068" w:type="dxa"/>
            <w:vMerge/>
          </w:tcPr>
          <w:p w14:paraId="590EEBB7" w14:textId="77777777" w:rsidR="001C2CB8" w:rsidRDefault="001C2CB8" w:rsidP="001C2CB8">
            <w:pPr>
              <w:spacing w:after="200" w:line="276" w:lineRule="auto"/>
              <w:rPr>
                <w:rFonts w:ascii="Arial" w:eastAsia="News Gothic MT" w:hAnsi="Arial" w:cs="Arial"/>
                <w:b/>
                <w:sz w:val="22"/>
                <w:szCs w:val="28"/>
              </w:rPr>
            </w:pPr>
          </w:p>
        </w:tc>
      </w:tr>
    </w:tbl>
    <w:p w14:paraId="3AACD16F" w14:textId="77777777" w:rsidR="001C2CB8" w:rsidRPr="001C2CB8" w:rsidRDefault="001C2CB8" w:rsidP="001C2CB8">
      <w:pPr>
        <w:spacing w:after="200" w:line="276" w:lineRule="auto"/>
        <w:rPr>
          <w:rFonts w:ascii="Arial" w:eastAsia="News Gothic MT" w:hAnsi="Arial" w:cs="Arial"/>
          <w:b/>
          <w:sz w:val="22"/>
          <w:szCs w:val="28"/>
        </w:rPr>
      </w:pPr>
    </w:p>
    <w:p w14:paraId="12EB5769" w14:textId="77777777" w:rsidR="003F6366" w:rsidRDefault="003F6366" w:rsidP="003F6366">
      <w:pPr>
        <w:spacing w:after="200" w:line="276" w:lineRule="auto"/>
        <w:rPr>
          <w:rFonts w:ascii="Arial" w:eastAsia="News Gothic MT" w:hAnsi="Arial" w:cs="Arial"/>
          <w:sz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DE9D9" w:themeFill="accent6" w:themeFillTint="33"/>
        <w:tblLook w:val="04A0" w:firstRow="1" w:lastRow="0" w:firstColumn="1" w:lastColumn="0" w:noHBand="0" w:noVBand="1"/>
      </w:tblPr>
      <w:tblGrid>
        <w:gridCol w:w="1818"/>
        <w:gridCol w:w="5076"/>
      </w:tblGrid>
      <w:tr w:rsidR="000174A3" w14:paraId="5E30AD13" w14:textId="77777777" w:rsidTr="000174A3">
        <w:trPr>
          <w:trHeight w:val="1342"/>
          <w:jc w:val="center"/>
        </w:trPr>
        <w:tc>
          <w:tcPr>
            <w:tcW w:w="1818" w:type="dxa"/>
            <w:shd w:val="clear" w:color="auto" w:fill="FFFFFF" w:themeFill="background1"/>
          </w:tcPr>
          <w:p w14:paraId="69850094" w14:textId="77777777" w:rsidR="000174A3" w:rsidRDefault="000174A3" w:rsidP="000174A3">
            <w:pPr>
              <w:spacing w:after="200" w:line="276" w:lineRule="auto"/>
              <w:jc w:val="center"/>
              <w:rPr>
                <w:rFonts w:ascii="Arial" w:eastAsia="News Gothic MT" w:hAnsi="Arial" w:cs="Arial"/>
                <w:b/>
                <w:sz w:val="2"/>
              </w:rPr>
            </w:pPr>
          </w:p>
          <w:p w14:paraId="2E7418C4" w14:textId="77777777" w:rsidR="000174A3" w:rsidRPr="000174A3" w:rsidRDefault="000174A3" w:rsidP="000174A3">
            <w:pPr>
              <w:spacing w:after="200" w:line="276" w:lineRule="auto"/>
              <w:jc w:val="center"/>
              <w:rPr>
                <w:rFonts w:ascii="Arial" w:eastAsia="News Gothic MT" w:hAnsi="Arial" w:cs="Arial"/>
                <w:b/>
                <w:sz w:val="2"/>
              </w:rPr>
            </w:pPr>
            <w:r w:rsidRPr="00962296">
              <w:rPr>
                <w:rFonts w:ascii="Arial" w:hAnsi="Arial" w:cs="Arial"/>
                <w:noProof/>
                <w:sz w:val="22"/>
              </w:rPr>
              <w:drawing>
                <wp:inline distT="0" distB="0" distL="0" distR="0" wp14:anchorId="6A5A895C" wp14:editId="2E5490F3">
                  <wp:extent cx="853440" cy="776726"/>
                  <wp:effectExtent l="0" t="0" r="3810" b="4445"/>
                  <wp:docPr id="1" name="Picture 1" descr="h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5362" cy="778475"/>
                          </a:xfrm>
                          <a:prstGeom prst="rect">
                            <a:avLst/>
                          </a:prstGeom>
                          <a:noFill/>
                          <a:ln>
                            <a:noFill/>
                          </a:ln>
                        </pic:spPr>
                      </pic:pic>
                    </a:graphicData>
                  </a:graphic>
                </wp:inline>
              </w:drawing>
            </w:r>
          </w:p>
        </w:tc>
        <w:tc>
          <w:tcPr>
            <w:tcW w:w="5076" w:type="dxa"/>
            <w:shd w:val="clear" w:color="auto" w:fill="FDE9D9" w:themeFill="accent6" w:themeFillTint="33"/>
          </w:tcPr>
          <w:p w14:paraId="36E6D95E" w14:textId="77777777" w:rsidR="000174A3" w:rsidRPr="000174A3" w:rsidRDefault="000174A3" w:rsidP="000174A3">
            <w:pPr>
              <w:spacing w:after="200" w:line="276" w:lineRule="auto"/>
              <w:jc w:val="center"/>
              <w:rPr>
                <w:rFonts w:ascii="Arial" w:eastAsia="News Gothic MT" w:hAnsi="Arial" w:cs="Arial"/>
                <w:b/>
                <w:sz w:val="2"/>
              </w:rPr>
            </w:pPr>
          </w:p>
          <w:p w14:paraId="512DAD89" w14:textId="77777777" w:rsidR="000174A3" w:rsidRPr="000174A3" w:rsidRDefault="000174A3" w:rsidP="000174A3">
            <w:pPr>
              <w:spacing w:after="200" w:line="276" w:lineRule="auto"/>
              <w:jc w:val="center"/>
              <w:rPr>
                <w:rFonts w:ascii="Arial" w:eastAsia="News Gothic MT" w:hAnsi="Arial" w:cs="Arial"/>
                <w:b/>
                <w:sz w:val="28"/>
              </w:rPr>
            </w:pPr>
            <w:r w:rsidRPr="000174A3">
              <w:rPr>
                <w:rFonts w:ascii="Arial" w:eastAsia="News Gothic MT" w:hAnsi="Arial" w:cs="Arial"/>
                <w:b/>
                <w:sz w:val="28"/>
              </w:rPr>
              <w:t>Highland Community School</w:t>
            </w:r>
          </w:p>
          <w:p w14:paraId="6067380F" w14:textId="77777777" w:rsidR="000174A3" w:rsidRDefault="000174A3" w:rsidP="000174A3">
            <w:pPr>
              <w:spacing w:after="200" w:line="276" w:lineRule="auto"/>
              <w:jc w:val="center"/>
              <w:rPr>
                <w:rFonts w:ascii="Arial" w:eastAsia="News Gothic MT" w:hAnsi="Arial" w:cs="Arial"/>
                <w:sz w:val="22"/>
              </w:rPr>
            </w:pPr>
            <w:r w:rsidRPr="000174A3">
              <w:rPr>
                <w:rFonts w:ascii="Arial" w:eastAsia="News Gothic MT" w:hAnsi="Arial" w:cs="Arial"/>
                <w:sz w:val="22"/>
              </w:rPr>
              <w:t>1706 W Highland Ave, Milwaukee, WI, 53233</w:t>
            </w:r>
          </w:p>
          <w:p w14:paraId="72DE88BD" w14:textId="77777777" w:rsidR="000174A3" w:rsidRDefault="000174A3" w:rsidP="000174A3">
            <w:pPr>
              <w:spacing w:after="200" w:line="276" w:lineRule="auto"/>
              <w:jc w:val="center"/>
              <w:rPr>
                <w:rFonts w:ascii="Arial" w:eastAsia="News Gothic MT" w:hAnsi="Arial" w:cs="Arial"/>
                <w:sz w:val="22"/>
              </w:rPr>
            </w:pPr>
            <w:r w:rsidRPr="000174A3">
              <w:rPr>
                <w:rFonts w:ascii="Arial" w:eastAsia="News Gothic MT" w:hAnsi="Arial" w:cs="Arial"/>
                <w:sz w:val="22"/>
              </w:rPr>
              <w:t>(414) 342-1412</w:t>
            </w:r>
            <w:r>
              <w:rPr>
                <w:rFonts w:ascii="Arial" w:eastAsia="News Gothic MT" w:hAnsi="Arial" w:cs="Arial"/>
                <w:sz w:val="22"/>
              </w:rPr>
              <w:t xml:space="preserve"> | www.HCSMKE.org</w:t>
            </w:r>
          </w:p>
        </w:tc>
      </w:tr>
    </w:tbl>
    <w:p w14:paraId="0C6C99D5" w14:textId="77777777" w:rsidR="003F6366" w:rsidRDefault="003F6366" w:rsidP="003F6366">
      <w:pPr>
        <w:spacing w:after="200" w:line="276" w:lineRule="auto"/>
        <w:rPr>
          <w:rFonts w:ascii="Arial" w:eastAsia="News Gothic MT" w:hAnsi="Arial" w:cs="Arial"/>
          <w:sz w:val="22"/>
        </w:rPr>
      </w:pPr>
    </w:p>
    <w:p w14:paraId="3D563162" w14:textId="77777777" w:rsidR="000F45D6" w:rsidRPr="00962296" w:rsidRDefault="000F45D6" w:rsidP="000F45D6">
      <w:pPr>
        <w:rPr>
          <w:rFonts w:ascii="Arial" w:hAnsi="Arial" w:cs="Arial"/>
          <w:sz w:val="22"/>
        </w:rPr>
      </w:pPr>
    </w:p>
    <w:p w14:paraId="41E91A33" w14:textId="77777777" w:rsidR="00094836" w:rsidRDefault="00094836" w:rsidP="000174A3">
      <w:pPr>
        <w:spacing w:after="200" w:line="276" w:lineRule="auto"/>
        <w:rPr>
          <w:rFonts w:ascii="Arial" w:eastAsia="News Gothic MT" w:hAnsi="Arial" w:cs="Arial"/>
          <w:b/>
          <w:sz w:val="28"/>
          <w:szCs w:val="28"/>
        </w:rPr>
      </w:pPr>
    </w:p>
    <w:p w14:paraId="2EB14E80" w14:textId="0ABE4EFE" w:rsidR="00E1165D" w:rsidRPr="00503AD3" w:rsidRDefault="000F45D6" w:rsidP="000174A3">
      <w:pPr>
        <w:spacing w:after="200" w:line="276" w:lineRule="auto"/>
        <w:rPr>
          <w:rFonts w:ascii="Arial" w:eastAsia="News Gothic MT" w:hAnsi="Arial" w:cs="Arial"/>
          <w:b/>
          <w:sz w:val="28"/>
          <w:szCs w:val="28"/>
        </w:rPr>
      </w:pPr>
      <w:r w:rsidRPr="00503AD3">
        <w:rPr>
          <w:rFonts w:ascii="Arial" w:eastAsia="News Gothic MT" w:hAnsi="Arial" w:cs="Arial"/>
          <w:b/>
          <w:sz w:val="28"/>
          <w:szCs w:val="28"/>
        </w:rPr>
        <w:lastRenderedPageBreak/>
        <w:t xml:space="preserve">Parent Board of </w:t>
      </w:r>
      <w:r w:rsidR="003F6366" w:rsidRPr="00503AD3">
        <w:rPr>
          <w:rFonts w:ascii="Arial" w:eastAsia="News Gothic MT" w:hAnsi="Arial" w:cs="Arial"/>
          <w:b/>
          <w:sz w:val="28"/>
          <w:szCs w:val="28"/>
        </w:rPr>
        <w:t>Directors &amp;</w:t>
      </w:r>
      <w:r w:rsidR="007C5BA9" w:rsidRPr="00503AD3">
        <w:rPr>
          <w:rFonts w:ascii="Arial" w:eastAsia="News Gothic MT" w:hAnsi="Arial" w:cs="Arial"/>
          <w:b/>
          <w:sz w:val="28"/>
          <w:szCs w:val="28"/>
        </w:rPr>
        <w:t xml:space="preserve"> Staff</w:t>
      </w:r>
    </w:p>
    <w:p w14:paraId="631D4C6E" w14:textId="77777777" w:rsidR="00962296" w:rsidRPr="00962296" w:rsidRDefault="00962296" w:rsidP="000F45D6">
      <w:pPr>
        <w:rPr>
          <w:rFonts w:ascii="Arial" w:eastAsia="News Gothic MT" w:hAnsi="Arial" w:cs="Arial"/>
          <w:b/>
          <w:szCs w:val="28"/>
        </w:rPr>
      </w:pPr>
    </w:p>
    <w:p w14:paraId="760A002F" w14:textId="77777777" w:rsidR="000F45D6" w:rsidRPr="00962296" w:rsidRDefault="00503AD3" w:rsidP="00503AD3">
      <w:pPr>
        <w:ind w:firstLine="720"/>
        <w:rPr>
          <w:rFonts w:ascii="Arial" w:hAnsi="Arial" w:cs="Arial"/>
          <w:sz w:val="22"/>
        </w:rPr>
      </w:pPr>
      <w:r w:rsidRPr="00962296">
        <w:rPr>
          <w:rFonts w:ascii="Arial" w:eastAsia="News Gothic MT" w:hAnsi="Arial" w:cs="Arial"/>
          <w:sz w:val="22"/>
        </w:rPr>
        <w:t xml:space="preserve"> </w:t>
      </w:r>
      <w:r w:rsidR="000F45D6" w:rsidRPr="00962296">
        <w:rPr>
          <w:rFonts w:ascii="Arial" w:eastAsia="News Gothic MT" w:hAnsi="Arial" w:cs="Arial"/>
          <w:sz w:val="22"/>
        </w:rPr>
        <w:t xml:space="preserve">Highland Community School is an independent non-profit educational corporation chartered by </w:t>
      </w:r>
      <w:r w:rsidR="003C39C0">
        <w:rPr>
          <w:rFonts w:ascii="Arial" w:eastAsia="News Gothic MT" w:hAnsi="Arial" w:cs="Arial"/>
          <w:sz w:val="22"/>
        </w:rPr>
        <w:t>Milwaukee Public Schools</w:t>
      </w:r>
      <w:r w:rsidR="004A1071" w:rsidRPr="00962296">
        <w:rPr>
          <w:rFonts w:ascii="Arial" w:eastAsia="News Gothic MT" w:hAnsi="Arial" w:cs="Arial"/>
          <w:sz w:val="22"/>
        </w:rPr>
        <w:t xml:space="preserve">. </w:t>
      </w:r>
      <w:r w:rsidR="000F45D6" w:rsidRPr="00962296">
        <w:rPr>
          <w:rFonts w:ascii="Arial" w:eastAsia="News Gothic MT" w:hAnsi="Arial" w:cs="Arial"/>
          <w:sz w:val="22"/>
        </w:rPr>
        <w:t>Representatives from the parent body are elected to serve on the HCS Board of Directors.</w:t>
      </w:r>
    </w:p>
    <w:tbl>
      <w:tblPr>
        <w:tblStyle w:val="TableGrid"/>
        <w:tblpPr w:leftFromText="180" w:rightFromText="180" w:vertAnchor="text" w:horzAnchor="margin" w:tblpY="166"/>
        <w:tblW w:w="0" w:type="auto"/>
        <w:tblBorders>
          <w:insideH w:val="none" w:sz="0" w:space="0" w:color="auto"/>
          <w:insideV w:val="none" w:sz="0" w:space="0" w:color="auto"/>
        </w:tblBorders>
        <w:tblLook w:val="04A0" w:firstRow="1" w:lastRow="0" w:firstColumn="1" w:lastColumn="0" w:noHBand="0" w:noVBand="1"/>
      </w:tblPr>
      <w:tblGrid>
        <w:gridCol w:w="2070"/>
        <w:gridCol w:w="2340"/>
      </w:tblGrid>
      <w:tr w:rsidR="00503AD3" w:rsidRPr="00962296" w14:paraId="1A0D73FF" w14:textId="77777777" w:rsidTr="00503AD3">
        <w:trPr>
          <w:trHeight w:val="828"/>
        </w:trPr>
        <w:tc>
          <w:tcPr>
            <w:tcW w:w="4410" w:type="dxa"/>
            <w:gridSpan w:val="2"/>
            <w:shd w:val="clear" w:color="auto" w:fill="D9D9D9" w:themeFill="background1" w:themeFillShade="D9"/>
          </w:tcPr>
          <w:p w14:paraId="78B5FE50" w14:textId="77777777" w:rsidR="00503AD3" w:rsidRDefault="00503AD3" w:rsidP="00503AD3">
            <w:pPr>
              <w:rPr>
                <w:rFonts w:ascii="Arial" w:eastAsia="News Gothic MT" w:hAnsi="Arial" w:cs="Arial"/>
                <w:b/>
              </w:rPr>
            </w:pPr>
          </w:p>
          <w:p w14:paraId="78EA2AFC" w14:textId="400EB45E" w:rsidR="00503AD3" w:rsidRPr="00962296" w:rsidRDefault="00503AD3" w:rsidP="00503AD3">
            <w:pPr>
              <w:jc w:val="center"/>
              <w:rPr>
                <w:rFonts w:ascii="Arial" w:eastAsia="News Gothic MT" w:hAnsi="Arial" w:cs="Arial"/>
                <w:b/>
              </w:rPr>
            </w:pPr>
            <w:r w:rsidRPr="00962296">
              <w:rPr>
                <w:rFonts w:ascii="Arial" w:eastAsia="News Gothic MT" w:hAnsi="Arial" w:cs="Arial"/>
                <w:b/>
              </w:rPr>
              <w:t>20</w:t>
            </w:r>
            <w:r w:rsidR="00A07DD4">
              <w:rPr>
                <w:rFonts w:ascii="Arial" w:eastAsia="News Gothic MT" w:hAnsi="Arial" w:cs="Arial"/>
                <w:b/>
              </w:rPr>
              <w:t>2</w:t>
            </w:r>
            <w:r w:rsidR="00094836">
              <w:rPr>
                <w:rFonts w:ascii="Arial" w:eastAsia="News Gothic MT" w:hAnsi="Arial" w:cs="Arial"/>
                <w:b/>
              </w:rPr>
              <w:t>1</w:t>
            </w:r>
            <w:r w:rsidRPr="00962296">
              <w:rPr>
                <w:rFonts w:ascii="Arial" w:eastAsia="News Gothic MT" w:hAnsi="Arial" w:cs="Arial"/>
                <w:b/>
              </w:rPr>
              <w:t>-20</w:t>
            </w:r>
            <w:r w:rsidR="00A07DD4">
              <w:rPr>
                <w:rFonts w:ascii="Arial" w:eastAsia="News Gothic MT" w:hAnsi="Arial" w:cs="Arial"/>
                <w:b/>
              </w:rPr>
              <w:t>2</w:t>
            </w:r>
            <w:r w:rsidR="00094836">
              <w:rPr>
                <w:rFonts w:ascii="Arial" w:eastAsia="News Gothic MT" w:hAnsi="Arial" w:cs="Arial"/>
                <w:b/>
              </w:rPr>
              <w:t>2</w:t>
            </w:r>
          </w:p>
          <w:p w14:paraId="4A80035A" w14:textId="77777777" w:rsidR="00503AD3" w:rsidRDefault="00503AD3" w:rsidP="00503AD3">
            <w:pPr>
              <w:jc w:val="center"/>
              <w:rPr>
                <w:rFonts w:ascii="Arial" w:eastAsia="News Gothic MT" w:hAnsi="Arial" w:cs="Arial"/>
                <w:b/>
              </w:rPr>
            </w:pPr>
            <w:r w:rsidRPr="00962296">
              <w:rPr>
                <w:rFonts w:ascii="Arial" w:eastAsia="News Gothic MT" w:hAnsi="Arial" w:cs="Arial"/>
                <w:b/>
              </w:rPr>
              <w:t xml:space="preserve"> Parent Board of Directors</w:t>
            </w:r>
          </w:p>
          <w:p w14:paraId="2C0D6CA3" w14:textId="77777777" w:rsidR="00503AD3" w:rsidRPr="00962296" w:rsidRDefault="00503AD3" w:rsidP="00503AD3">
            <w:pPr>
              <w:jc w:val="center"/>
              <w:rPr>
                <w:rFonts w:ascii="Arial" w:eastAsia="News Gothic MT" w:hAnsi="Arial" w:cs="Arial"/>
                <w:b/>
              </w:rPr>
            </w:pPr>
          </w:p>
        </w:tc>
      </w:tr>
      <w:tr w:rsidR="00503AD3" w:rsidRPr="00962296" w14:paraId="315608EC" w14:textId="77777777" w:rsidTr="00503AD3">
        <w:tc>
          <w:tcPr>
            <w:tcW w:w="2070" w:type="dxa"/>
          </w:tcPr>
          <w:p w14:paraId="1127BBC1" w14:textId="77777777" w:rsidR="00503AD3" w:rsidRDefault="00503AD3" w:rsidP="00503AD3">
            <w:pPr>
              <w:jc w:val="right"/>
              <w:rPr>
                <w:rFonts w:ascii="Arial" w:hAnsi="Arial" w:cs="Arial"/>
                <w:b/>
                <w:color w:val="808080" w:themeColor="background1" w:themeShade="80"/>
                <w:sz w:val="18"/>
                <w:szCs w:val="28"/>
              </w:rPr>
            </w:pPr>
          </w:p>
          <w:p w14:paraId="3C5AA4D8" w14:textId="77777777" w:rsidR="00503AD3" w:rsidRPr="00962296" w:rsidRDefault="00503AD3" w:rsidP="00503AD3">
            <w:pPr>
              <w:jc w:val="right"/>
              <w:rPr>
                <w:rFonts w:ascii="Arial" w:hAnsi="Arial" w:cs="Arial"/>
                <w:b/>
                <w:color w:val="808080" w:themeColor="background1" w:themeShade="80"/>
                <w:sz w:val="18"/>
                <w:szCs w:val="28"/>
              </w:rPr>
            </w:pPr>
            <w:r w:rsidRPr="00962296">
              <w:rPr>
                <w:rFonts w:ascii="Arial" w:hAnsi="Arial" w:cs="Arial"/>
                <w:b/>
                <w:color w:val="808080" w:themeColor="background1" w:themeShade="80"/>
                <w:sz w:val="18"/>
                <w:szCs w:val="28"/>
              </w:rPr>
              <w:t xml:space="preserve">President </w:t>
            </w:r>
          </w:p>
        </w:tc>
        <w:tc>
          <w:tcPr>
            <w:tcW w:w="2340" w:type="dxa"/>
          </w:tcPr>
          <w:p w14:paraId="7C72C21D" w14:textId="77777777" w:rsidR="00503AD3" w:rsidRPr="004D39F3" w:rsidRDefault="00503AD3" w:rsidP="00503AD3">
            <w:pPr>
              <w:rPr>
                <w:rFonts w:ascii="Arial" w:hAnsi="Arial" w:cs="Arial"/>
                <w:sz w:val="18"/>
              </w:rPr>
            </w:pPr>
          </w:p>
          <w:p w14:paraId="76AB65DC" w14:textId="77777777" w:rsidR="003E5082" w:rsidRPr="004D39F3" w:rsidRDefault="003E5082" w:rsidP="003E5082">
            <w:pPr>
              <w:rPr>
                <w:rFonts w:ascii="Arial" w:hAnsi="Arial" w:cs="Arial"/>
                <w:sz w:val="18"/>
              </w:rPr>
            </w:pPr>
            <w:r w:rsidRPr="004D39F3">
              <w:rPr>
                <w:rFonts w:ascii="Arial" w:hAnsi="Arial" w:cs="Arial"/>
                <w:sz w:val="18"/>
              </w:rPr>
              <w:t xml:space="preserve">Brian Litzsey </w:t>
            </w:r>
          </w:p>
          <w:p w14:paraId="598DD5F5" w14:textId="49FF3E04" w:rsidR="00503AD3" w:rsidRPr="004D39F3" w:rsidRDefault="00503AD3" w:rsidP="00503AD3">
            <w:pPr>
              <w:rPr>
                <w:rFonts w:ascii="Arial" w:hAnsi="Arial" w:cs="Arial"/>
                <w:color w:val="FF0000"/>
                <w:sz w:val="18"/>
                <w:szCs w:val="28"/>
              </w:rPr>
            </w:pPr>
          </w:p>
        </w:tc>
      </w:tr>
      <w:tr w:rsidR="00503AD3" w:rsidRPr="00962296" w14:paraId="5EA43345" w14:textId="77777777" w:rsidTr="00503AD3">
        <w:tc>
          <w:tcPr>
            <w:tcW w:w="2070" w:type="dxa"/>
          </w:tcPr>
          <w:p w14:paraId="4CA1154F" w14:textId="77777777" w:rsidR="00503AD3" w:rsidRPr="00962296" w:rsidRDefault="00503AD3" w:rsidP="00503AD3">
            <w:pPr>
              <w:jc w:val="right"/>
              <w:rPr>
                <w:rFonts w:ascii="Arial" w:hAnsi="Arial" w:cs="Arial"/>
                <w:b/>
                <w:color w:val="808080" w:themeColor="background1" w:themeShade="80"/>
                <w:sz w:val="18"/>
                <w:szCs w:val="28"/>
              </w:rPr>
            </w:pPr>
            <w:r w:rsidRPr="00962296">
              <w:rPr>
                <w:rFonts w:ascii="Arial" w:hAnsi="Arial" w:cs="Arial"/>
                <w:b/>
                <w:color w:val="808080" w:themeColor="background1" w:themeShade="80"/>
                <w:sz w:val="18"/>
                <w:szCs w:val="28"/>
              </w:rPr>
              <w:t>Vice President</w:t>
            </w:r>
          </w:p>
        </w:tc>
        <w:tc>
          <w:tcPr>
            <w:tcW w:w="2340" w:type="dxa"/>
          </w:tcPr>
          <w:p w14:paraId="5ABB4DCA" w14:textId="28C6D767" w:rsidR="00503AD3" w:rsidRPr="004D39F3" w:rsidRDefault="00A83F3D" w:rsidP="00503AD3">
            <w:pPr>
              <w:rPr>
                <w:rFonts w:ascii="Arial" w:hAnsi="Arial" w:cs="Arial"/>
                <w:color w:val="FF0000"/>
                <w:sz w:val="18"/>
                <w:szCs w:val="28"/>
              </w:rPr>
            </w:pPr>
            <w:r w:rsidRPr="004D39F3">
              <w:rPr>
                <w:rFonts w:ascii="Arial" w:hAnsi="Arial" w:cs="Arial"/>
                <w:sz w:val="18"/>
                <w:szCs w:val="28"/>
              </w:rPr>
              <w:t>Rochelle Johnson-Bent</w:t>
            </w:r>
          </w:p>
        </w:tc>
      </w:tr>
      <w:tr w:rsidR="00503AD3" w:rsidRPr="00962296" w14:paraId="2BE655EA" w14:textId="77777777" w:rsidTr="00503AD3">
        <w:tc>
          <w:tcPr>
            <w:tcW w:w="2070" w:type="dxa"/>
          </w:tcPr>
          <w:p w14:paraId="5C4FC5B1" w14:textId="77777777" w:rsidR="00503AD3" w:rsidRPr="00962296" w:rsidRDefault="00503AD3" w:rsidP="00503AD3">
            <w:pPr>
              <w:jc w:val="right"/>
              <w:rPr>
                <w:rFonts w:ascii="Arial" w:hAnsi="Arial" w:cs="Arial"/>
                <w:b/>
                <w:color w:val="808080" w:themeColor="background1" w:themeShade="80"/>
                <w:sz w:val="18"/>
                <w:szCs w:val="28"/>
              </w:rPr>
            </w:pPr>
            <w:r w:rsidRPr="00962296">
              <w:rPr>
                <w:rFonts w:ascii="Arial" w:hAnsi="Arial" w:cs="Arial"/>
                <w:b/>
                <w:color w:val="808080" w:themeColor="background1" w:themeShade="80"/>
                <w:sz w:val="18"/>
                <w:szCs w:val="28"/>
              </w:rPr>
              <w:t>Secretary</w:t>
            </w:r>
          </w:p>
        </w:tc>
        <w:tc>
          <w:tcPr>
            <w:tcW w:w="2340" w:type="dxa"/>
          </w:tcPr>
          <w:p w14:paraId="7B5FF927" w14:textId="117C74F2" w:rsidR="00503AD3" w:rsidRPr="003E5082" w:rsidRDefault="003E5082" w:rsidP="003E5082">
            <w:pPr>
              <w:rPr>
                <w:rFonts w:ascii="Arial" w:hAnsi="Arial" w:cs="Arial"/>
                <w:sz w:val="18"/>
              </w:rPr>
            </w:pPr>
            <w:r w:rsidRPr="004D39F3">
              <w:rPr>
                <w:rFonts w:ascii="Arial" w:hAnsi="Arial" w:cs="Arial"/>
                <w:sz w:val="18"/>
              </w:rPr>
              <w:t>Melissa Gibson</w:t>
            </w:r>
          </w:p>
        </w:tc>
      </w:tr>
      <w:tr w:rsidR="00503AD3" w:rsidRPr="00962296" w14:paraId="3DAE1776" w14:textId="77777777" w:rsidTr="00503AD3">
        <w:tc>
          <w:tcPr>
            <w:tcW w:w="2070" w:type="dxa"/>
          </w:tcPr>
          <w:p w14:paraId="3E7AB884" w14:textId="77777777" w:rsidR="00503AD3" w:rsidRPr="00962296" w:rsidRDefault="00503AD3" w:rsidP="00503AD3">
            <w:pPr>
              <w:jc w:val="right"/>
              <w:rPr>
                <w:rFonts w:ascii="Arial" w:hAnsi="Arial" w:cs="Arial"/>
                <w:b/>
                <w:color w:val="808080" w:themeColor="background1" w:themeShade="80"/>
                <w:sz w:val="18"/>
                <w:szCs w:val="28"/>
              </w:rPr>
            </w:pPr>
            <w:r w:rsidRPr="00962296">
              <w:rPr>
                <w:rFonts w:ascii="Arial" w:hAnsi="Arial" w:cs="Arial"/>
                <w:b/>
                <w:color w:val="808080" w:themeColor="background1" w:themeShade="80"/>
                <w:sz w:val="18"/>
                <w:szCs w:val="28"/>
              </w:rPr>
              <w:t>Treasurer</w:t>
            </w:r>
          </w:p>
        </w:tc>
        <w:tc>
          <w:tcPr>
            <w:tcW w:w="2340" w:type="dxa"/>
          </w:tcPr>
          <w:p w14:paraId="050576E0" w14:textId="16A8C071" w:rsidR="00503AD3" w:rsidRPr="004D39F3" w:rsidRDefault="00A07DD4" w:rsidP="00503AD3">
            <w:pPr>
              <w:rPr>
                <w:rFonts w:ascii="Arial" w:hAnsi="Arial" w:cs="Arial"/>
                <w:color w:val="FF0000"/>
                <w:sz w:val="18"/>
                <w:szCs w:val="28"/>
              </w:rPr>
            </w:pPr>
            <w:r w:rsidRPr="004D39F3">
              <w:rPr>
                <w:rFonts w:ascii="Arial" w:hAnsi="Arial" w:cs="Arial"/>
                <w:sz w:val="18"/>
              </w:rPr>
              <w:t>Devon Pittman</w:t>
            </w:r>
          </w:p>
        </w:tc>
      </w:tr>
      <w:tr w:rsidR="00E32709" w:rsidRPr="00962296" w14:paraId="122C9B0A" w14:textId="77777777" w:rsidTr="00503AD3">
        <w:tc>
          <w:tcPr>
            <w:tcW w:w="2070" w:type="dxa"/>
            <w:vMerge w:val="restart"/>
          </w:tcPr>
          <w:p w14:paraId="5AC6EA86" w14:textId="77777777" w:rsidR="00E32709" w:rsidRPr="00962296" w:rsidRDefault="00E32709" w:rsidP="00E32709">
            <w:pPr>
              <w:jc w:val="right"/>
              <w:rPr>
                <w:rFonts w:ascii="Arial" w:hAnsi="Arial" w:cs="Arial"/>
                <w:b/>
                <w:color w:val="808080" w:themeColor="background1" w:themeShade="80"/>
                <w:sz w:val="18"/>
                <w:szCs w:val="28"/>
              </w:rPr>
            </w:pPr>
            <w:r w:rsidRPr="00962296">
              <w:rPr>
                <w:rFonts w:ascii="Arial" w:hAnsi="Arial" w:cs="Arial"/>
                <w:b/>
                <w:color w:val="808080" w:themeColor="background1" w:themeShade="80"/>
                <w:sz w:val="18"/>
                <w:szCs w:val="28"/>
              </w:rPr>
              <w:t>Board Members</w:t>
            </w:r>
          </w:p>
        </w:tc>
        <w:tc>
          <w:tcPr>
            <w:tcW w:w="2340" w:type="dxa"/>
          </w:tcPr>
          <w:p w14:paraId="1C1FFCA9" w14:textId="2FE5CD48" w:rsidR="00E32709" w:rsidRPr="004D39F3" w:rsidRDefault="00A83F3D" w:rsidP="00E32709">
            <w:pPr>
              <w:rPr>
                <w:rFonts w:ascii="Arial" w:hAnsi="Arial" w:cs="Arial"/>
                <w:sz w:val="18"/>
              </w:rPr>
            </w:pPr>
            <w:r w:rsidRPr="004D39F3">
              <w:rPr>
                <w:rFonts w:ascii="Arial" w:hAnsi="Arial" w:cs="Arial"/>
                <w:sz w:val="18"/>
              </w:rPr>
              <w:t>Sheena Adams</w:t>
            </w:r>
          </w:p>
        </w:tc>
      </w:tr>
      <w:tr w:rsidR="00E32709" w:rsidRPr="00962296" w14:paraId="6D15780E" w14:textId="77777777" w:rsidTr="00503AD3">
        <w:tc>
          <w:tcPr>
            <w:tcW w:w="2070" w:type="dxa"/>
            <w:vMerge/>
          </w:tcPr>
          <w:p w14:paraId="54449896" w14:textId="77777777" w:rsidR="00E32709" w:rsidRPr="00962296" w:rsidRDefault="00E32709" w:rsidP="00E32709">
            <w:pPr>
              <w:rPr>
                <w:rFonts w:ascii="Arial" w:hAnsi="Arial" w:cs="Arial"/>
                <w:color w:val="FF0000"/>
                <w:sz w:val="18"/>
                <w:szCs w:val="28"/>
              </w:rPr>
            </w:pPr>
          </w:p>
        </w:tc>
        <w:tc>
          <w:tcPr>
            <w:tcW w:w="2340" w:type="dxa"/>
          </w:tcPr>
          <w:p w14:paraId="2C6B158F" w14:textId="77777777" w:rsidR="00A83F3D" w:rsidRPr="004D39F3" w:rsidRDefault="00A83F3D" w:rsidP="00A83F3D">
            <w:pPr>
              <w:rPr>
                <w:rFonts w:ascii="Arial" w:hAnsi="Arial" w:cs="Arial"/>
                <w:sz w:val="18"/>
              </w:rPr>
            </w:pPr>
            <w:r w:rsidRPr="004D39F3">
              <w:rPr>
                <w:rFonts w:ascii="Arial" w:hAnsi="Arial" w:cs="Arial"/>
                <w:sz w:val="18"/>
              </w:rPr>
              <w:t>Jason Evans</w:t>
            </w:r>
          </w:p>
          <w:p w14:paraId="7318D1E0" w14:textId="145F2710" w:rsidR="00A83F3D" w:rsidRPr="004D39F3" w:rsidRDefault="00A83F3D" w:rsidP="00E32709">
            <w:pPr>
              <w:rPr>
                <w:rFonts w:ascii="Arial" w:hAnsi="Arial" w:cs="Arial"/>
                <w:sz w:val="18"/>
              </w:rPr>
            </w:pPr>
            <w:r w:rsidRPr="004D39F3">
              <w:rPr>
                <w:rFonts w:ascii="Arial" w:hAnsi="Arial" w:cs="Arial"/>
                <w:sz w:val="18"/>
              </w:rPr>
              <w:t>Amy Nelson Christensen Tresca Meiling</w:t>
            </w:r>
          </w:p>
          <w:p w14:paraId="39C3DEBD" w14:textId="1A386EC5" w:rsidR="00A83F3D" w:rsidRPr="004D39F3" w:rsidRDefault="00A83F3D" w:rsidP="00E32709">
            <w:pPr>
              <w:rPr>
                <w:rFonts w:ascii="Arial" w:hAnsi="Arial" w:cs="Arial"/>
                <w:sz w:val="18"/>
              </w:rPr>
            </w:pPr>
            <w:r w:rsidRPr="004D39F3">
              <w:rPr>
                <w:rFonts w:ascii="Arial" w:hAnsi="Arial" w:cs="Arial"/>
                <w:sz w:val="18"/>
              </w:rPr>
              <w:t>Carla Munoz</w:t>
            </w:r>
          </w:p>
          <w:p w14:paraId="669E970B" w14:textId="379B7EAF" w:rsidR="00A83F3D" w:rsidRPr="004D39F3" w:rsidRDefault="00A83F3D" w:rsidP="00E32709">
            <w:pPr>
              <w:rPr>
                <w:rFonts w:ascii="Arial" w:hAnsi="Arial" w:cs="Arial"/>
                <w:sz w:val="18"/>
              </w:rPr>
            </w:pPr>
          </w:p>
        </w:tc>
      </w:tr>
      <w:tr w:rsidR="00E32709" w:rsidRPr="00962296" w14:paraId="133360F0" w14:textId="77777777" w:rsidTr="00503AD3">
        <w:tc>
          <w:tcPr>
            <w:tcW w:w="2070" w:type="dxa"/>
            <w:vMerge/>
          </w:tcPr>
          <w:p w14:paraId="6BABA2F9" w14:textId="77777777" w:rsidR="00E32709" w:rsidRPr="00962296" w:rsidRDefault="00E32709" w:rsidP="00E32709">
            <w:pPr>
              <w:rPr>
                <w:rFonts w:ascii="Arial" w:hAnsi="Arial" w:cs="Arial"/>
                <w:color w:val="FF0000"/>
                <w:sz w:val="18"/>
                <w:szCs w:val="28"/>
              </w:rPr>
            </w:pPr>
          </w:p>
        </w:tc>
        <w:tc>
          <w:tcPr>
            <w:tcW w:w="2340" w:type="dxa"/>
          </w:tcPr>
          <w:p w14:paraId="32982E42" w14:textId="24E5F444" w:rsidR="00E32709" w:rsidRPr="00A07DD4" w:rsidRDefault="00E32709" w:rsidP="00E32709">
            <w:pPr>
              <w:rPr>
                <w:rFonts w:ascii="Arial" w:hAnsi="Arial" w:cs="Arial"/>
                <w:sz w:val="18"/>
                <w:highlight w:val="yellow"/>
              </w:rPr>
            </w:pPr>
          </w:p>
        </w:tc>
      </w:tr>
      <w:tr w:rsidR="00E32709" w:rsidRPr="00962296" w14:paraId="6ACDD395" w14:textId="77777777" w:rsidTr="00503AD3">
        <w:tc>
          <w:tcPr>
            <w:tcW w:w="2070" w:type="dxa"/>
            <w:vMerge/>
          </w:tcPr>
          <w:p w14:paraId="351A8B30" w14:textId="77777777" w:rsidR="00E32709" w:rsidRPr="00962296" w:rsidRDefault="00E32709" w:rsidP="00E32709">
            <w:pPr>
              <w:rPr>
                <w:rFonts w:ascii="Arial" w:hAnsi="Arial" w:cs="Arial"/>
                <w:color w:val="FF0000"/>
                <w:sz w:val="18"/>
                <w:szCs w:val="28"/>
              </w:rPr>
            </w:pPr>
          </w:p>
        </w:tc>
        <w:tc>
          <w:tcPr>
            <w:tcW w:w="2340" w:type="dxa"/>
          </w:tcPr>
          <w:p w14:paraId="565A8C86" w14:textId="084139B7" w:rsidR="00E32709" w:rsidRPr="00A07DD4" w:rsidRDefault="00E32709" w:rsidP="00E32709">
            <w:pPr>
              <w:rPr>
                <w:rFonts w:ascii="Arial" w:hAnsi="Arial" w:cs="Arial"/>
                <w:sz w:val="18"/>
                <w:highlight w:val="yellow"/>
              </w:rPr>
            </w:pPr>
          </w:p>
        </w:tc>
      </w:tr>
      <w:tr w:rsidR="00E32709" w:rsidRPr="00962296" w14:paraId="691DE0AD" w14:textId="77777777" w:rsidTr="00503AD3">
        <w:tc>
          <w:tcPr>
            <w:tcW w:w="2070" w:type="dxa"/>
            <w:vMerge/>
          </w:tcPr>
          <w:p w14:paraId="753AF256" w14:textId="77777777" w:rsidR="00E32709" w:rsidRPr="00962296" w:rsidRDefault="00E32709" w:rsidP="00E32709">
            <w:pPr>
              <w:rPr>
                <w:rFonts w:ascii="Arial" w:hAnsi="Arial" w:cs="Arial"/>
                <w:color w:val="FF0000"/>
                <w:sz w:val="18"/>
                <w:szCs w:val="28"/>
              </w:rPr>
            </w:pPr>
          </w:p>
        </w:tc>
        <w:tc>
          <w:tcPr>
            <w:tcW w:w="2340" w:type="dxa"/>
          </w:tcPr>
          <w:p w14:paraId="716FCD24" w14:textId="0FD05484" w:rsidR="00E32709" w:rsidRPr="00A07DD4" w:rsidRDefault="00E32709" w:rsidP="00E32709">
            <w:pPr>
              <w:rPr>
                <w:rFonts w:ascii="Arial" w:hAnsi="Arial" w:cs="Arial"/>
                <w:sz w:val="18"/>
                <w:highlight w:val="yellow"/>
              </w:rPr>
            </w:pPr>
          </w:p>
        </w:tc>
      </w:tr>
      <w:tr w:rsidR="00E32709" w:rsidRPr="00962296" w14:paraId="26934363" w14:textId="77777777" w:rsidTr="00503AD3">
        <w:tc>
          <w:tcPr>
            <w:tcW w:w="2070" w:type="dxa"/>
            <w:vMerge/>
          </w:tcPr>
          <w:p w14:paraId="3A413DC4" w14:textId="77777777" w:rsidR="00E32709" w:rsidRPr="00962296" w:rsidRDefault="00E32709" w:rsidP="00E32709">
            <w:pPr>
              <w:rPr>
                <w:rFonts w:ascii="Arial" w:hAnsi="Arial" w:cs="Arial"/>
                <w:color w:val="FF0000"/>
                <w:sz w:val="18"/>
                <w:szCs w:val="28"/>
              </w:rPr>
            </w:pPr>
          </w:p>
        </w:tc>
        <w:tc>
          <w:tcPr>
            <w:tcW w:w="2340" w:type="dxa"/>
          </w:tcPr>
          <w:p w14:paraId="73EB57C6" w14:textId="5F8BDAFA" w:rsidR="00A07DD4" w:rsidRPr="00A07DD4" w:rsidRDefault="00A07DD4" w:rsidP="00A83F3D">
            <w:pPr>
              <w:rPr>
                <w:rFonts w:ascii="Arial" w:hAnsi="Arial" w:cs="Arial"/>
                <w:sz w:val="18"/>
                <w:highlight w:val="yellow"/>
              </w:rPr>
            </w:pPr>
          </w:p>
        </w:tc>
      </w:tr>
      <w:tr w:rsidR="00E32709" w:rsidRPr="00962296" w14:paraId="2904EF05" w14:textId="77777777" w:rsidTr="00503AD3">
        <w:trPr>
          <w:trHeight w:val="378"/>
        </w:trPr>
        <w:tc>
          <w:tcPr>
            <w:tcW w:w="2070" w:type="dxa"/>
            <w:vMerge/>
          </w:tcPr>
          <w:p w14:paraId="7A8CFB90" w14:textId="77777777" w:rsidR="00E32709" w:rsidRPr="00962296" w:rsidRDefault="00E32709" w:rsidP="00E32709">
            <w:pPr>
              <w:rPr>
                <w:rFonts w:ascii="Arial" w:hAnsi="Arial" w:cs="Arial"/>
                <w:color w:val="FF0000"/>
                <w:sz w:val="18"/>
                <w:szCs w:val="28"/>
              </w:rPr>
            </w:pPr>
          </w:p>
        </w:tc>
        <w:tc>
          <w:tcPr>
            <w:tcW w:w="2340" w:type="dxa"/>
          </w:tcPr>
          <w:p w14:paraId="0D9BB1E9" w14:textId="77777777" w:rsidR="00E32709" w:rsidRPr="00962296" w:rsidRDefault="00E32709" w:rsidP="00E32709">
            <w:pPr>
              <w:rPr>
                <w:sz w:val="18"/>
              </w:rPr>
            </w:pPr>
          </w:p>
        </w:tc>
      </w:tr>
    </w:tbl>
    <w:p w14:paraId="3D524F36" w14:textId="77777777" w:rsidR="00503AD3" w:rsidRDefault="00503AD3" w:rsidP="00503AD3">
      <w:pPr>
        <w:rPr>
          <w:rFonts w:ascii="Arial" w:hAnsi="Arial" w:cs="Arial"/>
          <w:sz w:val="22"/>
        </w:rPr>
      </w:pPr>
    </w:p>
    <w:p w14:paraId="19B58D88" w14:textId="77777777" w:rsidR="00962296" w:rsidRPr="00962296" w:rsidRDefault="000F45D6" w:rsidP="000F45D6">
      <w:pPr>
        <w:rPr>
          <w:rFonts w:ascii="Arial" w:eastAsia="News Gothic MT" w:hAnsi="Arial" w:cs="Arial"/>
          <w:sz w:val="22"/>
        </w:rPr>
      </w:pPr>
      <w:r w:rsidRPr="00962296">
        <w:rPr>
          <w:rFonts w:ascii="Arial" w:eastAsia="News Gothic MT" w:hAnsi="Arial" w:cs="Arial"/>
          <w:sz w:val="22"/>
        </w:rPr>
        <w:t xml:space="preserve">The Board of Directors is charged with the ultimate responsibility for financial, legal and strategic planning and policy issues.  The Board ensures the school’s core values and mission are followed and the integrity of the Montessori philosophy within the school is upheld. </w:t>
      </w:r>
    </w:p>
    <w:p w14:paraId="650355BF" w14:textId="77777777" w:rsidR="002F3089" w:rsidRPr="00962296" w:rsidRDefault="002F3089" w:rsidP="000F45D6">
      <w:pPr>
        <w:rPr>
          <w:rFonts w:ascii="Arial" w:eastAsia="News Gothic MT" w:hAnsi="Arial" w:cs="Arial"/>
          <w:sz w:val="22"/>
        </w:rPr>
      </w:pPr>
    </w:p>
    <w:p w14:paraId="4BFD7B32" w14:textId="77777777" w:rsidR="00962296" w:rsidRDefault="00962296" w:rsidP="000F45D6">
      <w:pPr>
        <w:rPr>
          <w:rFonts w:ascii="Arial" w:eastAsia="News Gothic MT" w:hAnsi="Arial" w:cs="Arial"/>
          <w:sz w:val="22"/>
        </w:rPr>
      </w:pPr>
      <w:r w:rsidRPr="00962296">
        <w:rPr>
          <w:rFonts w:ascii="Arial" w:eastAsia="News Gothic MT" w:hAnsi="Arial" w:cs="Arial"/>
          <w:sz w:val="22"/>
        </w:rPr>
        <w:t xml:space="preserve"> </w:t>
      </w:r>
      <w:r w:rsidR="002F3089" w:rsidRPr="00962296">
        <w:rPr>
          <w:rFonts w:ascii="Arial" w:eastAsia="News Gothic MT" w:hAnsi="Arial" w:cs="Arial"/>
          <w:sz w:val="22"/>
        </w:rPr>
        <w:t xml:space="preserve">The HCS Board holds regular monthly meetings throughout the school year.  All regular meetings of the Board are open to members, with the exception of executive sessions for confidential matters.  Parents are encouraged to attend and participate.  Approved minutes are on file in the HCS office for access by any member of the school.  </w:t>
      </w:r>
    </w:p>
    <w:p w14:paraId="566BFBD6" w14:textId="77777777" w:rsidR="00962296" w:rsidRDefault="00962296" w:rsidP="000F45D6">
      <w:pPr>
        <w:rPr>
          <w:rFonts w:ascii="Arial" w:eastAsia="News Gothic MT" w:hAnsi="Arial" w:cs="Arial"/>
          <w:sz w:val="22"/>
        </w:rPr>
      </w:pPr>
    </w:p>
    <w:p w14:paraId="07A9364F" w14:textId="77777777" w:rsidR="00962296" w:rsidRDefault="00962296" w:rsidP="000F45D6">
      <w:pPr>
        <w:rPr>
          <w:rFonts w:ascii="Arial" w:eastAsia="News Gothic MT" w:hAnsi="Arial" w:cs="Arial"/>
          <w:sz w:val="22"/>
        </w:rPr>
      </w:pPr>
    </w:p>
    <w:p w14:paraId="019527F4" w14:textId="77777777" w:rsidR="00962296" w:rsidRDefault="00962296" w:rsidP="000F45D6">
      <w:pPr>
        <w:rPr>
          <w:rFonts w:ascii="Arial" w:eastAsia="News Gothic MT" w:hAnsi="Arial" w:cs="Arial"/>
          <w:sz w:val="22"/>
        </w:rPr>
      </w:pPr>
    </w:p>
    <w:p w14:paraId="522A7868" w14:textId="77777777" w:rsidR="00503AD3" w:rsidRDefault="00503AD3" w:rsidP="000F45D6">
      <w:pPr>
        <w:rPr>
          <w:rFonts w:ascii="Arial" w:eastAsia="News Gothic MT" w:hAnsi="Arial" w:cs="Arial"/>
          <w:sz w:val="22"/>
        </w:rPr>
      </w:pPr>
    </w:p>
    <w:p w14:paraId="425A1389" w14:textId="77777777" w:rsidR="00503AD3" w:rsidRDefault="00503AD3" w:rsidP="000F45D6">
      <w:pPr>
        <w:rPr>
          <w:rFonts w:ascii="Arial" w:eastAsia="News Gothic MT" w:hAnsi="Arial" w:cs="Arial"/>
          <w:sz w:val="22"/>
        </w:rPr>
      </w:pPr>
    </w:p>
    <w:p w14:paraId="14AC4756" w14:textId="77777777" w:rsidR="00503AD3" w:rsidRDefault="00503AD3" w:rsidP="000F45D6">
      <w:pPr>
        <w:rPr>
          <w:rFonts w:ascii="Arial" w:eastAsia="News Gothic MT" w:hAnsi="Arial" w:cs="Arial"/>
          <w:sz w:val="22"/>
        </w:rPr>
      </w:pPr>
    </w:p>
    <w:p w14:paraId="30397C8B" w14:textId="77777777" w:rsidR="00503AD3" w:rsidRPr="00962296" w:rsidRDefault="00503AD3" w:rsidP="000F45D6">
      <w:pPr>
        <w:rPr>
          <w:rFonts w:ascii="Arial" w:eastAsia="News Gothic MT" w:hAnsi="Arial" w:cs="Arial"/>
          <w:sz w:val="22"/>
        </w:rPr>
      </w:pPr>
    </w:p>
    <w:p w14:paraId="286BB338" w14:textId="77777777" w:rsidR="000F45D6" w:rsidRPr="00962296" w:rsidRDefault="000F45D6" w:rsidP="000F45D6">
      <w:pPr>
        <w:rPr>
          <w:rFonts w:ascii="Arial" w:hAnsi="Arial" w:cs="Arial"/>
          <w:sz w:val="22"/>
        </w:rPr>
      </w:pPr>
    </w:p>
    <w:tbl>
      <w:tblPr>
        <w:tblStyle w:val="TableGrid"/>
        <w:tblW w:w="11250" w:type="dxa"/>
        <w:tblInd w:w="-72" w:type="dxa"/>
        <w:tblBorders>
          <w:insideH w:val="none" w:sz="0" w:space="0" w:color="auto"/>
          <w:insideV w:val="none" w:sz="0" w:space="0" w:color="auto"/>
        </w:tblBorders>
        <w:tblLook w:val="04A0" w:firstRow="1" w:lastRow="0" w:firstColumn="1" w:lastColumn="0" w:noHBand="0" w:noVBand="1"/>
      </w:tblPr>
      <w:tblGrid>
        <w:gridCol w:w="3132"/>
        <w:gridCol w:w="198"/>
        <w:gridCol w:w="1962"/>
        <w:gridCol w:w="2574"/>
        <w:gridCol w:w="3384"/>
      </w:tblGrid>
      <w:tr w:rsidR="00295049" w:rsidRPr="00962296" w14:paraId="08501CDC" w14:textId="77777777" w:rsidTr="007E1331">
        <w:trPr>
          <w:trHeight w:val="359"/>
        </w:trPr>
        <w:tc>
          <w:tcPr>
            <w:tcW w:w="11250" w:type="dxa"/>
            <w:gridSpan w:val="5"/>
            <w:shd w:val="clear" w:color="auto" w:fill="D9D9D9" w:themeFill="background1" w:themeFillShade="D9"/>
          </w:tcPr>
          <w:p w14:paraId="46C73333" w14:textId="77777777" w:rsidR="00503AD3" w:rsidRDefault="00503AD3" w:rsidP="00295049">
            <w:pPr>
              <w:jc w:val="center"/>
              <w:rPr>
                <w:rFonts w:ascii="Arial" w:eastAsia="News Gothic MT" w:hAnsi="Arial" w:cs="Arial"/>
                <w:b/>
              </w:rPr>
            </w:pPr>
          </w:p>
          <w:p w14:paraId="63040CC8" w14:textId="1887D894" w:rsidR="00295049" w:rsidRPr="00503AD3" w:rsidRDefault="00295049" w:rsidP="00295049">
            <w:pPr>
              <w:jc w:val="center"/>
              <w:rPr>
                <w:rFonts w:ascii="Arial" w:eastAsia="News Gothic MT" w:hAnsi="Arial" w:cs="Arial"/>
                <w:b/>
                <w:sz w:val="36"/>
              </w:rPr>
            </w:pPr>
            <w:r w:rsidRPr="00503AD3">
              <w:rPr>
                <w:rFonts w:ascii="Arial" w:eastAsia="News Gothic MT" w:hAnsi="Arial" w:cs="Arial"/>
                <w:b/>
                <w:sz w:val="36"/>
              </w:rPr>
              <w:t>20</w:t>
            </w:r>
            <w:r w:rsidR="00A07DD4">
              <w:rPr>
                <w:rFonts w:ascii="Arial" w:eastAsia="News Gothic MT" w:hAnsi="Arial" w:cs="Arial"/>
                <w:b/>
                <w:sz w:val="36"/>
              </w:rPr>
              <w:t>2</w:t>
            </w:r>
            <w:r w:rsidR="00A83F3D">
              <w:rPr>
                <w:rFonts w:ascii="Arial" w:eastAsia="News Gothic MT" w:hAnsi="Arial" w:cs="Arial"/>
                <w:b/>
                <w:sz w:val="36"/>
              </w:rPr>
              <w:t>1</w:t>
            </w:r>
            <w:r w:rsidRPr="00503AD3">
              <w:rPr>
                <w:rFonts w:ascii="Arial" w:eastAsia="News Gothic MT" w:hAnsi="Arial" w:cs="Arial"/>
                <w:b/>
                <w:sz w:val="36"/>
              </w:rPr>
              <w:t>-20</w:t>
            </w:r>
            <w:r w:rsidR="00A07DD4">
              <w:rPr>
                <w:rFonts w:ascii="Arial" w:eastAsia="News Gothic MT" w:hAnsi="Arial" w:cs="Arial"/>
                <w:b/>
                <w:sz w:val="36"/>
              </w:rPr>
              <w:t>2</w:t>
            </w:r>
            <w:r w:rsidR="00A83F3D">
              <w:rPr>
                <w:rFonts w:ascii="Arial" w:eastAsia="News Gothic MT" w:hAnsi="Arial" w:cs="Arial"/>
                <w:b/>
                <w:sz w:val="36"/>
              </w:rPr>
              <w:t>2</w:t>
            </w:r>
            <w:r w:rsidRPr="00503AD3">
              <w:rPr>
                <w:rFonts w:ascii="Arial" w:eastAsia="News Gothic MT" w:hAnsi="Arial" w:cs="Arial"/>
                <w:b/>
                <w:sz w:val="36"/>
              </w:rPr>
              <w:t xml:space="preserve"> HCS Staff</w:t>
            </w:r>
          </w:p>
          <w:p w14:paraId="2D6B4C05" w14:textId="77777777" w:rsidR="00503AD3" w:rsidRPr="00962296" w:rsidRDefault="00503AD3" w:rsidP="00295049">
            <w:pPr>
              <w:jc w:val="center"/>
              <w:rPr>
                <w:rFonts w:ascii="Arial" w:eastAsia="News Gothic MT" w:hAnsi="Arial" w:cs="Arial"/>
                <w:b/>
              </w:rPr>
            </w:pPr>
          </w:p>
        </w:tc>
      </w:tr>
      <w:tr w:rsidR="00295049" w:rsidRPr="00962296" w14:paraId="7AFC7F80" w14:textId="77777777" w:rsidTr="007E1331">
        <w:tc>
          <w:tcPr>
            <w:tcW w:w="5292" w:type="dxa"/>
            <w:gridSpan w:val="3"/>
          </w:tcPr>
          <w:p w14:paraId="046FCA84" w14:textId="77777777" w:rsidR="00503AD3" w:rsidRDefault="00503AD3" w:rsidP="00E1165D">
            <w:pPr>
              <w:jc w:val="center"/>
              <w:rPr>
                <w:rFonts w:ascii="Arial" w:hAnsi="Arial" w:cs="Arial"/>
                <w:b/>
                <w:sz w:val="22"/>
              </w:rPr>
            </w:pPr>
            <w:bookmarkStart w:id="0" w:name="h.3vac5uf" w:colFirst="0" w:colLast="0"/>
            <w:bookmarkEnd w:id="0"/>
          </w:p>
          <w:p w14:paraId="4FB8CBF8" w14:textId="77777777" w:rsidR="00295049" w:rsidRPr="00962296" w:rsidRDefault="00295049" w:rsidP="00E1165D">
            <w:pPr>
              <w:jc w:val="center"/>
              <w:rPr>
                <w:rFonts w:ascii="Arial" w:hAnsi="Arial" w:cs="Arial"/>
                <w:b/>
                <w:sz w:val="22"/>
              </w:rPr>
            </w:pPr>
            <w:r w:rsidRPr="00962296">
              <w:rPr>
                <w:rFonts w:ascii="Arial" w:hAnsi="Arial" w:cs="Arial"/>
                <w:b/>
                <w:sz w:val="22"/>
              </w:rPr>
              <w:t>School Administrators</w:t>
            </w:r>
          </w:p>
        </w:tc>
        <w:tc>
          <w:tcPr>
            <w:tcW w:w="5958" w:type="dxa"/>
            <w:gridSpan w:val="2"/>
          </w:tcPr>
          <w:p w14:paraId="7F75D4C3" w14:textId="77777777" w:rsidR="00503AD3" w:rsidRDefault="00503AD3" w:rsidP="00295049">
            <w:pPr>
              <w:jc w:val="center"/>
              <w:rPr>
                <w:rFonts w:ascii="Arial" w:hAnsi="Arial" w:cs="Arial"/>
                <w:b/>
                <w:sz w:val="22"/>
              </w:rPr>
            </w:pPr>
          </w:p>
          <w:p w14:paraId="66703DB7" w14:textId="77777777" w:rsidR="00295049" w:rsidRPr="00962296" w:rsidRDefault="00295049" w:rsidP="00295049">
            <w:pPr>
              <w:jc w:val="center"/>
              <w:rPr>
                <w:rFonts w:ascii="Arial" w:hAnsi="Arial" w:cs="Arial"/>
                <w:b/>
                <w:sz w:val="22"/>
              </w:rPr>
            </w:pPr>
            <w:r w:rsidRPr="00962296">
              <w:rPr>
                <w:rFonts w:ascii="Arial" w:hAnsi="Arial" w:cs="Arial"/>
                <w:b/>
                <w:sz w:val="22"/>
              </w:rPr>
              <w:t xml:space="preserve">Toddler </w:t>
            </w:r>
            <w:r w:rsidR="007E1331">
              <w:rPr>
                <w:rFonts w:ascii="Arial" w:hAnsi="Arial" w:cs="Arial"/>
                <w:b/>
                <w:sz w:val="22"/>
              </w:rPr>
              <w:t xml:space="preserve">Program </w:t>
            </w:r>
            <w:r w:rsidRPr="00962296">
              <w:rPr>
                <w:rFonts w:ascii="Arial" w:hAnsi="Arial" w:cs="Arial"/>
                <w:b/>
                <w:sz w:val="22"/>
              </w:rPr>
              <w:t>Staff</w:t>
            </w:r>
          </w:p>
        </w:tc>
      </w:tr>
      <w:tr w:rsidR="00E1165D" w:rsidRPr="00962296" w14:paraId="33720FDC" w14:textId="77777777" w:rsidTr="007E1331">
        <w:tc>
          <w:tcPr>
            <w:tcW w:w="3330" w:type="dxa"/>
            <w:gridSpan w:val="2"/>
          </w:tcPr>
          <w:p w14:paraId="43B45287" w14:textId="77777777" w:rsidR="00E1165D" w:rsidRPr="00962296" w:rsidRDefault="00E1165D"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Executive Director</w:t>
            </w:r>
          </w:p>
        </w:tc>
        <w:tc>
          <w:tcPr>
            <w:tcW w:w="1962" w:type="dxa"/>
          </w:tcPr>
          <w:p w14:paraId="77CED6C9" w14:textId="77777777" w:rsidR="00E1165D" w:rsidRPr="00E94CFB" w:rsidRDefault="00E32709" w:rsidP="000F45D6">
            <w:pPr>
              <w:rPr>
                <w:rFonts w:ascii="Arial" w:hAnsi="Arial" w:cs="Arial"/>
                <w:sz w:val="18"/>
              </w:rPr>
            </w:pPr>
            <w:r w:rsidRPr="00E94CFB">
              <w:rPr>
                <w:rFonts w:ascii="Arial" w:hAnsi="Arial" w:cs="Arial"/>
                <w:sz w:val="18"/>
              </w:rPr>
              <w:t>Tracy Williams</w:t>
            </w:r>
          </w:p>
        </w:tc>
        <w:tc>
          <w:tcPr>
            <w:tcW w:w="2574" w:type="dxa"/>
          </w:tcPr>
          <w:p w14:paraId="5512E3BD" w14:textId="77777777" w:rsidR="00E1165D" w:rsidRPr="00962296" w:rsidRDefault="00295049"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Toddler Directress</w:t>
            </w:r>
          </w:p>
        </w:tc>
        <w:tc>
          <w:tcPr>
            <w:tcW w:w="3384" w:type="dxa"/>
          </w:tcPr>
          <w:p w14:paraId="50B7BA47" w14:textId="0CC8ABC4" w:rsidR="00E1165D" w:rsidRPr="00E94CFB" w:rsidRDefault="00E94CFB" w:rsidP="000F45D6">
            <w:pPr>
              <w:rPr>
                <w:rFonts w:ascii="Arial" w:hAnsi="Arial" w:cs="Arial"/>
                <w:sz w:val="18"/>
              </w:rPr>
            </w:pPr>
            <w:r w:rsidRPr="00E94CFB">
              <w:rPr>
                <w:rFonts w:ascii="Arial" w:hAnsi="Arial" w:cs="Arial"/>
                <w:sz w:val="18"/>
              </w:rPr>
              <w:t>Betty Mayweather</w:t>
            </w:r>
          </w:p>
        </w:tc>
      </w:tr>
      <w:tr w:rsidR="00E1165D" w:rsidRPr="00962296" w14:paraId="5CBE2ED9" w14:textId="77777777" w:rsidTr="007E1331">
        <w:tc>
          <w:tcPr>
            <w:tcW w:w="3330" w:type="dxa"/>
            <w:gridSpan w:val="2"/>
          </w:tcPr>
          <w:p w14:paraId="39D72B23" w14:textId="77777777" w:rsidR="00E1165D" w:rsidRPr="00962296" w:rsidRDefault="00E1165D"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Program Director</w:t>
            </w:r>
          </w:p>
        </w:tc>
        <w:tc>
          <w:tcPr>
            <w:tcW w:w="1962" w:type="dxa"/>
          </w:tcPr>
          <w:p w14:paraId="0E9EAABF" w14:textId="7ACDD0D8" w:rsidR="00E1165D" w:rsidRPr="00E94CFB" w:rsidRDefault="00A07DD4" w:rsidP="000F45D6">
            <w:pPr>
              <w:rPr>
                <w:rFonts w:ascii="Arial" w:hAnsi="Arial" w:cs="Arial"/>
                <w:sz w:val="18"/>
              </w:rPr>
            </w:pPr>
            <w:r w:rsidRPr="00E94CFB">
              <w:rPr>
                <w:rFonts w:ascii="Arial" w:hAnsi="Arial" w:cs="Arial"/>
                <w:sz w:val="18"/>
              </w:rPr>
              <w:t>Kathy Holschbach</w:t>
            </w:r>
          </w:p>
        </w:tc>
        <w:tc>
          <w:tcPr>
            <w:tcW w:w="2574" w:type="dxa"/>
          </w:tcPr>
          <w:p w14:paraId="78090A5F" w14:textId="77777777" w:rsidR="00E1165D" w:rsidRPr="00962296" w:rsidRDefault="00295049"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Toddler Directress</w:t>
            </w:r>
          </w:p>
        </w:tc>
        <w:tc>
          <w:tcPr>
            <w:tcW w:w="3384" w:type="dxa"/>
          </w:tcPr>
          <w:p w14:paraId="0DDFC611" w14:textId="77777777" w:rsidR="00E1165D" w:rsidRPr="00E94CFB" w:rsidRDefault="00295049" w:rsidP="000F45D6">
            <w:pPr>
              <w:rPr>
                <w:rFonts w:ascii="Arial" w:hAnsi="Arial" w:cs="Arial"/>
                <w:sz w:val="18"/>
              </w:rPr>
            </w:pPr>
            <w:r w:rsidRPr="00E94CFB">
              <w:rPr>
                <w:rFonts w:ascii="Arial" w:hAnsi="Arial" w:cs="Arial"/>
                <w:sz w:val="18"/>
              </w:rPr>
              <w:t xml:space="preserve">Jamie Hohl            </w:t>
            </w:r>
          </w:p>
        </w:tc>
      </w:tr>
      <w:tr w:rsidR="00E1165D" w:rsidRPr="00962296" w14:paraId="57D90B1D" w14:textId="77777777" w:rsidTr="007E1331">
        <w:tc>
          <w:tcPr>
            <w:tcW w:w="3330" w:type="dxa"/>
            <w:gridSpan w:val="2"/>
          </w:tcPr>
          <w:p w14:paraId="07182F46" w14:textId="77777777" w:rsidR="00E1165D" w:rsidRPr="00962296" w:rsidRDefault="00E1165D"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Program Coordinator</w:t>
            </w:r>
          </w:p>
        </w:tc>
        <w:tc>
          <w:tcPr>
            <w:tcW w:w="1962" w:type="dxa"/>
          </w:tcPr>
          <w:p w14:paraId="45DA4E3F" w14:textId="34DCE684" w:rsidR="00E1165D" w:rsidRPr="00E94CFB" w:rsidRDefault="004D39F3" w:rsidP="000F45D6">
            <w:pPr>
              <w:rPr>
                <w:rFonts w:ascii="Arial" w:hAnsi="Arial" w:cs="Arial"/>
                <w:sz w:val="18"/>
              </w:rPr>
            </w:pPr>
            <w:r w:rsidRPr="00E94CFB">
              <w:rPr>
                <w:rFonts w:ascii="Arial" w:hAnsi="Arial" w:cs="Arial"/>
                <w:sz w:val="18"/>
              </w:rPr>
              <w:t>Koren Dennison</w:t>
            </w:r>
          </w:p>
        </w:tc>
        <w:tc>
          <w:tcPr>
            <w:tcW w:w="2574" w:type="dxa"/>
          </w:tcPr>
          <w:p w14:paraId="62F89B1B" w14:textId="77777777" w:rsidR="00E1165D" w:rsidRPr="00962296" w:rsidRDefault="00295049"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Toddler Assistant</w:t>
            </w:r>
          </w:p>
        </w:tc>
        <w:tc>
          <w:tcPr>
            <w:tcW w:w="3384" w:type="dxa"/>
          </w:tcPr>
          <w:p w14:paraId="76633AF0" w14:textId="05B9A01F" w:rsidR="00E1165D" w:rsidRPr="00E94CFB" w:rsidRDefault="00E94CFB" w:rsidP="000F45D6">
            <w:pPr>
              <w:rPr>
                <w:rFonts w:ascii="Arial" w:hAnsi="Arial" w:cs="Arial"/>
                <w:sz w:val="18"/>
              </w:rPr>
            </w:pPr>
            <w:r w:rsidRPr="00E94CFB">
              <w:rPr>
                <w:rFonts w:ascii="Arial" w:hAnsi="Arial" w:cs="Arial"/>
                <w:sz w:val="18"/>
              </w:rPr>
              <w:t>Porsche Rhodes</w:t>
            </w:r>
            <w:r w:rsidR="00295049" w:rsidRPr="00E94CFB">
              <w:rPr>
                <w:rFonts w:ascii="Arial" w:hAnsi="Arial" w:cs="Arial"/>
                <w:sz w:val="18"/>
              </w:rPr>
              <w:t xml:space="preserve">  </w:t>
            </w:r>
          </w:p>
        </w:tc>
      </w:tr>
      <w:tr w:rsidR="00E1165D" w:rsidRPr="00962296" w14:paraId="6898C82B" w14:textId="77777777" w:rsidTr="007E1331">
        <w:tc>
          <w:tcPr>
            <w:tcW w:w="3330" w:type="dxa"/>
            <w:gridSpan w:val="2"/>
          </w:tcPr>
          <w:p w14:paraId="3C8C302D" w14:textId="77777777" w:rsidR="00E1165D" w:rsidRPr="00962296" w:rsidRDefault="00E1165D"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Director of Finance</w:t>
            </w:r>
          </w:p>
        </w:tc>
        <w:tc>
          <w:tcPr>
            <w:tcW w:w="1962" w:type="dxa"/>
          </w:tcPr>
          <w:p w14:paraId="6921039D" w14:textId="77777777" w:rsidR="00E1165D" w:rsidRPr="00E94CFB" w:rsidRDefault="00E1165D" w:rsidP="000F45D6">
            <w:pPr>
              <w:rPr>
                <w:rFonts w:ascii="Arial" w:hAnsi="Arial" w:cs="Arial"/>
                <w:sz w:val="18"/>
              </w:rPr>
            </w:pPr>
            <w:r w:rsidRPr="00E94CFB">
              <w:rPr>
                <w:rFonts w:ascii="Arial" w:hAnsi="Arial" w:cs="Arial"/>
                <w:sz w:val="18"/>
              </w:rPr>
              <w:t>Amanda Taddey</w:t>
            </w:r>
          </w:p>
        </w:tc>
        <w:tc>
          <w:tcPr>
            <w:tcW w:w="2574" w:type="dxa"/>
          </w:tcPr>
          <w:p w14:paraId="32949300" w14:textId="77777777" w:rsidR="00E1165D" w:rsidRPr="00962296" w:rsidRDefault="00295049"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Toddler Assistant</w:t>
            </w:r>
          </w:p>
        </w:tc>
        <w:tc>
          <w:tcPr>
            <w:tcW w:w="3384" w:type="dxa"/>
          </w:tcPr>
          <w:p w14:paraId="08D82F3C" w14:textId="77777777" w:rsidR="00E1165D" w:rsidRPr="00E94CFB" w:rsidRDefault="00295049" w:rsidP="000F45D6">
            <w:pPr>
              <w:rPr>
                <w:rFonts w:ascii="Arial" w:hAnsi="Arial" w:cs="Arial"/>
                <w:sz w:val="18"/>
              </w:rPr>
            </w:pPr>
            <w:r w:rsidRPr="00E94CFB">
              <w:rPr>
                <w:rFonts w:ascii="Arial" w:hAnsi="Arial" w:cs="Arial"/>
                <w:sz w:val="18"/>
              </w:rPr>
              <w:t>Latoya Dixon</w:t>
            </w:r>
          </w:p>
        </w:tc>
      </w:tr>
      <w:tr w:rsidR="00E1165D" w:rsidRPr="00962296" w14:paraId="4546A905" w14:textId="77777777" w:rsidTr="007E1331">
        <w:tc>
          <w:tcPr>
            <w:tcW w:w="3330" w:type="dxa"/>
            <w:gridSpan w:val="2"/>
          </w:tcPr>
          <w:p w14:paraId="4843FC60" w14:textId="77777777" w:rsidR="00E1165D" w:rsidRPr="00962296" w:rsidRDefault="00E1165D"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Bookkeeper</w:t>
            </w:r>
          </w:p>
        </w:tc>
        <w:tc>
          <w:tcPr>
            <w:tcW w:w="1962" w:type="dxa"/>
          </w:tcPr>
          <w:p w14:paraId="7335D825" w14:textId="77777777" w:rsidR="00E1165D" w:rsidRPr="00E94CFB" w:rsidRDefault="00E1165D" w:rsidP="000F45D6">
            <w:pPr>
              <w:rPr>
                <w:rFonts w:ascii="Arial" w:hAnsi="Arial" w:cs="Arial"/>
                <w:sz w:val="18"/>
              </w:rPr>
            </w:pPr>
            <w:r w:rsidRPr="00E94CFB">
              <w:rPr>
                <w:rFonts w:ascii="Arial" w:hAnsi="Arial" w:cs="Arial"/>
                <w:sz w:val="18"/>
              </w:rPr>
              <w:t>Ivorena Taylor</w:t>
            </w:r>
          </w:p>
        </w:tc>
        <w:tc>
          <w:tcPr>
            <w:tcW w:w="2574" w:type="dxa"/>
          </w:tcPr>
          <w:p w14:paraId="73B20B82" w14:textId="77777777" w:rsidR="00E1165D" w:rsidRPr="00962296" w:rsidRDefault="00295049"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Toddler Assistant</w:t>
            </w:r>
          </w:p>
        </w:tc>
        <w:tc>
          <w:tcPr>
            <w:tcW w:w="3384" w:type="dxa"/>
          </w:tcPr>
          <w:p w14:paraId="1070750A" w14:textId="4B972ACD" w:rsidR="00E1165D" w:rsidRPr="00E94CFB" w:rsidRDefault="00A07DD4" w:rsidP="000F45D6">
            <w:pPr>
              <w:rPr>
                <w:rFonts w:ascii="Arial" w:hAnsi="Arial" w:cs="Arial"/>
                <w:sz w:val="18"/>
              </w:rPr>
            </w:pPr>
            <w:r w:rsidRPr="00E94CFB">
              <w:rPr>
                <w:rFonts w:ascii="Arial" w:hAnsi="Arial" w:cs="Arial"/>
                <w:sz w:val="18"/>
              </w:rPr>
              <w:t>Sarah Alvarez</w:t>
            </w:r>
          </w:p>
        </w:tc>
      </w:tr>
      <w:tr w:rsidR="00E1165D" w:rsidRPr="00962296" w14:paraId="7F475ED2" w14:textId="77777777" w:rsidTr="007E1331">
        <w:trPr>
          <w:trHeight w:val="648"/>
        </w:trPr>
        <w:tc>
          <w:tcPr>
            <w:tcW w:w="3330" w:type="dxa"/>
            <w:gridSpan w:val="2"/>
          </w:tcPr>
          <w:p w14:paraId="42CEFAFC" w14:textId="77777777" w:rsidR="007E1331" w:rsidRDefault="007E1331" w:rsidP="007E1331">
            <w:pPr>
              <w:jc w:val="right"/>
              <w:rPr>
                <w:rFonts w:ascii="Arial" w:hAnsi="Arial" w:cs="Arial"/>
                <w:b/>
                <w:color w:val="808080" w:themeColor="background1" w:themeShade="80"/>
                <w:sz w:val="18"/>
              </w:rPr>
            </w:pPr>
            <w:r>
              <w:rPr>
                <w:rFonts w:ascii="Arial" w:hAnsi="Arial" w:cs="Arial"/>
                <w:b/>
                <w:color w:val="808080" w:themeColor="background1" w:themeShade="80"/>
                <w:sz w:val="18"/>
              </w:rPr>
              <w:t xml:space="preserve">Accounts </w:t>
            </w:r>
            <w:r w:rsidR="00557661">
              <w:rPr>
                <w:rFonts w:ascii="Arial" w:hAnsi="Arial" w:cs="Arial"/>
                <w:b/>
                <w:color w:val="808080" w:themeColor="background1" w:themeShade="80"/>
                <w:sz w:val="18"/>
              </w:rPr>
              <w:t>Receivable</w:t>
            </w:r>
          </w:p>
          <w:p w14:paraId="2CBBD0AE" w14:textId="37D16265" w:rsidR="003E5082" w:rsidRDefault="003E5082" w:rsidP="007E1331">
            <w:pPr>
              <w:jc w:val="right"/>
              <w:rPr>
                <w:rFonts w:ascii="Arial" w:hAnsi="Arial" w:cs="Arial"/>
                <w:b/>
                <w:color w:val="808080" w:themeColor="background1" w:themeShade="80"/>
                <w:sz w:val="18"/>
              </w:rPr>
            </w:pPr>
            <w:r>
              <w:rPr>
                <w:rFonts w:ascii="Arial" w:hAnsi="Arial" w:cs="Arial"/>
                <w:b/>
                <w:color w:val="808080" w:themeColor="background1" w:themeShade="80"/>
                <w:sz w:val="18"/>
              </w:rPr>
              <w:t xml:space="preserve">School Information Manager </w:t>
            </w:r>
          </w:p>
          <w:p w14:paraId="197F6B0B" w14:textId="7AE48B2A" w:rsidR="00557661" w:rsidRPr="00962296" w:rsidRDefault="007E1331" w:rsidP="007E1331">
            <w:pPr>
              <w:jc w:val="right"/>
              <w:rPr>
                <w:rFonts w:ascii="Arial" w:hAnsi="Arial" w:cs="Arial"/>
                <w:b/>
                <w:color w:val="808080" w:themeColor="background1" w:themeShade="80"/>
                <w:sz w:val="18"/>
              </w:rPr>
            </w:pPr>
            <w:r>
              <w:rPr>
                <w:rFonts w:ascii="Arial" w:hAnsi="Arial" w:cs="Arial"/>
                <w:b/>
                <w:color w:val="808080" w:themeColor="background1" w:themeShade="80"/>
                <w:sz w:val="18"/>
              </w:rPr>
              <w:t>Parent involvement Coordinator</w:t>
            </w:r>
            <w:r w:rsidR="00557661">
              <w:rPr>
                <w:rFonts w:ascii="Arial" w:hAnsi="Arial" w:cs="Arial"/>
                <w:b/>
                <w:color w:val="808080" w:themeColor="background1" w:themeShade="80"/>
                <w:sz w:val="18"/>
              </w:rPr>
              <w:t xml:space="preserve"> </w:t>
            </w:r>
          </w:p>
        </w:tc>
        <w:tc>
          <w:tcPr>
            <w:tcW w:w="1962" w:type="dxa"/>
          </w:tcPr>
          <w:p w14:paraId="6CFDE86F" w14:textId="63CAEC9F" w:rsidR="003E5082" w:rsidRPr="00E94CFB" w:rsidRDefault="00E1165D" w:rsidP="000F45D6">
            <w:pPr>
              <w:rPr>
                <w:rFonts w:ascii="Arial" w:hAnsi="Arial" w:cs="Arial"/>
                <w:sz w:val="18"/>
              </w:rPr>
            </w:pPr>
            <w:r w:rsidRPr="00E94CFB">
              <w:rPr>
                <w:rFonts w:ascii="Arial" w:hAnsi="Arial" w:cs="Arial"/>
                <w:sz w:val="18"/>
              </w:rPr>
              <w:t>Qwandis Huggins</w:t>
            </w:r>
          </w:p>
          <w:p w14:paraId="36A3B631" w14:textId="683C6B74" w:rsidR="003E5082" w:rsidRDefault="003E5082" w:rsidP="000F45D6">
            <w:pPr>
              <w:rPr>
                <w:rFonts w:ascii="Arial" w:hAnsi="Arial" w:cs="Arial"/>
                <w:sz w:val="18"/>
              </w:rPr>
            </w:pPr>
            <w:r>
              <w:rPr>
                <w:rFonts w:ascii="Arial" w:hAnsi="Arial" w:cs="Arial"/>
                <w:sz w:val="18"/>
              </w:rPr>
              <w:t>Brenda DeWindt</w:t>
            </w:r>
          </w:p>
          <w:p w14:paraId="7E081AF1" w14:textId="3C4177F5" w:rsidR="007E1331" w:rsidRPr="00E94CFB" w:rsidRDefault="004D39F3" w:rsidP="000F45D6">
            <w:pPr>
              <w:rPr>
                <w:rFonts w:ascii="Arial" w:hAnsi="Arial" w:cs="Arial"/>
                <w:sz w:val="18"/>
              </w:rPr>
            </w:pPr>
            <w:r w:rsidRPr="00E94CFB">
              <w:rPr>
                <w:rFonts w:ascii="Arial" w:hAnsi="Arial" w:cs="Arial"/>
                <w:sz w:val="18"/>
              </w:rPr>
              <w:t xml:space="preserve">Elizabeth Gibes </w:t>
            </w:r>
            <w:r w:rsidR="00E94CFB" w:rsidRPr="00E94CFB">
              <w:rPr>
                <w:rFonts w:ascii="Arial" w:hAnsi="Arial" w:cs="Arial"/>
                <w:sz w:val="18"/>
              </w:rPr>
              <w:t>Andrejasich</w:t>
            </w:r>
          </w:p>
        </w:tc>
        <w:tc>
          <w:tcPr>
            <w:tcW w:w="2574" w:type="dxa"/>
          </w:tcPr>
          <w:p w14:paraId="17FE94C7" w14:textId="77777777" w:rsidR="00E1165D" w:rsidRPr="00962296" w:rsidRDefault="00295049" w:rsidP="00295049">
            <w:pPr>
              <w:jc w:val="right"/>
              <w:rPr>
                <w:rFonts w:ascii="Arial" w:hAnsi="Arial" w:cs="Arial"/>
                <w:sz w:val="18"/>
              </w:rPr>
            </w:pPr>
            <w:r w:rsidRPr="00962296">
              <w:rPr>
                <w:rFonts w:ascii="Arial" w:hAnsi="Arial" w:cs="Arial"/>
                <w:b/>
                <w:color w:val="808080" w:themeColor="background1" w:themeShade="80"/>
                <w:sz w:val="18"/>
              </w:rPr>
              <w:t>Program Substitute</w:t>
            </w:r>
          </w:p>
        </w:tc>
        <w:tc>
          <w:tcPr>
            <w:tcW w:w="3384" w:type="dxa"/>
          </w:tcPr>
          <w:p w14:paraId="1C9E4846" w14:textId="3918E5B6" w:rsidR="00E1165D" w:rsidRPr="00E94CFB" w:rsidRDefault="00E94CFB" w:rsidP="000F45D6">
            <w:pPr>
              <w:rPr>
                <w:rFonts w:ascii="Arial" w:hAnsi="Arial" w:cs="Arial"/>
                <w:sz w:val="18"/>
              </w:rPr>
            </w:pPr>
            <w:r w:rsidRPr="00E94CFB">
              <w:rPr>
                <w:rFonts w:ascii="Arial" w:hAnsi="Arial" w:cs="Arial"/>
                <w:sz w:val="18"/>
              </w:rPr>
              <w:t>Christina Burton</w:t>
            </w:r>
          </w:p>
        </w:tc>
      </w:tr>
      <w:tr w:rsidR="00295049" w:rsidRPr="00962296" w14:paraId="3BCED819" w14:textId="77777777" w:rsidTr="007E1331">
        <w:tc>
          <w:tcPr>
            <w:tcW w:w="5292" w:type="dxa"/>
            <w:gridSpan w:val="3"/>
          </w:tcPr>
          <w:p w14:paraId="700DA3BC" w14:textId="77777777" w:rsidR="00295049" w:rsidRPr="00E94CFB" w:rsidRDefault="00295049" w:rsidP="00295049">
            <w:pPr>
              <w:jc w:val="center"/>
              <w:rPr>
                <w:rFonts w:ascii="Arial" w:hAnsi="Arial" w:cs="Arial"/>
                <w:b/>
                <w:sz w:val="18"/>
              </w:rPr>
            </w:pPr>
            <w:r w:rsidRPr="00E94CFB">
              <w:rPr>
                <w:rFonts w:ascii="Arial" w:hAnsi="Arial" w:cs="Arial"/>
                <w:b/>
                <w:sz w:val="22"/>
              </w:rPr>
              <w:t>Children’s House</w:t>
            </w:r>
            <w:r w:rsidR="007E1331" w:rsidRPr="00E94CFB">
              <w:rPr>
                <w:rFonts w:ascii="Arial" w:hAnsi="Arial" w:cs="Arial"/>
                <w:b/>
                <w:sz w:val="22"/>
              </w:rPr>
              <w:t xml:space="preserve"> Program</w:t>
            </w:r>
            <w:r w:rsidRPr="00E94CFB">
              <w:rPr>
                <w:rFonts w:ascii="Arial" w:hAnsi="Arial" w:cs="Arial"/>
                <w:b/>
                <w:sz w:val="22"/>
              </w:rPr>
              <w:t xml:space="preserve"> (CHECK) Staff</w:t>
            </w:r>
          </w:p>
        </w:tc>
        <w:tc>
          <w:tcPr>
            <w:tcW w:w="5958" w:type="dxa"/>
            <w:gridSpan w:val="2"/>
          </w:tcPr>
          <w:p w14:paraId="564F5077" w14:textId="77777777" w:rsidR="00295049" w:rsidRPr="00962296" w:rsidRDefault="007E1331" w:rsidP="00295049">
            <w:pPr>
              <w:jc w:val="center"/>
              <w:rPr>
                <w:rFonts w:ascii="Arial" w:hAnsi="Arial" w:cs="Arial"/>
                <w:sz w:val="18"/>
              </w:rPr>
            </w:pPr>
            <w:r>
              <w:rPr>
                <w:rFonts w:ascii="Arial" w:hAnsi="Arial" w:cs="Arial"/>
                <w:b/>
                <w:sz w:val="22"/>
              </w:rPr>
              <w:t xml:space="preserve">Before &amp; After School </w:t>
            </w:r>
            <w:r w:rsidR="00295049" w:rsidRPr="00962296">
              <w:rPr>
                <w:rFonts w:ascii="Arial" w:hAnsi="Arial" w:cs="Arial"/>
                <w:b/>
                <w:sz w:val="22"/>
              </w:rPr>
              <w:t>Program Staff</w:t>
            </w:r>
          </w:p>
        </w:tc>
      </w:tr>
      <w:tr w:rsidR="00295049" w:rsidRPr="00962296" w14:paraId="75BB5B6B" w14:textId="77777777" w:rsidTr="007E1331">
        <w:tc>
          <w:tcPr>
            <w:tcW w:w="3132" w:type="dxa"/>
          </w:tcPr>
          <w:p w14:paraId="0944FC05" w14:textId="77777777" w:rsidR="00295049" w:rsidRPr="00962296" w:rsidRDefault="00295049"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Program Lead Teacher</w:t>
            </w:r>
          </w:p>
        </w:tc>
        <w:tc>
          <w:tcPr>
            <w:tcW w:w="2160" w:type="dxa"/>
            <w:gridSpan w:val="2"/>
          </w:tcPr>
          <w:p w14:paraId="3685037D" w14:textId="1134E99D" w:rsidR="00295049" w:rsidRPr="00E94CFB" w:rsidRDefault="00A07DD4" w:rsidP="000F45D6">
            <w:pPr>
              <w:rPr>
                <w:rFonts w:ascii="Arial" w:hAnsi="Arial" w:cs="Arial"/>
                <w:sz w:val="18"/>
                <w:szCs w:val="20"/>
              </w:rPr>
            </w:pPr>
            <w:r w:rsidRPr="00E94CFB">
              <w:rPr>
                <w:rFonts w:ascii="Arial" w:hAnsi="Arial" w:cs="Arial"/>
                <w:sz w:val="18"/>
                <w:szCs w:val="20"/>
              </w:rPr>
              <w:t>Mahogani Cheeks</w:t>
            </w:r>
          </w:p>
        </w:tc>
        <w:tc>
          <w:tcPr>
            <w:tcW w:w="2574" w:type="dxa"/>
          </w:tcPr>
          <w:p w14:paraId="27E3AAAD" w14:textId="77777777" w:rsidR="00295049" w:rsidRPr="00962296" w:rsidRDefault="00295049" w:rsidP="00295049">
            <w:pPr>
              <w:jc w:val="right"/>
              <w:rPr>
                <w:rFonts w:ascii="Arial" w:hAnsi="Arial" w:cs="Arial"/>
                <w:b/>
                <w:color w:val="808080" w:themeColor="background1" w:themeShade="80"/>
                <w:sz w:val="18"/>
              </w:rPr>
            </w:pPr>
          </w:p>
        </w:tc>
        <w:tc>
          <w:tcPr>
            <w:tcW w:w="3384" w:type="dxa"/>
          </w:tcPr>
          <w:p w14:paraId="641787A3" w14:textId="77777777" w:rsidR="00295049" w:rsidRPr="00962296" w:rsidRDefault="00295049" w:rsidP="000F45D6">
            <w:pPr>
              <w:rPr>
                <w:rFonts w:ascii="Arial" w:hAnsi="Arial" w:cs="Arial"/>
                <w:sz w:val="18"/>
                <w:szCs w:val="20"/>
              </w:rPr>
            </w:pPr>
          </w:p>
        </w:tc>
      </w:tr>
      <w:tr w:rsidR="00295049" w:rsidRPr="00962296" w14:paraId="1CC82F7A" w14:textId="77777777" w:rsidTr="007E1331">
        <w:tc>
          <w:tcPr>
            <w:tcW w:w="3132" w:type="dxa"/>
          </w:tcPr>
          <w:p w14:paraId="2FAF0498" w14:textId="77777777" w:rsidR="00295049" w:rsidRPr="00962296" w:rsidRDefault="00295049"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Program Lead Teacher</w:t>
            </w:r>
          </w:p>
        </w:tc>
        <w:tc>
          <w:tcPr>
            <w:tcW w:w="2160" w:type="dxa"/>
            <w:gridSpan w:val="2"/>
          </w:tcPr>
          <w:p w14:paraId="68500446" w14:textId="15B22F2E" w:rsidR="00295049" w:rsidRPr="00E94CFB" w:rsidRDefault="00A07DD4" w:rsidP="000F45D6">
            <w:pPr>
              <w:rPr>
                <w:rFonts w:ascii="Arial" w:hAnsi="Arial" w:cs="Arial"/>
                <w:sz w:val="18"/>
                <w:szCs w:val="20"/>
              </w:rPr>
            </w:pPr>
            <w:r w:rsidRPr="00E94CFB">
              <w:rPr>
                <w:rFonts w:ascii="Arial" w:hAnsi="Arial" w:cs="Arial"/>
                <w:sz w:val="18"/>
                <w:szCs w:val="20"/>
              </w:rPr>
              <w:t>Audrey Hayes</w:t>
            </w:r>
          </w:p>
        </w:tc>
        <w:tc>
          <w:tcPr>
            <w:tcW w:w="2574" w:type="dxa"/>
          </w:tcPr>
          <w:p w14:paraId="60C0CF17" w14:textId="172D13C6" w:rsidR="00295049" w:rsidRPr="00962296" w:rsidRDefault="00295049"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Program Assistant</w:t>
            </w:r>
          </w:p>
        </w:tc>
        <w:tc>
          <w:tcPr>
            <w:tcW w:w="3384" w:type="dxa"/>
          </w:tcPr>
          <w:p w14:paraId="5FD58124" w14:textId="40F839C7" w:rsidR="00295049" w:rsidRPr="00962296" w:rsidRDefault="003E5082" w:rsidP="000F45D6">
            <w:pPr>
              <w:rPr>
                <w:rFonts w:ascii="Arial" w:hAnsi="Arial" w:cs="Arial"/>
                <w:sz w:val="18"/>
                <w:szCs w:val="20"/>
              </w:rPr>
            </w:pPr>
            <w:r>
              <w:rPr>
                <w:rFonts w:ascii="Arial" w:hAnsi="Arial" w:cs="Arial"/>
                <w:sz w:val="18"/>
                <w:szCs w:val="20"/>
              </w:rPr>
              <w:t>TBD</w:t>
            </w:r>
          </w:p>
        </w:tc>
      </w:tr>
      <w:tr w:rsidR="00295049" w:rsidRPr="00962296" w14:paraId="6C1A9824" w14:textId="77777777" w:rsidTr="007E1331">
        <w:tc>
          <w:tcPr>
            <w:tcW w:w="3132" w:type="dxa"/>
          </w:tcPr>
          <w:p w14:paraId="46D2164A" w14:textId="77777777" w:rsidR="00295049" w:rsidRPr="00962296" w:rsidRDefault="00295049"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Program Assistant</w:t>
            </w:r>
          </w:p>
        </w:tc>
        <w:tc>
          <w:tcPr>
            <w:tcW w:w="2160" w:type="dxa"/>
            <w:gridSpan w:val="2"/>
          </w:tcPr>
          <w:p w14:paraId="04ADECDA" w14:textId="580DCDBC" w:rsidR="00295049" w:rsidRPr="00E94CFB" w:rsidRDefault="00A07DD4" w:rsidP="000F45D6">
            <w:pPr>
              <w:rPr>
                <w:rFonts w:ascii="Arial" w:hAnsi="Arial" w:cs="Arial"/>
                <w:sz w:val="18"/>
                <w:szCs w:val="20"/>
              </w:rPr>
            </w:pPr>
            <w:r w:rsidRPr="00E94CFB">
              <w:rPr>
                <w:rFonts w:ascii="Arial" w:hAnsi="Arial" w:cs="Arial"/>
                <w:sz w:val="18"/>
                <w:szCs w:val="20"/>
              </w:rPr>
              <w:t>Maya Reed</w:t>
            </w:r>
          </w:p>
        </w:tc>
        <w:tc>
          <w:tcPr>
            <w:tcW w:w="2574" w:type="dxa"/>
          </w:tcPr>
          <w:p w14:paraId="1F64241D" w14:textId="77777777" w:rsidR="00295049" w:rsidRPr="00962296" w:rsidRDefault="00295049"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Program Assistant</w:t>
            </w:r>
          </w:p>
        </w:tc>
        <w:tc>
          <w:tcPr>
            <w:tcW w:w="3384" w:type="dxa"/>
          </w:tcPr>
          <w:p w14:paraId="5FCA39DC" w14:textId="7947F06B" w:rsidR="00295049" w:rsidRPr="00962296" w:rsidRDefault="003E5082" w:rsidP="000F45D6">
            <w:pPr>
              <w:rPr>
                <w:rFonts w:ascii="Arial" w:hAnsi="Arial" w:cs="Arial"/>
                <w:sz w:val="18"/>
                <w:szCs w:val="20"/>
              </w:rPr>
            </w:pPr>
            <w:r>
              <w:rPr>
                <w:rFonts w:ascii="Arial" w:hAnsi="Arial" w:cs="Arial"/>
                <w:sz w:val="18"/>
                <w:szCs w:val="20"/>
              </w:rPr>
              <w:t>TBD</w:t>
            </w:r>
          </w:p>
        </w:tc>
      </w:tr>
      <w:tr w:rsidR="00295049" w:rsidRPr="00962296" w14:paraId="2BB12E3C" w14:textId="77777777" w:rsidTr="007E1331">
        <w:tc>
          <w:tcPr>
            <w:tcW w:w="3132" w:type="dxa"/>
          </w:tcPr>
          <w:p w14:paraId="534B9A82" w14:textId="77777777" w:rsidR="00295049" w:rsidRPr="00962296" w:rsidRDefault="00295049" w:rsidP="00295049">
            <w:pPr>
              <w:jc w:val="right"/>
              <w:rPr>
                <w:rFonts w:ascii="Arial" w:hAnsi="Arial" w:cs="Arial"/>
                <w:b/>
                <w:color w:val="808080" w:themeColor="background1" w:themeShade="80"/>
                <w:sz w:val="18"/>
              </w:rPr>
            </w:pPr>
            <w:r w:rsidRPr="00962296">
              <w:rPr>
                <w:rFonts w:ascii="Arial" w:hAnsi="Arial" w:cs="Arial"/>
                <w:b/>
                <w:color w:val="808080" w:themeColor="background1" w:themeShade="80"/>
                <w:sz w:val="18"/>
              </w:rPr>
              <w:t>Program Assistant</w:t>
            </w:r>
          </w:p>
        </w:tc>
        <w:tc>
          <w:tcPr>
            <w:tcW w:w="2160" w:type="dxa"/>
            <w:gridSpan w:val="2"/>
          </w:tcPr>
          <w:p w14:paraId="167349C4" w14:textId="460BE619" w:rsidR="00295049" w:rsidRPr="00E94CFB" w:rsidRDefault="00A07DD4" w:rsidP="000F45D6">
            <w:pPr>
              <w:rPr>
                <w:rFonts w:ascii="Arial" w:hAnsi="Arial" w:cs="Arial"/>
                <w:sz w:val="18"/>
                <w:szCs w:val="20"/>
              </w:rPr>
            </w:pPr>
            <w:r w:rsidRPr="00E94CFB">
              <w:rPr>
                <w:rFonts w:ascii="Arial" w:hAnsi="Arial" w:cs="Arial"/>
                <w:sz w:val="18"/>
                <w:szCs w:val="20"/>
              </w:rPr>
              <w:t>Hannah Moore</w:t>
            </w:r>
          </w:p>
        </w:tc>
        <w:tc>
          <w:tcPr>
            <w:tcW w:w="2574" w:type="dxa"/>
          </w:tcPr>
          <w:p w14:paraId="5FE1A431" w14:textId="77777777" w:rsidR="00295049" w:rsidRPr="00962296" w:rsidRDefault="00295049" w:rsidP="00295049">
            <w:pPr>
              <w:jc w:val="right"/>
              <w:rPr>
                <w:rFonts w:ascii="Arial" w:hAnsi="Arial" w:cs="Arial"/>
                <w:b/>
                <w:color w:val="808080" w:themeColor="background1" w:themeShade="80"/>
                <w:sz w:val="18"/>
              </w:rPr>
            </w:pPr>
          </w:p>
        </w:tc>
        <w:tc>
          <w:tcPr>
            <w:tcW w:w="3384" w:type="dxa"/>
          </w:tcPr>
          <w:p w14:paraId="6E64CA48" w14:textId="77777777" w:rsidR="00295049" w:rsidRPr="00962296" w:rsidRDefault="00295049" w:rsidP="000F45D6">
            <w:pPr>
              <w:rPr>
                <w:rFonts w:ascii="Arial" w:hAnsi="Arial" w:cs="Arial"/>
                <w:sz w:val="18"/>
                <w:szCs w:val="20"/>
              </w:rPr>
            </w:pPr>
          </w:p>
        </w:tc>
      </w:tr>
      <w:tr w:rsidR="00295049" w:rsidRPr="00962296" w14:paraId="017A1ED7" w14:textId="77777777" w:rsidTr="007E1331">
        <w:trPr>
          <w:trHeight w:val="261"/>
        </w:trPr>
        <w:tc>
          <w:tcPr>
            <w:tcW w:w="3132" w:type="dxa"/>
          </w:tcPr>
          <w:p w14:paraId="474773DC" w14:textId="77777777" w:rsidR="00295049" w:rsidRPr="00962296" w:rsidRDefault="00295049" w:rsidP="000F45D6">
            <w:pPr>
              <w:rPr>
                <w:rFonts w:ascii="Arial" w:hAnsi="Arial" w:cs="Arial"/>
                <w:b/>
                <w:color w:val="808080" w:themeColor="background1" w:themeShade="80"/>
                <w:sz w:val="18"/>
              </w:rPr>
            </w:pPr>
          </w:p>
        </w:tc>
        <w:tc>
          <w:tcPr>
            <w:tcW w:w="2160" w:type="dxa"/>
            <w:gridSpan w:val="2"/>
          </w:tcPr>
          <w:p w14:paraId="1B34A461" w14:textId="77777777" w:rsidR="00295049" w:rsidRPr="00E94CFB" w:rsidRDefault="00295049" w:rsidP="000F45D6">
            <w:pPr>
              <w:rPr>
                <w:rFonts w:ascii="Arial" w:hAnsi="Arial" w:cs="Arial"/>
                <w:sz w:val="18"/>
                <w:szCs w:val="20"/>
              </w:rPr>
            </w:pPr>
          </w:p>
        </w:tc>
        <w:tc>
          <w:tcPr>
            <w:tcW w:w="2574" w:type="dxa"/>
          </w:tcPr>
          <w:p w14:paraId="4D92CE77" w14:textId="77777777" w:rsidR="00295049" w:rsidRPr="00962296" w:rsidRDefault="00295049" w:rsidP="00295049">
            <w:pPr>
              <w:jc w:val="right"/>
              <w:rPr>
                <w:rFonts w:ascii="Arial" w:hAnsi="Arial" w:cs="Arial"/>
                <w:b/>
                <w:color w:val="808080" w:themeColor="background1" w:themeShade="80"/>
                <w:sz w:val="18"/>
              </w:rPr>
            </w:pPr>
          </w:p>
        </w:tc>
        <w:tc>
          <w:tcPr>
            <w:tcW w:w="3384" w:type="dxa"/>
          </w:tcPr>
          <w:p w14:paraId="14079209" w14:textId="77777777" w:rsidR="00503AD3" w:rsidRPr="00962296" w:rsidRDefault="00503AD3" w:rsidP="000F45D6">
            <w:pPr>
              <w:rPr>
                <w:rFonts w:ascii="Arial" w:hAnsi="Arial" w:cs="Arial"/>
                <w:sz w:val="18"/>
                <w:szCs w:val="20"/>
              </w:rPr>
            </w:pPr>
          </w:p>
        </w:tc>
      </w:tr>
    </w:tbl>
    <w:p w14:paraId="44FDE117" w14:textId="77777777" w:rsidR="007E1331" w:rsidRDefault="007E1331" w:rsidP="007E1331">
      <w:pPr>
        <w:jc w:val="center"/>
        <w:rPr>
          <w:rFonts w:ascii="Arial" w:hAnsi="Arial" w:cs="Arial"/>
          <w:sz w:val="20"/>
          <w:szCs w:val="28"/>
        </w:rPr>
      </w:pPr>
      <w:r w:rsidRPr="007E1331">
        <w:rPr>
          <w:rFonts w:ascii="Arial" w:hAnsi="Arial" w:cs="Arial"/>
          <w:sz w:val="20"/>
          <w:szCs w:val="28"/>
        </w:rPr>
        <w:t>*For a list of all HCS staff</w:t>
      </w:r>
      <w:r>
        <w:rPr>
          <w:rFonts w:ascii="Arial" w:hAnsi="Arial" w:cs="Arial"/>
          <w:sz w:val="20"/>
          <w:szCs w:val="28"/>
        </w:rPr>
        <w:t xml:space="preserve">, contact information and staff </w:t>
      </w:r>
    </w:p>
    <w:p w14:paraId="5AB11808" w14:textId="77777777" w:rsidR="000D47B1" w:rsidRPr="007E1331" w:rsidRDefault="007E1331" w:rsidP="007E1331">
      <w:pPr>
        <w:jc w:val="center"/>
        <w:rPr>
          <w:rFonts w:ascii="Arial" w:hAnsi="Arial" w:cs="Arial"/>
          <w:color w:val="FF0000"/>
          <w:szCs w:val="28"/>
        </w:rPr>
      </w:pPr>
      <w:r>
        <w:rPr>
          <w:rFonts w:ascii="Arial" w:hAnsi="Arial" w:cs="Arial"/>
          <w:sz w:val="20"/>
          <w:szCs w:val="28"/>
        </w:rPr>
        <w:t>e-mail addresses</w:t>
      </w:r>
      <w:r w:rsidRPr="007E1331">
        <w:rPr>
          <w:rFonts w:ascii="Arial" w:hAnsi="Arial" w:cs="Arial"/>
          <w:sz w:val="20"/>
          <w:szCs w:val="28"/>
        </w:rPr>
        <w:t xml:space="preserve"> please visit our website (www.HCSMKE.org)</w:t>
      </w:r>
    </w:p>
    <w:p w14:paraId="56F3C6B1" w14:textId="77777777" w:rsidR="007E635A" w:rsidRPr="00962296" w:rsidRDefault="007C5BA9">
      <w:pPr>
        <w:spacing w:after="200" w:line="276" w:lineRule="auto"/>
        <w:rPr>
          <w:rFonts w:ascii="Arial" w:hAnsi="Arial" w:cs="Arial"/>
          <w:b/>
          <w:szCs w:val="28"/>
        </w:rPr>
      </w:pPr>
      <w:r w:rsidRPr="00962296">
        <w:rPr>
          <w:rFonts w:ascii="Arial" w:hAnsi="Arial" w:cs="Arial"/>
          <w:b/>
          <w:szCs w:val="28"/>
        </w:rPr>
        <w:br w:type="page"/>
      </w: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720"/>
        <w:gridCol w:w="4509"/>
        <w:gridCol w:w="396"/>
        <w:gridCol w:w="5013"/>
        <w:gridCol w:w="216"/>
      </w:tblGrid>
      <w:tr w:rsidR="002812E6" w14:paraId="4C22CAFF" w14:textId="77777777" w:rsidTr="00904C7F">
        <w:trPr>
          <w:gridBefore w:val="1"/>
          <w:wBefore w:w="720" w:type="dxa"/>
          <w:jc w:val="center"/>
        </w:trPr>
        <w:tc>
          <w:tcPr>
            <w:tcW w:w="10134" w:type="dxa"/>
            <w:gridSpan w:val="4"/>
            <w:shd w:val="clear" w:color="auto" w:fill="D9D9D9" w:themeFill="background1" w:themeFillShade="D9"/>
          </w:tcPr>
          <w:p w14:paraId="611A61B2" w14:textId="77777777" w:rsidR="002812E6" w:rsidRDefault="002812E6" w:rsidP="00962296">
            <w:pPr>
              <w:jc w:val="center"/>
              <w:rPr>
                <w:rFonts w:ascii="Arial" w:hAnsi="Arial" w:cs="Arial"/>
                <w:b/>
                <w:sz w:val="28"/>
                <w:szCs w:val="28"/>
              </w:rPr>
            </w:pPr>
            <w:r>
              <w:rPr>
                <w:rFonts w:ascii="Arial" w:hAnsi="Arial" w:cs="Arial"/>
                <w:b/>
                <w:sz w:val="28"/>
                <w:szCs w:val="28"/>
              </w:rPr>
              <w:lastRenderedPageBreak/>
              <w:t>Billing and Payments</w:t>
            </w:r>
          </w:p>
        </w:tc>
      </w:tr>
      <w:tr w:rsidR="00962296" w14:paraId="24D5D2C9" w14:textId="77777777" w:rsidTr="00904C7F">
        <w:trPr>
          <w:gridBefore w:val="1"/>
          <w:wBefore w:w="720" w:type="dxa"/>
          <w:jc w:val="center"/>
        </w:trPr>
        <w:tc>
          <w:tcPr>
            <w:tcW w:w="10134" w:type="dxa"/>
            <w:gridSpan w:val="4"/>
            <w:shd w:val="clear" w:color="auto" w:fill="auto"/>
          </w:tcPr>
          <w:p w14:paraId="6DD2709A" w14:textId="77777777" w:rsidR="00BE62F3" w:rsidRDefault="00BE62F3" w:rsidP="00BE62F3">
            <w:pPr>
              <w:rPr>
                <w:rFonts w:ascii="Arial" w:hAnsi="Arial" w:cs="Arial"/>
                <w:b/>
                <w:sz w:val="22"/>
                <w:szCs w:val="20"/>
              </w:rPr>
            </w:pPr>
          </w:p>
          <w:p w14:paraId="3D36A73A" w14:textId="77777777" w:rsidR="00904C7F" w:rsidRDefault="00BE62F3" w:rsidP="00904C7F">
            <w:pPr>
              <w:rPr>
                <w:rFonts w:ascii="Arial" w:hAnsi="Arial" w:cs="Arial"/>
                <w:b/>
                <w:sz w:val="22"/>
                <w:szCs w:val="20"/>
              </w:rPr>
            </w:pPr>
            <w:r>
              <w:rPr>
                <w:rFonts w:ascii="Arial" w:hAnsi="Arial" w:cs="Arial"/>
                <w:b/>
                <w:sz w:val="22"/>
                <w:szCs w:val="20"/>
              </w:rPr>
              <w:t>Hig</w:t>
            </w:r>
            <w:r w:rsidR="007E1331">
              <w:rPr>
                <w:rFonts w:ascii="Arial" w:hAnsi="Arial" w:cs="Arial"/>
                <w:b/>
                <w:sz w:val="22"/>
                <w:szCs w:val="20"/>
              </w:rPr>
              <w:t>hland Community School uses Pro</w:t>
            </w:r>
            <w:r>
              <w:rPr>
                <w:rFonts w:ascii="Arial" w:hAnsi="Arial" w:cs="Arial"/>
                <w:b/>
                <w:sz w:val="22"/>
                <w:szCs w:val="20"/>
              </w:rPr>
              <w:t>Care software to track billing and payments</w:t>
            </w:r>
            <w:r w:rsidR="00904C7F">
              <w:rPr>
                <w:rFonts w:ascii="Arial" w:hAnsi="Arial" w:cs="Arial"/>
                <w:b/>
                <w:sz w:val="22"/>
                <w:szCs w:val="20"/>
              </w:rPr>
              <w:t xml:space="preserve"> and child whereabouts</w:t>
            </w:r>
            <w:r>
              <w:rPr>
                <w:rFonts w:ascii="Arial" w:hAnsi="Arial" w:cs="Arial"/>
                <w:b/>
                <w:sz w:val="22"/>
                <w:szCs w:val="20"/>
              </w:rPr>
              <w:t xml:space="preserve">. </w:t>
            </w:r>
            <w:r w:rsidR="00904C7F">
              <w:rPr>
                <w:rFonts w:ascii="Arial" w:hAnsi="Arial" w:cs="Arial"/>
                <w:b/>
                <w:sz w:val="22"/>
                <w:szCs w:val="20"/>
              </w:rPr>
              <w:t>Parents</w:t>
            </w:r>
            <w:r>
              <w:rPr>
                <w:rFonts w:ascii="Arial" w:hAnsi="Arial" w:cs="Arial"/>
                <w:b/>
                <w:sz w:val="22"/>
                <w:szCs w:val="20"/>
              </w:rPr>
              <w:t xml:space="preserve"> are r</w:t>
            </w:r>
            <w:r w:rsidR="007E1331">
              <w:rPr>
                <w:rFonts w:ascii="Arial" w:hAnsi="Arial" w:cs="Arial"/>
                <w:b/>
                <w:sz w:val="22"/>
                <w:szCs w:val="20"/>
              </w:rPr>
              <w:t>equired to be registered on Pro</w:t>
            </w:r>
            <w:r>
              <w:rPr>
                <w:rFonts w:ascii="Arial" w:hAnsi="Arial" w:cs="Arial"/>
                <w:b/>
                <w:sz w:val="22"/>
                <w:szCs w:val="20"/>
              </w:rPr>
              <w:t xml:space="preserve">Care. Registering includes generating a PIN or a fingerprint ID which you will use to to check your child in </w:t>
            </w:r>
            <w:r w:rsidR="00904C7F">
              <w:rPr>
                <w:rFonts w:ascii="Arial" w:hAnsi="Arial" w:cs="Arial"/>
                <w:b/>
                <w:sz w:val="22"/>
                <w:szCs w:val="20"/>
              </w:rPr>
              <w:t>&amp;</w:t>
            </w:r>
            <w:r>
              <w:rPr>
                <w:rFonts w:ascii="Arial" w:hAnsi="Arial" w:cs="Arial"/>
                <w:b/>
                <w:sz w:val="22"/>
                <w:szCs w:val="20"/>
              </w:rPr>
              <w:t xml:space="preserve"> out daily</w:t>
            </w:r>
            <w:r w:rsidR="00904C7F">
              <w:rPr>
                <w:rFonts w:ascii="Arial" w:hAnsi="Arial" w:cs="Arial"/>
                <w:b/>
                <w:sz w:val="22"/>
                <w:szCs w:val="20"/>
              </w:rPr>
              <w:t xml:space="preserve">, make payments &amp; </w:t>
            </w:r>
            <w:r>
              <w:rPr>
                <w:rFonts w:ascii="Arial" w:hAnsi="Arial" w:cs="Arial"/>
                <w:b/>
                <w:sz w:val="22"/>
                <w:szCs w:val="20"/>
              </w:rPr>
              <w:t>access your acco</w:t>
            </w:r>
            <w:r w:rsidR="007E1331">
              <w:rPr>
                <w:rFonts w:ascii="Arial" w:hAnsi="Arial" w:cs="Arial"/>
                <w:b/>
                <w:sz w:val="22"/>
                <w:szCs w:val="20"/>
              </w:rPr>
              <w:t>unt statement. Setting up a Pro</w:t>
            </w:r>
            <w:r>
              <w:rPr>
                <w:rFonts w:ascii="Arial" w:hAnsi="Arial" w:cs="Arial"/>
                <w:b/>
                <w:sz w:val="22"/>
                <w:szCs w:val="20"/>
              </w:rPr>
              <w:t xml:space="preserve">Care account is quick and easy. Register as soon as possible in the Main Office. </w:t>
            </w:r>
          </w:p>
          <w:p w14:paraId="74BA2978" w14:textId="77777777" w:rsidR="00904C7F" w:rsidRPr="00904C7F" w:rsidRDefault="00904C7F" w:rsidP="00904C7F">
            <w:pPr>
              <w:jc w:val="center"/>
              <w:rPr>
                <w:rFonts w:ascii="Arial" w:hAnsi="Arial" w:cs="Arial"/>
                <w:i/>
                <w:sz w:val="22"/>
                <w:szCs w:val="20"/>
              </w:rPr>
            </w:pPr>
            <w:r w:rsidRPr="00904C7F">
              <w:rPr>
                <w:rFonts w:ascii="Arial" w:hAnsi="Arial" w:cs="Arial"/>
                <w:i/>
                <w:sz w:val="22"/>
                <w:szCs w:val="20"/>
              </w:rPr>
              <w:t>Note: All adults who you have authorized as pick-ups are required to be registered as well.</w:t>
            </w:r>
          </w:p>
        </w:tc>
      </w:tr>
      <w:tr w:rsidR="00962296" w14:paraId="60D91108" w14:textId="77777777" w:rsidTr="00297552">
        <w:trPr>
          <w:gridBefore w:val="1"/>
          <w:wBefore w:w="720" w:type="dxa"/>
          <w:trHeight w:val="12114"/>
          <w:jc w:val="center"/>
        </w:trPr>
        <w:tc>
          <w:tcPr>
            <w:tcW w:w="4905" w:type="dxa"/>
            <w:gridSpan w:val="2"/>
          </w:tcPr>
          <w:p w14:paraId="3A043BF7" w14:textId="77777777" w:rsidR="00962296" w:rsidRDefault="00962296" w:rsidP="00962296">
            <w:pPr>
              <w:rPr>
                <w:rFonts w:ascii="Arial" w:hAnsi="Arial" w:cs="Arial"/>
                <w:b/>
                <w:szCs w:val="28"/>
              </w:rPr>
            </w:pPr>
          </w:p>
          <w:p w14:paraId="4F7D4F7E" w14:textId="77777777" w:rsidR="00962296" w:rsidRPr="00962296" w:rsidRDefault="00962296" w:rsidP="00962296">
            <w:pPr>
              <w:rPr>
                <w:rFonts w:ascii="Arial" w:hAnsi="Arial" w:cs="Arial"/>
                <w:b/>
                <w:szCs w:val="28"/>
              </w:rPr>
            </w:pPr>
            <w:r w:rsidRPr="00962296">
              <w:rPr>
                <w:rFonts w:ascii="Arial" w:hAnsi="Arial" w:cs="Arial"/>
                <w:b/>
                <w:szCs w:val="28"/>
              </w:rPr>
              <w:t>Weekly Rates</w:t>
            </w:r>
          </w:p>
          <w:p w14:paraId="155F69AC" w14:textId="77777777" w:rsidR="00962296" w:rsidRDefault="00962296" w:rsidP="00962296">
            <w:pPr>
              <w:rPr>
                <w:rFonts w:ascii="Arial" w:hAnsi="Arial" w:cs="Arial"/>
                <w:sz w:val="22"/>
              </w:rPr>
            </w:pPr>
            <w:r w:rsidRPr="00962296">
              <w:rPr>
                <w:rFonts w:ascii="Arial" w:hAnsi="Arial" w:cs="Arial"/>
                <w:sz w:val="22"/>
              </w:rPr>
              <w:t>All programs at Highland have set weekl</w:t>
            </w:r>
            <w:r w:rsidR="007E1331">
              <w:rPr>
                <w:rFonts w:ascii="Arial" w:hAnsi="Arial" w:cs="Arial"/>
                <w:sz w:val="22"/>
              </w:rPr>
              <w:t>y rates for either school year or year-round students</w:t>
            </w:r>
            <w:r w:rsidRPr="00962296">
              <w:rPr>
                <w:rFonts w:ascii="Arial" w:hAnsi="Arial" w:cs="Arial"/>
                <w:sz w:val="22"/>
              </w:rPr>
              <w:t xml:space="preserve"> based on their ages. Days and weeks that programs are closed have been built into these rates.</w:t>
            </w:r>
          </w:p>
          <w:p w14:paraId="0865973F" w14:textId="77777777" w:rsidR="00962296" w:rsidRDefault="00962296" w:rsidP="00962296">
            <w:pPr>
              <w:rPr>
                <w:rFonts w:ascii="Arial" w:hAnsi="Arial" w:cs="Arial"/>
                <w:sz w:val="22"/>
              </w:rPr>
            </w:pPr>
          </w:p>
          <w:p w14:paraId="3C68025C" w14:textId="77777777" w:rsidR="00962296" w:rsidRPr="00962296" w:rsidRDefault="00962296" w:rsidP="00962296">
            <w:pPr>
              <w:rPr>
                <w:rFonts w:ascii="Arial" w:hAnsi="Arial" w:cs="Arial"/>
                <w:sz w:val="22"/>
              </w:rPr>
            </w:pPr>
            <w:r w:rsidRPr="00962296">
              <w:rPr>
                <w:rFonts w:ascii="Arial" w:hAnsi="Arial" w:cs="Arial"/>
                <w:b/>
                <w:szCs w:val="28"/>
              </w:rPr>
              <w:t>Monthly Billing</w:t>
            </w:r>
          </w:p>
          <w:p w14:paraId="7D2F5F48" w14:textId="77777777" w:rsidR="00962296" w:rsidRPr="00962296" w:rsidRDefault="00962296" w:rsidP="00962296">
            <w:pPr>
              <w:rPr>
                <w:rFonts w:ascii="Arial" w:hAnsi="Arial" w:cs="Arial"/>
                <w:b/>
                <w:color w:val="FF0000"/>
                <w:sz w:val="22"/>
              </w:rPr>
            </w:pPr>
            <w:r w:rsidRPr="00962296">
              <w:rPr>
                <w:rFonts w:ascii="Arial" w:hAnsi="Arial" w:cs="Arial"/>
                <w:sz w:val="22"/>
              </w:rPr>
              <w:t>All programs are billed on a monthly basis according to the number of weeks in a given month. There is no credit or deduction for days when the school is closed, except for the weeks covering winter, spring and end of summer breaks. (</w:t>
            </w:r>
            <w:r w:rsidRPr="00962296">
              <w:rPr>
                <w:rFonts w:ascii="Arial" w:hAnsi="Arial" w:cs="Arial"/>
                <w:i/>
                <w:sz w:val="22"/>
              </w:rPr>
              <w:t>See your program contract for monthly rates and billing schedule. Note: Monthly rates fluctuate yearly</w:t>
            </w:r>
            <w:r w:rsidRPr="00962296">
              <w:rPr>
                <w:rFonts w:ascii="Arial" w:hAnsi="Arial" w:cs="Arial"/>
                <w:sz w:val="22"/>
              </w:rPr>
              <w:t>.) All bills must be paid (</w:t>
            </w:r>
            <w:r w:rsidRPr="00962296">
              <w:rPr>
                <w:rFonts w:ascii="Arial" w:hAnsi="Arial" w:cs="Arial"/>
                <w:i/>
                <w:sz w:val="22"/>
              </w:rPr>
              <w:t>Including any additional fees incurred such as late pick-up fees)</w:t>
            </w:r>
            <w:r w:rsidRPr="00962296">
              <w:rPr>
                <w:rFonts w:ascii="Arial" w:hAnsi="Arial" w:cs="Arial"/>
                <w:sz w:val="22"/>
              </w:rPr>
              <w:t xml:space="preserve"> prior to services rendered.</w:t>
            </w:r>
          </w:p>
          <w:p w14:paraId="1D674186" w14:textId="77777777" w:rsidR="00962296" w:rsidRDefault="00962296" w:rsidP="00962296">
            <w:pPr>
              <w:rPr>
                <w:rFonts w:ascii="Arial" w:hAnsi="Arial" w:cs="Arial"/>
                <w:sz w:val="22"/>
              </w:rPr>
            </w:pPr>
          </w:p>
          <w:p w14:paraId="1D49689B" w14:textId="77777777" w:rsidR="00962296" w:rsidRPr="00962296" w:rsidRDefault="00962296" w:rsidP="00962296">
            <w:pPr>
              <w:rPr>
                <w:rFonts w:ascii="Arial" w:hAnsi="Arial" w:cs="Arial"/>
                <w:b/>
              </w:rPr>
            </w:pPr>
            <w:r w:rsidRPr="00962296">
              <w:rPr>
                <w:rFonts w:ascii="Arial" w:hAnsi="Arial" w:cs="Arial"/>
                <w:b/>
              </w:rPr>
              <w:t xml:space="preserve">Billing Schedule/Process </w:t>
            </w:r>
          </w:p>
          <w:p w14:paraId="243EBB42" w14:textId="77777777" w:rsidR="00962296" w:rsidRPr="00962296" w:rsidRDefault="00962296" w:rsidP="00962296">
            <w:pPr>
              <w:rPr>
                <w:rFonts w:ascii="Arial" w:hAnsi="Arial" w:cs="Arial"/>
                <w:sz w:val="22"/>
              </w:rPr>
            </w:pPr>
            <w:r w:rsidRPr="00962296">
              <w:rPr>
                <w:rFonts w:ascii="Arial" w:hAnsi="Arial" w:cs="Arial"/>
                <w:sz w:val="22"/>
              </w:rPr>
              <w:t>Bills are posted 5-10 days before the 1st of the month. An email notification is sent to the email addresses on file when new monthly charges are posted. All payments (including WI Shares EBT Edge Card</w:t>
            </w:r>
            <w:r w:rsidR="00557661">
              <w:rPr>
                <w:rFonts w:ascii="Arial" w:hAnsi="Arial" w:cs="Arial"/>
                <w:sz w:val="22"/>
              </w:rPr>
              <w:t xml:space="preserve"> and parent portion</w:t>
            </w:r>
            <w:r w:rsidRPr="00962296">
              <w:rPr>
                <w:rFonts w:ascii="Arial" w:hAnsi="Arial" w:cs="Arial"/>
                <w:sz w:val="22"/>
              </w:rPr>
              <w:t xml:space="preserve">) are due by the 3rd of the month (or the next business day if the 3rd falls on a weekend). </w:t>
            </w:r>
            <w:r w:rsidR="00557661">
              <w:rPr>
                <w:rFonts w:ascii="Arial" w:hAnsi="Arial" w:cs="Arial"/>
                <w:sz w:val="22"/>
              </w:rPr>
              <w:t>Parent portion refers to any dollar amount not paid by Wisconsin Shares.</w:t>
            </w:r>
          </w:p>
          <w:p w14:paraId="15A28841" w14:textId="77777777" w:rsidR="00962296" w:rsidRDefault="00962296" w:rsidP="00962296">
            <w:pPr>
              <w:rPr>
                <w:rFonts w:ascii="Arial" w:hAnsi="Arial" w:cs="Arial"/>
                <w:sz w:val="22"/>
              </w:rPr>
            </w:pPr>
          </w:p>
          <w:p w14:paraId="1751DEB6" w14:textId="77777777" w:rsidR="00962296" w:rsidRPr="00962296" w:rsidRDefault="00962296" w:rsidP="00962296">
            <w:pPr>
              <w:rPr>
                <w:rFonts w:ascii="Arial" w:hAnsi="Arial" w:cs="Arial"/>
                <w:b/>
              </w:rPr>
            </w:pPr>
            <w:r w:rsidRPr="00962296">
              <w:rPr>
                <w:rFonts w:ascii="Arial" w:hAnsi="Arial" w:cs="Arial"/>
                <w:b/>
              </w:rPr>
              <w:t>Account/Statement</w:t>
            </w:r>
          </w:p>
          <w:p w14:paraId="3AD9AF54" w14:textId="77777777" w:rsidR="00962296" w:rsidRPr="00962296" w:rsidRDefault="00962296" w:rsidP="00962296">
            <w:pPr>
              <w:rPr>
                <w:rFonts w:ascii="Arial" w:hAnsi="Arial" w:cs="Arial"/>
                <w:sz w:val="22"/>
              </w:rPr>
            </w:pPr>
            <w:r w:rsidRPr="00962296">
              <w:rPr>
                <w:rFonts w:ascii="Arial" w:hAnsi="Arial" w:cs="Arial"/>
                <w:sz w:val="22"/>
              </w:rPr>
              <w:t xml:space="preserve">Statements of all account activity are emailed after the close of the month. Please review statements and notify the </w:t>
            </w:r>
            <w:r w:rsidR="007E1331">
              <w:rPr>
                <w:rFonts w:ascii="Arial" w:hAnsi="Arial" w:cs="Arial"/>
                <w:sz w:val="22"/>
              </w:rPr>
              <w:t>bookkeeper</w:t>
            </w:r>
            <w:r w:rsidRPr="00962296">
              <w:rPr>
                <w:rFonts w:ascii="Arial" w:hAnsi="Arial" w:cs="Arial"/>
                <w:sz w:val="22"/>
              </w:rPr>
              <w:t xml:space="preserve"> as soon as possible if you notice any errors. Paper statements can be printed or mailed upon request. Note that statements will only show account activity from the 1st through the end of the given month and may not reflect charges or payments made after the close of the month.</w:t>
            </w:r>
          </w:p>
          <w:p w14:paraId="4C2800BB" w14:textId="77777777" w:rsidR="00FD2D74" w:rsidRPr="00557661" w:rsidRDefault="00962296" w:rsidP="0088428F">
            <w:pPr>
              <w:rPr>
                <w:rFonts w:ascii="Arial" w:hAnsi="Arial" w:cs="Arial"/>
                <w:sz w:val="22"/>
              </w:rPr>
            </w:pPr>
            <w:r w:rsidRPr="00962296">
              <w:rPr>
                <w:rFonts w:ascii="Arial" w:hAnsi="Arial" w:cs="Arial"/>
                <w:sz w:val="22"/>
              </w:rPr>
              <w:t xml:space="preserve">At any time, you are able to view your balance by logging in to one </w:t>
            </w:r>
            <w:r w:rsidR="007E1331">
              <w:rPr>
                <w:rFonts w:ascii="Arial" w:hAnsi="Arial" w:cs="Arial"/>
                <w:sz w:val="22"/>
              </w:rPr>
              <w:t>of the six Pro</w:t>
            </w:r>
            <w:r w:rsidRPr="00962296">
              <w:rPr>
                <w:rFonts w:ascii="Arial" w:hAnsi="Arial" w:cs="Arial"/>
                <w:sz w:val="22"/>
              </w:rPr>
              <w:t>Care kiosks found throughout the building. At the kiosks you can view account activity and make payments via credit card.</w:t>
            </w:r>
          </w:p>
        </w:tc>
        <w:tc>
          <w:tcPr>
            <w:tcW w:w="5229" w:type="dxa"/>
            <w:gridSpan w:val="2"/>
          </w:tcPr>
          <w:p w14:paraId="35B0F042" w14:textId="77777777" w:rsidR="00962296" w:rsidRDefault="00962296" w:rsidP="00962296">
            <w:pPr>
              <w:rPr>
                <w:rFonts w:ascii="Arial" w:hAnsi="Arial" w:cs="Arial"/>
                <w:b/>
                <w:color w:val="000000" w:themeColor="text1"/>
              </w:rPr>
            </w:pPr>
          </w:p>
          <w:p w14:paraId="5FFDE426" w14:textId="77777777" w:rsidR="002812E6" w:rsidRPr="00962296" w:rsidRDefault="002812E6" w:rsidP="002812E6">
            <w:pPr>
              <w:rPr>
                <w:rFonts w:ascii="Arial" w:hAnsi="Arial" w:cs="Arial"/>
                <w:b/>
              </w:rPr>
            </w:pPr>
            <w:r w:rsidRPr="00962296">
              <w:rPr>
                <w:rFonts w:ascii="Arial" w:hAnsi="Arial" w:cs="Arial"/>
                <w:b/>
              </w:rPr>
              <w:t>Statement Inquiries/</w:t>
            </w:r>
            <w:r w:rsidR="00557661">
              <w:rPr>
                <w:rFonts w:ascii="Arial" w:hAnsi="Arial" w:cs="Arial"/>
                <w:b/>
              </w:rPr>
              <w:t>Payment dispute</w:t>
            </w:r>
          </w:p>
          <w:p w14:paraId="2A266D48" w14:textId="77777777" w:rsidR="002812E6" w:rsidRPr="00962296" w:rsidRDefault="002812E6" w:rsidP="002812E6">
            <w:pPr>
              <w:rPr>
                <w:rFonts w:ascii="Arial" w:hAnsi="Arial" w:cs="Arial"/>
                <w:color w:val="000000" w:themeColor="text1"/>
                <w:sz w:val="22"/>
              </w:rPr>
            </w:pPr>
            <w:r w:rsidRPr="00962296">
              <w:rPr>
                <w:rFonts w:ascii="Arial" w:hAnsi="Arial" w:cs="Arial"/>
                <w:color w:val="000000" w:themeColor="text1"/>
                <w:sz w:val="22"/>
              </w:rPr>
              <w:t>If you have questions regarding your statement, charges or balance inquiries please contact the bookkeeper directly. Families with delinquent fees will not be allowed to enroll/continue in any programs until past due fees are paid in full, unless special arrangements have been made in writing by contacting the office assistant.</w:t>
            </w:r>
          </w:p>
          <w:p w14:paraId="1F3B3714" w14:textId="77777777" w:rsidR="002812E6" w:rsidRPr="00962296" w:rsidRDefault="002812E6" w:rsidP="002812E6">
            <w:pPr>
              <w:rPr>
                <w:rFonts w:ascii="Arial" w:hAnsi="Arial" w:cs="Arial"/>
                <w:color w:val="FF0000"/>
                <w:sz w:val="22"/>
              </w:rPr>
            </w:pPr>
          </w:p>
          <w:p w14:paraId="3DBCBE87" w14:textId="77777777" w:rsidR="002812E6" w:rsidRPr="00962296" w:rsidRDefault="002812E6" w:rsidP="002812E6">
            <w:pPr>
              <w:rPr>
                <w:rFonts w:ascii="Arial" w:hAnsi="Arial" w:cs="Arial"/>
                <w:sz w:val="22"/>
              </w:rPr>
            </w:pPr>
            <w:r w:rsidRPr="00962296">
              <w:rPr>
                <w:rFonts w:ascii="Arial" w:hAnsi="Arial" w:cs="Arial"/>
                <w:b/>
              </w:rPr>
              <w:t>Split Accounts/Two Households</w:t>
            </w:r>
          </w:p>
          <w:p w14:paraId="0CE606BB" w14:textId="77777777" w:rsidR="00962296" w:rsidRDefault="002812E6" w:rsidP="002812E6">
            <w:pPr>
              <w:rPr>
                <w:rFonts w:ascii="Arial" w:hAnsi="Arial" w:cs="Arial"/>
                <w:sz w:val="22"/>
              </w:rPr>
            </w:pPr>
            <w:r w:rsidRPr="00962296">
              <w:rPr>
                <w:rFonts w:ascii="Arial" w:hAnsi="Arial" w:cs="Arial"/>
                <w:sz w:val="22"/>
              </w:rPr>
              <w:t>Accounts are established for each parent-household upon enrollment. It is the parent’s responsibility to provide the school with direction regarding split fees between each parent-account. This must be provided in written form such as a court order or a written agreement involving the primary payer on both accounts. Highland Community School reserves the right to refuse parent agreements that our billing software cannot administer.</w:t>
            </w:r>
          </w:p>
          <w:p w14:paraId="6F9CE48F" w14:textId="77777777" w:rsidR="002812E6" w:rsidRDefault="002812E6" w:rsidP="002812E6">
            <w:pPr>
              <w:rPr>
                <w:rFonts w:ascii="Arial" w:hAnsi="Arial" w:cs="Arial"/>
                <w:sz w:val="22"/>
              </w:rPr>
            </w:pPr>
          </w:p>
          <w:p w14:paraId="70F93DBA" w14:textId="77777777" w:rsidR="002812E6" w:rsidRPr="00962296" w:rsidRDefault="002812E6" w:rsidP="002812E6">
            <w:pPr>
              <w:rPr>
                <w:rFonts w:ascii="Arial" w:hAnsi="Arial" w:cs="Arial"/>
                <w:b/>
              </w:rPr>
            </w:pPr>
            <w:r w:rsidRPr="00962296">
              <w:rPr>
                <w:rFonts w:ascii="Arial" w:hAnsi="Arial" w:cs="Arial"/>
                <w:b/>
              </w:rPr>
              <w:t>Late Pick-up Fees</w:t>
            </w:r>
          </w:p>
          <w:p w14:paraId="24C20B79" w14:textId="77777777" w:rsidR="002812E6" w:rsidRDefault="002812E6" w:rsidP="002812E6">
            <w:pPr>
              <w:rPr>
                <w:rFonts w:ascii="Arial" w:hAnsi="Arial" w:cs="Arial"/>
                <w:sz w:val="22"/>
              </w:rPr>
            </w:pPr>
            <w:r w:rsidRPr="00962296">
              <w:rPr>
                <w:rFonts w:ascii="Arial" w:hAnsi="Arial" w:cs="Arial"/>
                <w:sz w:val="22"/>
              </w:rPr>
              <w:t xml:space="preserve">Per Wisconsin State licensing all children must be picked-up by an authorized adult by the close of the program each day; there is no grace period. </w:t>
            </w:r>
          </w:p>
          <w:p w14:paraId="433EE105" w14:textId="77777777" w:rsidR="002812E6" w:rsidRDefault="002812E6" w:rsidP="002812E6">
            <w:pPr>
              <w:rPr>
                <w:rFonts w:ascii="Arial" w:hAnsi="Arial" w:cs="Arial"/>
                <w:sz w:val="22"/>
              </w:rPr>
            </w:pPr>
          </w:p>
          <w:p w14:paraId="5E4B6245" w14:textId="77777777" w:rsidR="002812E6" w:rsidRPr="00E94CFB" w:rsidRDefault="002812E6" w:rsidP="002812E6">
            <w:pPr>
              <w:rPr>
                <w:rFonts w:ascii="Arial" w:hAnsi="Arial" w:cs="Arial"/>
                <w:sz w:val="22"/>
              </w:rPr>
            </w:pPr>
            <w:r w:rsidRPr="00E94CFB">
              <w:rPr>
                <w:rFonts w:ascii="Arial" w:hAnsi="Arial" w:cs="Arial"/>
                <w:sz w:val="22"/>
                <w:highlight w:val="yellow"/>
              </w:rPr>
              <w:t xml:space="preserve">If you are late picking your child up from any paid-program, you will be charged a </w:t>
            </w:r>
            <w:r w:rsidRPr="00E94CFB">
              <w:rPr>
                <w:rFonts w:ascii="Arial" w:hAnsi="Arial" w:cs="Arial"/>
                <w:b/>
                <w:sz w:val="22"/>
                <w:highlight w:val="yellow"/>
              </w:rPr>
              <w:t>$10 late pick-up</w:t>
            </w:r>
            <w:r w:rsidR="007E1331" w:rsidRPr="00E94CFB">
              <w:rPr>
                <w:rFonts w:ascii="Arial" w:hAnsi="Arial" w:cs="Arial"/>
                <w:b/>
                <w:sz w:val="22"/>
                <w:highlight w:val="yellow"/>
              </w:rPr>
              <w:t xml:space="preserve"> fee for the first 5 minutes </w:t>
            </w:r>
            <w:r w:rsidRPr="00E94CFB">
              <w:rPr>
                <w:rFonts w:ascii="Arial" w:hAnsi="Arial" w:cs="Arial"/>
                <w:b/>
                <w:sz w:val="22"/>
                <w:highlight w:val="yellow"/>
              </w:rPr>
              <w:t xml:space="preserve">AND </w:t>
            </w:r>
            <w:r w:rsidR="009073C6" w:rsidRPr="00E94CFB">
              <w:rPr>
                <w:rFonts w:ascii="Arial" w:hAnsi="Arial" w:cs="Arial"/>
                <w:b/>
                <w:sz w:val="22"/>
                <w:highlight w:val="yellow"/>
              </w:rPr>
              <w:t>$1 per minute thereafter.</w:t>
            </w:r>
          </w:p>
          <w:p w14:paraId="0D05C8A9" w14:textId="77777777" w:rsidR="002812E6" w:rsidRDefault="002812E6" w:rsidP="002812E6">
            <w:pPr>
              <w:rPr>
                <w:rFonts w:ascii="Arial" w:hAnsi="Arial" w:cs="Arial"/>
                <w:b/>
                <w:szCs w:val="28"/>
              </w:rPr>
            </w:pPr>
          </w:p>
          <w:p w14:paraId="31EFBBD6" w14:textId="77777777" w:rsidR="002812E6" w:rsidRPr="00962296" w:rsidRDefault="002812E6" w:rsidP="002812E6">
            <w:pPr>
              <w:rPr>
                <w:rFonts w:ascii="Arial" w:hAnsi="Arial" w:cs="Arial"/>
                <w:b/>
              </w:rPr>
            </w:pPr>
            <w:r w:rsidRPr="00962296">
              <w:rPr>
                <w:rFonts w:ascii="Arial" w:hAnsi="Arial" w:cs="Arial"/>
                <w:b/>
              </w:rPr>
              <w:t xml:space="preserve">Program Change Form   </w:t>
            </w:r>
          </w:p>
          <w:p w14:paraId="5505BC4F" w14:textId="77777777" w:rsidR="002812E6" w:rsidRPr="00962296" w:rsidRDefault="002812E6" w:rsidP="002812E6">
            <w:pPr>
              <w:rPr>
                <w:rFonts w:ascii="Arial" w:hAnsi="Arial" w:cs="Arial"/>
                <w:sz w:val="22"/>
              </w:rPr>
            </w:pPr>
            <w:r w:rsidRPr="00962296">
              <w:rPr>
                <w:rFonts w:ascii="Arial" w:hAnsi="Arial" w:cs="Arial"/>
                <w:sz w:val="22"/>
              </w:rPr>
              <w:t xml:space="preserve">Two weeks advance written notice must be provided using a Program Change Form in order to make any adjustments to your program contract including requesting one-week vacation time. These forms are available in the Main Office. Forms may be requested digitally by emailing the Program Director. </w:t>
            </w:r>
            <w:r w:rsidR="00CA7B9C">
              <w:rPr>
                <w:rFonts w:ascii="Arial" w:hAnsi="Arial" w:cs="Arial"/>
                <w:sz w:val="22"/>
              </w:rPr>
              <w:t>Families are limited to no more than two changes to their program contract per year.</w:t>
            </w:r>
          </w:p>
          <w:p w14:paraId="58160C0C" w14:textId="77777777" w:rsidR="002812E6" w:rsidRPr="00962296" w:rsidRDefault="002812E6" w:rsidP="002812E6">
            <w:pPr>
              <w:rPr>
                <w:rFonts w:ascii="Arial" w:hAnsi="Arial" w:cs="Arial"/>
                <w:sz w:val="22"/>
              </w:rPr>
            </w:pPr>
          </w:p>
        </w:tc>
      </w:tr>
      <w:tr w:rsidR="00962296" w14:paraId="0459D446" w14:textId="77777777" w:rsidTr="00904C7F">
        <w:trPr>
          <w:gridAfter w:val="1"/>
          <w:wAfter w:w="216" w:type="dxa"/>
          <w:jc w:val="center"/>
        </w:trPr>
        <w:tc>
          <w:tcPr>
            <w:tcW w:w="10638" w:type="dxa"/>
            <w:gridSpan w:val="4"/>
            <w:shd w:val="clear" w:color="auto" w:fill="D9D9D9" w:themeFill="background1" w:themeFillShade="D9"/>
          </w:tcPr>
          <w:p w14:paraId="026F5699" w14:textId="77777777" w:rsidR="00962296" w:rsidRDefault="00962296" w:rsidP="00962296">
            <w:pPr>
              <w:jc w:val="center"/>
              <w:rPr>
                <w:rFonts w:ascii="Arial" w:hAnsi="Arial" w:cs="Arial"/>
                <w:b/>
                <w:szCs w:val="28"/>
              </w:rPr>
            </w:pPr>
            <w:r>
              <w:rPr>
                <w:rFonts w:ascii="Arial" w:hAnsi="Arial" w:cs="Arial"/>
                <w:b/>
                <w:sz w:val="28"/>
                <w:szCs w:val="28"/>
              </w:rPr>
              <w:lastRenderedPageBreak/>
              <w:t>Billing and Payments (Continued)</w:t>
            </w:r>
          </w:p>
        </w:tc>
      </w:tr>
      <w:tr w:rsidR="00962296" w14:paraId="70C94F5B" w14:textId="77777777" w:rsidTr="00904C7F">
        <w:trPr>
          <w:gridAfter w:val="1"/>
          <w:wAfter w:w="216" w:type="dxa"/>
          <w:trHeight w:val="5157"/>
          <w:jc w:val="center"/>
        </w:trPr>
        <w:tc>
          <w:tcPr>
            <w:tcW w:w="5229" w:type="dxa"/>
            <w:gridSpan w:val="2"/>
          </w:tcPr>
          <w:p w14:paraId="053126C0" w14:textId="77777777" w:rsidR="002812E6" w:rsidRDefault="002812E6" w:rsidP="00962296">
            <w:pPr>
              <w:rPr>
                <w:rFonts w:ascii="Arial" w:hAnsi="Arial" w:cs="Arial"/>
                <w:sz w:val="22"/>
              </w:rPr>
            </w:pPr>
          </w:p>
          <w:p w14:paraId="49A84964" w14:textId="77777777" w:rsidR="002812E6" w:rsidRPr="00962296" w:rsidRDefault="002812E6" w:rsidP="002812E6">
            <w:pPr>
              <w:rPr>
                <w:rFonts w:ascii="Arial" w:hAnsi="Arial" w:cs="Arial"/>
                <w:b/>
              </w:rPr>
            </w:pPr>
            <w:r w:rsidRPr="00962296">
              <w:rPr>
                <w:rFonts w:ascii="Arial" w:hAnsi="Arial" w:cs="Arial"/>
                <w:b/>
              </w:rPr>
              <w:t>Absences</w:t>
            </w:r>
          </w:p>
          <w:p w14:paraId="58144E02" w14:textId="77777777" w:rsidR="002812E6" w:rsidRPr="00962296" w:rsidRDefault="002812E6" w:rsidP="002812E6">
            <w:pPr>
              <w:rPr>
                <w:rFonts w:ascii="Arial" w:hAnsi="Arial" w:cs="Arial"/>
                <w:sz w:val="22"/>
              </w:rPr>
            </w:pPr>
            <w:r w:rsidRPr="00962296">
              <w:rPr>
                <w:rFonts w:ascii="Arial" w:hAnsi="Arial" w:cs="Arial"/>
                <w:sz w:val="22"/>
              </w:rPr>
              <w:t>Credits for school closings, breaks and holidays are already built into monthly rates. No additional credit will be given for days missed due to weather related closings, illnesses, holidays or other types of daily absences from programs.</w:t>
            </w:r>
          </w:p>
          <w:p w14:paraId="1E017D04" w14:textId="77777777" w:rsidR="002812E6" w:rsidRDefault="002812E6" w:rsidP="00962296">
            <w:pPr>
              <w:rPr>
                <w:rFonts w:ascii="Arial" w:hAnsi="Arial" w:cs="Arial"/>
                <w:sz w:val="22"/>
              </w:rPr>
            </w:pPr>
          </w:p>
          <w:p w14:paraId="3A25D793" w14:textId="77777777" w:rsidR="002812E6" w:rsidRPr="00962296" w:rsidRDefault="002812E6" w:rsidP="002812E6">
            <w:pPr>
              <w:rPr>
                <w:rFonts w:ascii="Arial" w:hAnsi="Arial" w:cs="Arial"/>
                <w:b/>
              </w:rPr>
            </w:pPr>
            <w:r w:rsidRPr="00962296">
              <w:rPr>
                <w:rFonts w:ascii="Arial" w:hAnsi="Arial" w:cs="Arial"/>
                <w:b/>
              </w:rPr>
              <w:t>One Week Vacation</w:t>
            </w:r>
          </w:p>
          <w:p w14:paraId="58CBE310" w14:textId="77777777" w:rsidR="002812E6" w:rsidRDefault="002812E6" w:rsidP="002812E6">
            <w:pPr>
              <w:rPr>
                <w:rFonts w:ascii="Arial" w:hAnsi="Arial" w:cs="Arial"/>
                <w:sz w:val="22"/>
              </w:rPr>
            </w:pPr>
            <w:r w:rsidRPr="00962296">
              <w:rPr>
                <w:rFonts w:ascii="Arial" w:hAnsi="Arial" w:cs="Arial"/>
                <w:sz w:val="22"/>
              </w:rPr>
              <w:t xml:space="preserve">Students attending contracted programs are entitled to one week of vacation from programs. A credit reflecting the week of vacation will appear on your statement. Vacation time must be taken in a full-week interval only; daily intervals that equal one week do not qualify. Vacation time may be used in the event of an unexpected absence such as illness (See Program Director.) Vacation time must be requested in writing, two weeks in advance, using a </w:t>
            </w:r>
            <w:r w:rsidRPr="00EE7575">
              <w:rPr>
                <w:rFonts w:ascii="Arial" w:hAnsi="Arial" w:cs="Arial"/>
                <w:b/>
                <w:sz w:val="22"/>
              </w:rPr>
              <w:t>Program Change Form</w:t>
            </w:r>
            <w:r w:rsidRPr="00962296">
              <w:rPr>
                <w:rFonts w:ascii="Arial" w:hAnsi="Arial" w:cs="Arial"/>
                <w:sz w:val="22"/>
              </w:rPr>
              <w:t>.</w:t>
            </w:r>
          </w:p>
          <w:p w14:paraId="20D2D3A7" w14:textId="77777777" w:rsidR="002812E6" w:rsidRPr="00ED6AE5" w:rsidRDefault="002812E6" w:rsidP="00962296">
            <w:pPr>
              <w:rPr>
                <w:rFonts w:ascii="Arial" w:hAnsi="Arial" w:cs="Arial"/>
                <w:sz w:val="22"/>
              </w:rPr>
            </w:pPr>
          </w:p>
        </w:tc>
        <w:tc>
          <w:tcPr>
            <w:tcW w:w="5409" w:type="dxa"/>
            <w:gridSpan w:val="2"/>
          </w:tcPr>
          <w:p w14:paraId="530E644A" w14:textId="77777777" w:rsidR="002812E6" w:rsidRDefault="002812E6" w:rsidP="002812E6">
            <w:pPr>
              <w:rPr>
                <w:rFonts w:ascii="Arial" w:hAnsi="Arial" w:cs="Arial"/>
                <w:b/>
                <w:szCs w:val="28"/>
              </w:rPr>
            </w:pPr>
          </w:p>
          <w:p w14:paraId="6A2A54AE" w14:textId="77777777" w:rsidR="00962296" w:rsidRPr="00962296" w:rsidRDefault="00962296" w:rsidP="00962296">
            <w:pPr>
              <w:rPr>
                <w:rFonts w:ascii="Arial" w:hAnsi="Arial" w:cs="Arial"/>
                <w:b/>
                <w:szCs w:val="28"/>
              </w:rPr>
            </w:pPr>
            <w:r w:rsidRPr="00962296">
              <w:rPr>
                <w:rFonts w:ascii="Arial" w:hAnsi="Arial" w:cs="Arial"/>
                <w:b/>
                <w:szCs w:val="28"/>
              </w:rPr>
              <w:t>Termination of Paid Program Services</w:t>
            </w:r>
          </w:p>
          <w:p w14:paraId="74FF8354" w14:textId="77777777" w:rsidR="00962296" w:rsidRPr="00962296" w:rsidRDefault="00962296" w:rsidP="00962296">
            <w:pPr>
              <w:rPr>
                <w:rFonts w:ascii="Arial" w:hAnsi="Arial" w:cs="Arial"/>
                <w:sz w:val="22"/>
              </w:rPr>
            </w:pPr>
            <w:r w:rsidRPr="00962296">
              <w:rPr>
                <w:rFonts w:ascii="Arial" w:hAnsi="Arial" w:cs="Arial"/>
                <w:sz w:val="22"/>
              </w:rPr>
              <w:t>On rare occasions, we have found it necessary to ask parents to make other arrangements for child care because we are unable to meet the needs of their children.  Possible reasons for termination may be behavior that is harmful to other children, or the parent’s failure to complete required forms or pay program fees on a timely basis. Failure to remain current with program fees is gr</w:t>
            </w:r>
            <w:r w:rsidR="009073C6">
              <w:rPr>
                <w:rFonts w:ascii="Arial" w:hAnsi="Arial" w:cs="Arial"/>
                <w:sz w:val="22"/>
              </w:rPr>
              <w:t>ounds for removal from program.</w:t>
            </w:r>
          </w:p>
          <w:p w14:paraId="095E31D8" w14:textId="77777777" w:rsidR="002812E6" w:rsidRDefault="002812E6" w:rsidP="00962296">
            <w:pPr>
              <w:rPr>
                <w:rFonts w:ascii="Arial" w:hAnsi="Arial" w:cs="Arial"/>
                <w:color w:val="FF0000"/>
                <w:sz w:val="22"/>
              </w:rPr>
            </w:pPr>
          </w:p>
          <w:p w14:paraId="7DAAD68D" w14:textId="77777777" w:rsidR="00962296" w:rsidRPr="00962296" w:rsidRDefault="00962296" w:rsidP="00962296">
            <w:pPr>
              <w:rPr>
                <w:rFonts w:ascii="Arial" w:hAnsi="Arial" w:cs="Arial"/>
                <w:b/>
              </w:rPr>
            </w:pPr>
            <w:r w:rsidRPr="00962296">
              <w:rPr>
                <w:rFonts w:ascii="Arial" w:hAnsi="Arial" w:cs="Arial"/>
                <w:b/>
              </w:rPr>
              <w:t xml:space="preserve">Withdrawal </w:t>
            </w:r>
          </w:p>
          <w:p w14:paraId="1DF5CA13" w14:textId="77777777" w:rsidR="00962296" w:rsidRDefault="00962296" w:rsidP="00962296">
            <w:pPr>
              <w:rPr>
                <w:rFonts w:ascii="Arial" w:hAnsi="Arial" w:cs="Arial"/>
                <w:b/>
                <w:sz w:val="28"/>
                <w:szCs w:val="28"/>
              </w:rPr>
            </w:pPr>
            <w:r w:rsidRPr="00962296">
              <w:rPr>
                <w:rFonts w:ascii="Arial" w:hAnsi="Arial" w:cs="Arial"/>
                <w:sz w:val="22"/>
              </w:rPr>
              <w:t xml:space="preserve">Upon withdrawal from a program, fees will be prorated, and a payment adjustment made. Withdrawal from a program requires two weeks written notice in the form of a </w:t>
            </w:r>
            <w:r w:rsidRPr="00EE7575">
              <w:rPr>
                <w:rFonts w:ascii="Arial" w:hAnsi="Arial" w:cs="Arial"/>
                <w:b/>
                <w:sz w:val="22"/>
              </w:rPr>
              <w:t>Program Change Form.</w:t>
            </w:r>
          </w:p>
          <w:p w14:paraId="7955EF46" w14:textId="77777777" w:rsidR="00ED6AE5" w:rsidRPr="00ED6AE5" w:rsidRDefault="00ED6AE5" w:rsidP="002812E6">
            <w:pPr>
              <w:rPr>
                <w:rFonts w:ascii="Arial" w:hAnsi="Arial" w:cs="Arial"/>
                <w:i/>
                <w:color w:val="FF0000"/>
                <w:sz w:val="18"/>
                <w:szCs w:val="20"/>
              </w:rPr>
            </w:pPr>
          </w:p>
        </w:tc>
      </w:tr>
    </w:tbl>
    <w:p w14:paraId="75F64ADE" w14:textId="77777777" w:rsidR="002812E6" w:rsidRPr="00962296" w:rsidRDefault="002812E6" w:rsidP="007E635A">
      <w:pPr>
        <w:rPr>
          <w:rFonts w:ascii="Arial" w:hAnsi="Arial" w:cs="Arial"/>
          <w:b/>
          <w:szCs w:val="28"/>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5508"/>
        <w:gridCol w:w="4788"/>
      </w:tblGrid>
      <w:tr w:rsidR="00962296" w14:paraId="031EBF0C" w14:textId="77777777" w:rsidTr="002812E6">
        <w:trPr>
          <w:jc w:val="center"/>
        </w:trPr>
        <w:tc>
          <w:tcPr>
            <w:tcW w:w="10296" w:type="dxa"/>
            <w:gridSpan w:val="2"/>
            <w:shd w:val="clear" w:color="auto" w:fill="D9D9D9" w:themeFill="background1" w:themeFillShade="D9"/>
          </w:tcPr>
          <w:p w14:paraId="04A32DC0" w14:textId="77777777" w:rsidR="00962296" w:rsidRPr="00962296" w:rsidRDefault="00962296" w:rsidP="00962296">
            <w:pPr>
              <w:jc w:val="center"/>
              <w:rPr>
                <w:rFonts w:ascii="Arial" w:hAnsi="Arial" w:cs="Arial"/>
                <w:b/>
              </w:rPr>
            </w:pPr>
            <w:r w:rsidRPr="00962296">
              <w:rPr>
                <w:rFonts w:ascii="Arial" w:hAnsi="Arial" w:cs="Arial"/>
                <w:b/>
                <w:sz w:val="28"/>
              </w:rPr>
              <w:t>Payment Methods</w:t>
            </w:r>
          </w:p>
        </w:tc>
      </w:tr>
      <w:tr w:rsidR="00962296" w14:paraId="58E14115" w14:textId="77777777" w:rsidTr="002812E6">
        <w:trPr>
          <w:jc w:val="center"/>
        </w:trPr>
        <w:tc>
          <w:tcPr>
            <w:tcW w:w="5508" w:type="dxa"/>
          </w:tcPr>
          <w:p w14:paraId="4D93EDD9" w14:textId="77777777" w:rsidR="00ED6AE5" w:rsidRDefault="00ED6AE5" w:rsidP="007E635A">
            <w:pPr>
              <w:rPr>
                <w:rFonts w:ascii="Arial" w:hAnsi="Arial" w:cs="Arial"/>
                <w:b/>
                <w:sz w:val="22"/>
                <w:u w:val="single"/>
              </w:rPr>
            </w:pPr>
          </w:p>
          <w:p w14:paraId="3F188A68" w14:textId="77777777" w:rsidR="00962296" w:rsidRDefault="00962296" w:rsidP="007E635A">
            <w:pPr>
              <w:rPr>
                <w:rFonts w:ascii="Arial" w:hAnsi="Arial" w:cs="Arial"/>
                <w:sz w:val="22"/>
              </w:rPr>
            </w:pPr>
            <w:r w:rsidRPr="00962296">
              <w:rPr>
                <w:rFonts w:ascii="Arial" w:hAnsi="Arial" w:cs="Arial"/>
                <w:b/>
                <w:sz w:val="22"/>
                <w:u w:val="single"/>
              </w:rPr>
              <w:t>Cash, Check or Money Orders</w:t>
            </w:r>
            <w:r w:rsidRPr="00962296">
              <w:rPr>
                <w:rFonts w:ascii="Arial" w:hAnsi="Arial" w:cs="Arial"/>
                <w:sz w:val="22"/>
              </w:rPr>
              <w:t xml:space="preserve"> </w:t>
            </w:r>
            <w:r w:rsidRPr="00ED6AE5">
              <w:rPr>
                <w:rFonts w:ascii="Arial" w:hAnsi="Arial" w:cs="Arial"/>
                <w:sz w:val="20"/>
              </w:rPr>
              <w:t>are accepted in our main office or at the payment box located in the main office hallway. Please be sure to label all payments left in the payment box.</w:t>
            </w:r>
          </w:p>
        </w:tc>
        <w:tc>
          <w:tcPr>
            <w:tcW w:w="4788" w:type="dxa"/>
          </w:tcPr>
          <w:p w14:paraId="2B8289D4" w14:textId="77777777" w:rsidR="00ED6AE5" w:rsidRDefault="00ED6AE5" w:rsidP="007E635A">
            <w:pPr>
              <w:rPr>
                <w:rFonts w:ascii="Arial" w:hAnsi="Arial" w:cs="Arial"/>
                <w:b/>
                <w:sz w:val="22"/>
                <w:u w:val="single"/>
              </w:rPr>
            </w:pPr>
          </w:p>
          <w:p w14:paraId="49EE5FE2" w14:textId="77777777" w:rsidR="00962296" w:rsidRDefault="00962296" w:rsidP="007E635A">
            <w:pPr>
              <w:rPr>
                <w:rFonts w:ascii="Arial" w:hAnsi="Arial" w:cs="Arial"/>
                <w:sz w:val="22"/>
              </w:rPr>
            </w:pPr>
            <w:r w:rsidRPr="00962296">
              <w:rPr>
                <w:rFonts w:ascii="Arial" w:hAnsi="Arial" w:cs="Arial"/>
                <w:b/>
                <w:sz w:val="22"/>
                <w:u w:val="single"/>
              </w:rPr>
              <w:t>Credit Card</w:t>
            </w:r>
            <w:r w:rsidRPr="00962296">
              <w:rPr>
                <w:rFonts w:ascii="Arial" w:hAnsi="Arial" w:cs="Arial"/>
                <w:sz w:val="22"/>
              </w:rPr>
              <w:t xml:space="preserve"> </w:t>
            </w:r>
            <w:r w:rsidRPr="00ED6AE5">
              <w:rPr>
                <w:rFonts w:ascii="Arial" w:hAnsi="Arial" w:cs="Arial"/>
                <w:sz w:val="20"/>
              </w:rPr>
              <w:t>(Visa, MasterCard, Di</w:t>
            </w:r>
            <w:r w:rsidR="007E1331">
              <w:rPr>
                <w:rFonts w:ascii="Arial" w:hAnsi="Arial" w:cs="Arial"/>
                <w:sz w:val="20"/>
              </w:rPr>
              <w:t>scover) are accepted at all Pro</w:t>
            </w:r>
            <w:r w:rsidRPr="00ED6AE5">
              <w:rPr>
                <w:rFonts w:ascii="Arial" w:hAnsi="Arial" w:cs="Arial"/>
                <w:sz w:val="20"/>
              </w:rPr>
              <w:t>Care kiosks as well as over the phone by calling our main office</w:t>
            </w:r>
            <w:r w:rsidR="009073C6">
              <w:rPr>
                <w:rFonts w:ascii="Arial" w:hAnsi="Arial" w:cs="Arial"/>
                <w:sz w:val="20"/>
              </w:rPr>
              <w:t>.</w:t>
            </w:r>
          </w:p>
        </w:tc>
      </w:tr>
      <w:tr w:rsidR="00962296" w14:paraId="7EB7F084" w14:textId="77777777" w:rsidTr="002812E6">
        <w:trPr>
          <w:jc w:val="center"/>
        </w:trPr>
        <w:tc>
          <w:tcPr>
            <w:tcW w:w="5508" w:type="dxa"/>
          </w:tcPr>
          <w:p w14:paraId="548AB69E" w14:textId="77777777" w:rsidR="00962296" w:rsidRPr="00ED6AE5" w:rsidRDefault="00962296" w:rsidP="00962296">
            <w:pPr>
              <w:rPr>
                <w:rFonts w:ascii="Arial" w:hAnsi="Arial" w:cs="Arial"/>
                <w:sz w:val="20"/>
              </w:rPr>
            </w:pPr>
            <w:r w:rsidRPr="00ED6AE5">
              <w:rPr>
                <w:rFonts w:ascii="Arial" w:hAnsi="Arial" w:cs="Arial"/>
                <w:b/>
                <w:sz w:val="22"/>
                <w:u w:val="single"/>
              </w:rPr>
              <w:t>Automatic Withdrawals</w:t>
            </w:r>
            <w:r w:rsidRPr="00ED6AE5">
              <w:rPr>
                <w:rFonts w:ascii="Arial" w:hAnsi="Arial" w:cs="Arial"/>
                <w:sz w:val="22"/>
              </w:rPr>
              <w:t xml:space="preserve"> </w:t>
            </w:r>
            <w:r w:rsidRPr="00ED6AE5">
              <w:rPr>
                <w:rFonts w:ascii="Arial" w:hAnsi="Arial" w:cs="Arial"/>
                <w:sz w:val="20"/>
              </w:rPr>
              <w:t xml:space="preserve">are automatic payments from a credit card or bank account. You set the amount and frequency that works for you. To set up auto-payments, please fill out a </w:t>
            </w:r>
            <w:r w:rsidRPr="00ED6AE5">
              <w:rPr>
                <w:rFonts w:ascii="Arial" w:hAnsi="Arial" w:cs="Arial"/>
                <w:b/>
                <w:sz w:val="20"/>
              </w:rPr>
              <w:t>Credit Card Authorization Form</w:t>
            </w:r>
            <w:r w:rsidRPr="00ED6AE5">
              <w:rPr>
                <w:rFonts w:ascii="Arial" w:hAnsi="Arial" w:cs="Arial"/>
                <w:sz w:val="20"/>
              </w:rPr>
              <w:t xml:space="preserve"> found in the main office hallway. Automatic payment authorizations expire at the end of each school year for your privacy and protection. Please be sure to update us as soon as possible if card or bank account information has changed.</w:t>
            </w:r>
          </w:p>
          <w:p w14:paraId="688CAC21" w14:textId="77777777" w:rsidR="00962296" w:rsidRDefault="00962296" w:rsidP="007E635A">
            <w:pPr>
              <w:rPr>
                <w:rFonts w:ascii="Arial" w:hAnsi="Arial" w:cs="Arial"/>
                <w:sz w:val="22"/>
              </w:rPr>
            </w:pPr>
          </w:p>
        </w:tc>
        <w:tc>
          <w:tcPr>
            <w:tcW w:w="4788" w:type="dxa"/>
          </w:tcPr>
          <w:p w14:paraId="77B45AEE" w14:textId="77777777" w:rsidR="00962296" w:rsidRPr="00962296" w:rsidRDefault="00962296" w:rsidP="00962296">
            <w:pPr>
              <w:rPr>
                <w:rFonts w:ascii="Arial" w:hAnsi="Arial" w:cs="Arial"/>
                <w:sz w:val="22"/>
              </w:rPr>
            </w:pPr>
            <w:r w:rsidRPr="00962296">
              <w:rPr>
                <w:rFonts w:ascii="Arial" w:hAnsi="Arial" w:cs="Arial"/>
                <w:b/>
                <w:sz w:val="22"/>
                <w:u w:val="single"/>
              </w:rPr>
              <w:t>Online Payments via Tuition Express</w:t>
            </w:r>
            <w:r w:rsidR="00ED6AE5">
              <w:rPr>
                <w:rFonts w:ascii="Arial" w:hAnsi="Arial" w:cs="Arial"/>
                <w:sz w:val="22"/>
              </w:rPr>
              <w:t xml:space="preserve"> </w:t>
            </w:r>
            <w:r w:rsidRPr="00ED6AE5">
              <w:rPr>
                <w:rFonts w:ascii="Arial" w:hAnsi="Arial" w:cs="Arial"/>
                <w:sz w:val="20"/>
              </w:rPr>
              <w:t xml:space="preserve">are payments that can be made online at any time through Tuition Express (www.tuitionexpress.com). To register for online payments, please see the bookkeeper. Note that account activity cannot be viewed online and online payments cannot be made </w:t>
            </w:r>
            <w:r w:rsidRPr="00ED6AE5">
              <w:rPr>
                <w:rFonts w:ascii="Arial" w:hAnsi="Arial" w:cs="Arial"/>
                <w:sz w:val="18"/>
              </w:rPr>
              <w:t xml:space="preserve">if </w:t>
            </w:r>
            <w:r w:rsidRPr="00ED6AE5">
              <w:rPr>
                <w:rFonts w:ascii="Arial" w:hAnsi="Arial" w:cs="Arial"/>
                <w:sz w:val="20"/>
              </w:rPr>
              <w:t>there is automatic payment authorization already on file.</w:t>
            </w:r>
          </w:p>
          <w:p w14:paraId="5D1160B5" w14:textId="77777777" w:rsidR="00962296" w:rsidRDefault="00962296" w:rsidP="007E635A">
            <w:pPr>
              <w:rPr>
                <w:rFonts w:ascii="Arial" w:hAnsi="Arial" w:cs="Arial"/>
                <w:sz w:val="22"/>
              </w:rPr>
            </w:pPr>
          </w:p>
        </w:tc>
      </w:tr>
    </w:tbl>
    <w:tbl>
      <w:tblPr>
        <w:tblStyle w:val="TableGrid"/>
        <w:tblpPr w:leftFromText="180" w:rightFromText="180" w:vertAnchor="text" w:horzAnchor="page" w:tblpXSpec="center" w:tblpY="449"/>
        <w:tblW w:w="0" w:type="auto"/>
        <w:tblLook w:val="04A0" w:firstRow="1" w:lastRow="0" w:firstColumn="1" w:lastColumn="0" w:noHBand="0" w:noVBand="1"/>
      </w:tblPr>
      <w:tblGrid>
        <w:gridCol w:w="10332"/>
      </w:tblGrid>
      <w:tr w:rsidR="002812E6" w14:paraId="30662FC3" w14:textId="77777777" w:rsidTr="002812E6">
        <w:tc>
          <w:tcPr>
            <w:tcW w:w="10332" w:type="dxa"/>
            <w:shd w:val="clear" w:color="auto" w:fill="D9D9D9" w:themeFill="background1" w:themeFillShade="D9"/>
          </w:tcPr>
          <w:p w14:paraId="71930650" w14:textId="77777777" w:rsidR="002812E6" w:rsidRPr="002812E6" w:rsidRDefault="002812E6" w:rsidP="002812E6">
            <w:pPr>
              <w:jc w:val="center"/>
              <w:rPr>
                <w:rFonts w:ascii="Arial" w:hAnsi="Arial" w:cs="Arial"/>
                <w:b/>
                <w:color w:val="000000" w:themeColor="text1"/>
                <w:sz w:val="28"/>
              </w:rPr>
            </w:pPr>
            <w:r w:rsidRPr="002812E6">
              <w:rPr>
                <w:rFonts w:ascii="Arial" w:hAnsi="Arial" w:cs="Arial"/>
                <w:b/>
                <w:color w:val="000000" w:themeColor="text1"/>
                <w:sz w:val="28"/>
              </w:rPr>
              <w:t>Wisconsin Shares</w:t>
            </w:r>
          </w:p>
        </w:tc>
      </w:tr>
      <w:tr w:rsidR="002812E6" w14:paraId="5A46E2FB" w14:textId="77777777" w:rsidTr="002812E6">
        <w:trPr>
          <w:trHeight w:val="3255"/>
        </w:trPr>
        <w:tc>
          <w:tcPr>
            <w:tcW w:w="10332" w:type="dxa"/>
          </w:tcPr>
          <w:p w14:paraId="5B4319B0" w14:textId="77777777" w:rsidR="002812E6" w:rsidRDefault="002812E6" w:rsidP="002812E6">
            <w:pPr>
              <w:rPr>
                <w:rFonts w:ascii="Arial" w:hAnsi="Arial" w:cs="Arial"/>
                <w:sz w:val="22"/>
              </w:rPr>
            </w:pPr>
          </w:p>
          <w:p w14:paraId="383D6A93" w14:textId="77777777" w:rsidR="002812E6" w:rsidRDefault="002812E6" w:rsidP="002812E6">
            <w:pPr>
              <w:rPr>
                <w:rFonts w:ascii="Arial" w:hAnsi="Arial" w:cs="Arial"/>
                <w:sz w:val="22"/>
              </w:rPr>
            </w:pPr>
            <w:r w:rsidRPr="00962296">
              <w:rPr>
                <w:rFonts w:ascii="Arial" w:hAnsi="Arial" w:cs="Arial"/>
                <w:sz w:val="22"/>
              </w:rPr>
              <w:t xml:space="preserve">All HCS </w:t>
            </w:r>
            <w:r w:rsidR="009969B1">
              <w:rPr>
                <w:rFonts w:ascii="Arial" w:hAnsi="Arial" w:cs="Arial"/>
                <w:sz w:val="22"/>
              </w:rPr>
              <w:t>paid-programs accept Wisconsin S</w:t>
            </w:r>
            <w:r w:rsidRPr="00962296">
              <w:rPr>
                <w:rFonts w:ascii="Arial" w:hAnsi="Arial" w:cs="Arial"/>
                <w:sz w:val="22"/>
              </w:rPr>
              <w:t xml:space="preserve">hares. Wisconsin Shares is a child care subsidy program that authorizes the payment of a portion of childcare fees through a third party. Families using this program must hold a valid authorization to attend Highland Community School Programs before the child is allowed to begin the program. </w:t>
            </w:r>
            <w:r w:rsidR="00557661">
              <w:rPr>
                <w:rFonts w:ascii="Arial" w:hAnsi="Arial" w:cs="Arial"/>
                <w:sz w:val="22"/>
              </w:rPr>
              <w:t>Parents participating in this program must add HCS as a provider 30 days prior to start date.</w:t>
            </w:r>
          </w:p>
          <w:p w14:paraId="272E69FD" w14:textId="77777777" w:rsidR="002812E6" w:rsidRPr="00962296" w:rsidRDefault="002812E6" w:rsidP="002812E6">
            <w:pPr>
              <w:rPr>
                <w:rFonts w:ascii="Arial" w:hAnsi="Arial" w:cs="Arial"/>
                <w:sz w:val="22"/>
              </w:rPr>
            </w:pPr>
          </w:p>
          <w:p w14:paraId="3AA4C78E" w14:textId="77777777" w:rsidR="002812E6" w:rsidRPr="00962296" w:rsidRDefault="002812E6" w:rsidP="002812E6">
            <w:pPr>
              <w:rPr>
                <w:rFonts w:ascii="Arial" w:hAnsi="Arial" w:cs="Arial"/>
                <w:b/>
                <w:sz w:val="22"/>
              </w:rPr>
            </w:pPr>
            <w:r w:rsidRPr="00962296">
              <w:rPr>
                <w:rFonts w:ascii="Arial" w:hAnsi="Arial" w:cs="Arial"/>
                <w:b/>
                <w:sz w:val="22"/>
              </w:rPr>
              <w:t>Families eligible for Wisconsin Shares are responsible for keeping child authorizations current &amp; making all payments including EBT Edge &amp; their parent portion by the 3</w:t>
            </w:r>
            <w:r w:rsidRPr="00962296">
              <w:rPr>
                <w:rFonts w:ascii="Arial" w:hAnsi="Arial" w:cs="Arial"/>
                <w:b/>
                <w:sz w:val="22"/>
                <w:vertAlign w:val="superscript"/>
              </w:rPr>
              <w:t>rd</w:t>
            </w:r>
            <w:r w:rsidRPr="00962296">
              <w:rPr>
                <w:rFonts w:ascii="Arial" w:hAnsi="Arial" w:cs="Arial"/>
                <w:b/>
                <w:sz w:val="22"/>
              </w:rPr>
              <w:t xml:space="preserve"> of the month (or the next business day if the 3rd falls on a weekend).</w:t>
            </w:r>
          </w:p>
          <w:p w14:paraId="5E8878B6" w14:textId="77777777" w:rsidR="002812E6" w:rsidRPr="00962296" w:rsidRDefault="002812E6" w:rsidP="002812E6">
            <w:pPr>
              <w:jc w:val="center"/>
              <w:rPr>
                <w:rFonts w:ascii="Arial" w:hAnsi="Arial" w:cs="Arial"/>
                <w:sz w:val="22"/>
              </w:rPr>
            </w:pPr>
          </w:p>
          <w:p w14:paraId="348BCE10" w14:textId="77777777" w:rsidR="002812E6" w:rsidRDefault="002812E6" w:rsidP="002812E6">
            <w:pPr>
              <w:jc w:val="center"/>
              <w:rPr>
                <w:rFonts w:ascii="Arial" w:hAnsi="Arial" w:cs="Arial"/>
                <w:b/>
                <w:color w:val="000000" w:themeColor="text1"/>
                <w:sz w:val="22"/>
                <w:u w:val="single"/>
              </w:rPr>
            </w:pPr>
            <w:r w:rsidRPr="00962296">
              <w:rPr>
                <w:rFonts w:ascii="Arial" w:hAnsi="Arial" w:cs="Arial"/>
                <w:b/>
                <w:color w:val="000000" w:themeColor="text1"/>
                <w:sz w:val="22"/>
                <w:highlight w:val="yellow"/>
                <w:u w:val="single"/>
              </w:rPr>
              <w:t>Provider number for all paid-programs at Highland Community School: E268468</w:t>
            </w:r>
          </w:p>
          <w:p w14:paraId="726CFD86" w14:textId="77777777" w:rsidR="002812E6" w:rsidRPr="002812E6" w:rsidRDefault="002812E6" w:rsidP="002812E6">
            <w:pPr>
              <w:jc w:val="center"/>
              <w:rPr>
                <w:rFonts w:ascii="Arial" w:hAnsi="Arial" w:cs="Arial"/>
                <w:color w:val="FF0000"/>
                <w:sz w:val="22"/>
              </w:rPr>
            </w:pPr>
            <w:r w:rsidRPr="00962296">
              <w:rPr>
                <w:rFonts w:ascii="Arial" w:hAnsi="Arial" w:cs="Arial"/>
                <w:color w:val="FF0000"/>
                <w:sz w:val="22"/>
              </w:rPr>
              <w:t>Please see Wisconsin Shares EBT/Payment agreement attached.</w:t>
            </w:r>
          </w:p>
        </w:tc>
      </w:tr>
    </w:tbl>
    <w:p w14:paraId="6C7EA733" w14:textId="77777777" w:rsidR="002812E6" w:rsidRDefault="002812E6" w:rsidP="000F45D6">
      <w:pPr>
        <w:rPr>
          <w:rFonts w:ascii="Arial" w:hAnsi="Arial" w:cs="Arial"/>
          <w:b/>
          <w:szCs w:val="28"/>
        </w:rPr>
      </w:pPr>
    </w:p>
    <w:p w14:paraId="51E13E92" w14:textId="77777777" w:rsidR="00FD2D74" w:rsidRDefault="00FD2D74">
      <w:pPr>
        <w:spacing w:after="200" w:line="276" w:lineRule="auto"/>
        <w:rPr>
          <w:rFonts w:ascii="Arial" w:hAnsi="Arial" w:cs="Arial"/>
          <w:b/>
          <w:sz w:val="28"/>
          <w:szCs w:val="20"/>
        </w:rPr>
      </w:pPr>
      <w:r>
        <w:rPr>
          <w:rFonts w:ascii="Arial" w:hAnsi="Arial" w:cs="Arial"/>
          <w:b/>
          <w:sz w:val="28"/>
          <w:szCs w:val="20"/>
        </w:rPr>
        <w:br w:type="page"/>
      </w:r>
    </w:p>
    <w:p w14:paraId="492A485F" w14:textId="77777777" w:rsidR="00E159DF" w:rsidRPr="002D7E1C" w:rsidRDefault="002D7E1C" w:rsidP="00B1250E">
      <w:pPr>
        <w:spacing w:after="200" w:line="276" w:lineRule="auto"/>
        <w:jc w:val="center"/>
        <w:rPr>
          <w:rFonts w:ascii="Arial" w:hAnsi="Arial" w:cs="Arial"/>
          <w:b/>
          <w:sz w:val="28"/>
          <w:szCs w:val="20"/>
        </w:rPr>
      </w:pPr>
      <w:r w:rsidRPr="002D7E1C">
        <w:rPr>
          <w:rFonts w:ascii="Arial" w:hAnsi="Arial" w:cs="Arial"/>
          <w:b/>
          <w:sz w:val="28"/>
          <w:szCs w:val="20"/>
        </w:rPr>
        <w:lastRenderedPageBreak/>
        <w:t>Program-Wide Policy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D7E1C" w14:paraId="1764CE2A" w14:textId="77777777" w:rsidTr="002D7E1C">
        <w:tc>
          <w:tcPr>
            <w:tcW w:w="11016" w:type="dxa"/>
            <w:gridSpan w:val="2"/>
          </w:tcPr>
          <w:p w14:paraId="76273C79" w14:textId="77777777" w:rsidR="002D7E1C" w:rsidRPr="002D7E1C" w:rsidRDefault="002D7E1C" w:rsidP="002D7E1C">
            <w:pPr>
              <w:rPr>
                <w:rFonts w:ascii="Arial" w:hAnsi="Arial" w:cs="Arial"/>
                <w:b/>
                <w:sz w:val="22"/>
                <w:szCs w:val="20"/>
              </w:rPr>
            </w:pPr>
            <w:r w:rsidRPr="002D7E1C">
              <w:rPr>
                <w:rFonts w:ascii="Arial" w:hAnsi="Arial" w:cs="Arial"/>
                <w:b/>
                <w:sz w:val="22"/>
                <w:szCs w:val="20"/>
              </w:rPr>
              <w:t>State of Wisconsin Licensed Group Child Care Center</w:t>
            </w:r>
          </w:p>
          <w:p w14:paraId="5A47F799" w14:textId="77777777" w:rsidR="002D7E1C" w:rsidRDefault="002D7E1C" w:rsidP="000F45D6">
            <w:pPr>
              <w:rPr>
                <w:rFonts w:ascii="Arial" w:hAnsi="Arial" w:cs="Arial"/>
                <w:sz w:val="22"/>
                <w:szCs w:val="20"/>
              </w:rPr>
            </w:pPr>
            <w:r w:rsidRPr="002D7E1C">
              <w:rPr>
                <w:rFonts w:ascii="Arial" w:hAnsi="Arial" w:cs="Arial"/>
                <w:sz w:val="22"/>
                <w:szCs w:val="20"/>
              </w:rPr>
              <w:t>Highland Community School is a Wisconsin Licensed Group Childcare Center and follows Wisconsin Administrative Code DCF 251.  A copy of DCF 251-Licensing Rules for Group Child Care Centers is available from the Program Director and in the school library.  The license certificate is framed and hangs in the program hallway.  The results of the most recent licensing inspection notice of any enforcement action, stipulations, conditions, exceptions or exemptions are posted on the bulletin board near the entrance to the toddler program.  Highland is licensed to provide services year-round for 136 children from 14 months through 12 years Mo</w:t>
            </w:r>
            <w:r>
              <w:rPr>
                <w:rFonts w:ascii="Arial" w:hAnsi="Arial" w:cs="Arial"/>
                <w:sz w:val="22"/>
                <w:szCs w:val="20"/>
              </w:rPr>
              <w:t xml:space="preserve">nday – Friday from 7am – 6pm.  </w:t>
            </w:r>
          </w:p>
          <w:p w14:paraId="15F29C59" w14:textId="77777777" w:rsidR="002D7E1C" w:rsidRDefault="002D7E1C" w:rsidP="000F45D6">
            <w:pPr>
              <w:rPr>
                <w:rFonts w:ascii="Arial" w:hAnsi="Arial" w:cs="Arial"/>
                <w:sz w:val="22"/>
                <w:szCs w:val="20"/>
              </w:rPr>
            </w:pPr>
          </w:p>
        </w:tc>
      </w:tr>
      <w:tr w:rsidR="002D7E1C" w14:paraId="06802FF4" w14:textId="77777777" w:rsidTr="002D7E1C">
        <w:tc>
          <w:tcPr>
            <w:tcW w:w="5508" w:type="dxa"/>
          </w:tcPr>
          <w:p w14:paraId="1145CDD8" w14:textId="77777777" w:rsidR="002D7E1C" w:rsidRPr="002D7E1C" w:rsidRDefault="002D7E1C" w:rsidP="002D7E1C">
            <w:pPr>
              <w:rPr>
                <w:rFonts w:ascii="Arial" w:hAnsi="Arial" w:cs="Arial"/>
                <w:b/>
                <w:sz w:val="22"/>
                <w:szCs w:val="20"/>
              </w:rPr>
            </w:pPr>
            <w:r w:rsidRPr="002D7E1C">
              <w:rPr>
                <w:rFonts w:ascii="Arial" w:hAnsi="Arial" w:cs="Arial"/>
                <w:b/>
                <w:sz w:val="22"/>
                <w:szCs w:val="20"/>
              </w:rPr>
              <w:t>Days &amp; Hours</w:t>
            </w:r>
          </w:p>
          <w:p w14:paraId="3DF68DDE" w14:textId="77777777" w:rsidR="002D7E1C" w:rsidRDefault="002D7E1C" w:rsidP="002D7E1C">
            <w:pPr>
              <w:rPr>
                <w:rFonts w:ascii="Arial" w:hAnsi="Arial" w:cs="Arial"/>
                <w:sz w:val="22"/>
                <w:szCs w:val="20"/>
              </w:rPr>
            </w:pPr>
            <w:r w:rsidRPr="002D7E1C">
              <w:rPr>
                <w:rFonts w:ascii="Arial" w:hAnsi="Arial" w:cs="Arial"/>
                <w:sz w:val="22"/>
                <w:szCs w:val="20"/>
              </w:rPr>
              <w:t>A school year calendar including non-attendance days is provided in your registration packet and posted on our website (www.</w:t>
            </w:r>
            <w:r w:rsidR="00E32709">
              <w:rPr>
                <w:rFonts w:ascii="Arial" w:hAnsi="Arial" w:cs="Arial"/>
                <w:sz w:val="22"/>
                <w:szCs w:val="20"/>
              </w:rPr>
              <w:t>HCSMKE</w:t>
            </w:r>
            <w:r w:rsidRPr="002D7E1C">
              <w:rPr>
                <w:rFonts w:ascii="Arial" w:hAnsi="Arial" w:cs="Arial"/>
                <w:sz w:val="22"/>
                <w:szCs w:val="20"/>
              </w:rPr>
              <w:t>.org.)  Additional copies can be found in the Main Office.</w:t>
            </w:r>
          </w:p>
          <w:p w14:paraId="36AD528B" w14:textId="77777777" w:rsidR="002D7E1C" w:rsidRDefault="002D7E1C" w:rsidP="002D7E1C">
            <w:pPr>
              <w:rPr>
                <w:rFonts w:ascii="Arial" w:hAnsi="Arial" w:cs="Arial"/>
                <w:sz w:val="22"/>
                <w:szCs w:val="20"/>
              </w:rPr>
            </w:pPr>
          </w:p>
          <w:p w14:paraId="3244709E" w14:textId="77777777" w:rsidR="002D7E1C" w:rsidRPr="002D7E1C" w:rsidRDefault="002D7E1C" w:rsidP="002D7E1C">
            <w:pPr>
              <w:rPr>
                <w:rFonts w:ascii="Arial" w:hAnsi="Arial" w:cs="Arial"/>
                <w:sz w:val="22"/>
                <w:szCs w:val="20"/>
              </w:rPr>
            </w:pPr>
            <w:r w:rsidRPr="002D7E1C">
              <w:rPr>
                <w:rFonts w:ascii="Arial" w:hAnsi="Arial" w:cs="Arial"/>
                <w:b/>
                <w:sz w:val="22"/>
                <w:szCs w:val="20"/>
              </w:rPr>
              <w:t>School Wide Closings</w:t>
            </w:r>
          </w:p>
          <w:p w14:paraId="06A13A3D" w14:textId="77777777" w:rsidR="002D7E1C" w:rsidRPr="002D7E1C" w:rsidRDefault="002D7E1C" w:rsidP="002D7E1C">
            <w:pPr>
              <w:rPr>
                <w:rFonts w:ascii="Arial" w:hAnsi="Arial" w:cs="Arial"/>
                <w:sz w:val="22"/>
                <w:szCs w:val="20"/>
              </w:rPr>
            </w:pPr>
            <w:r w:rsidRPr="002D7E1C">
              <w:rPr>
                <w:rFonts w:ascii="Arial" w:hAnsi="Arial" w:cs="Arial"/>
                <w:sz w:val="22"/>
                <w:szCs w:val="20"/>
              </w:rPr>
              <w:t>To align with our school calendar all programs will be closed during winter and spring break and the week before school begins in the fall.</w:t>
            </w:r>
          </w:p>
          <w:p w14:paraId="7243EBA8" w14:textId="77777777" w:rsidR="002D7E1C" w:rsidRPr="002D7E1C" w:rsidRDefault="002D7E1C" w:rsidP="002D7E1C">
            <w:pPr>
              <w:rPr>
                <w:rFonts w:ascii="Arial" w:hAnsi="Arial" w:cs="Arial"/>
                <w:sz w:val="22"/>
                <w:szCs w:val="20"/>
              </w:rPr>
            </w:pPr>
            <w:r w:rsidRPr="002D7E1C">
              <w:rPr>
                <w:rFonts w:ascii="Arial" w:hAnsi="Arial" w:cs="Arial"/>
                <w:sz w:val="22"/>
                <w:szCs w:val="20"/>
              </w:rPr>
              <w:t>Please see our school calendar for additional days off including holidays and Staff Professional Development days.</w:t>
            </w:r>
          </w:p>
          <w:p w14:paraId="32B48065" w14:textId="77777777" w:rsidR="002D7E1C" w:rsidRPr="002D7E1C" w:rsidRDefault="002D7E1C" w:rsidP="002D7E1C">
            <w:pPr>
              <w:rPr>
                <w:rFonts w:ascii="Arial" w:hAnsi="Arial" w:cs="Arial"/>
                <w:sz w:val="22"/>
                <w:szCs w:val="20"/>
              </w:rPr>
            </w:pPr>
          </w:p>
          <w:p w14:paraId="51AE7FFA" w14:textId="77777777" w:rsidR="002D7E1C" w:rsidRPr="002D7E1C" w:rsidRDefault="002D7E1C" w:rsidP="002D7E1C">
            <w:pPr>
              <w:rPr>
                <w:rFonts w:ascii="Arial" w:hAnsi="Arial" w:cs="Arial"/>
                <w:b/>
                <w:sz w:val="22"/>
                <w:szCs w:val="20"/>
              </w:rPr>
            </w:pPr>
            <w:r w:rsidRPr="002D7E1C">
              <w:rPr>
                <w:rFonts w:ascii="Arial" w:hAnsi="Arial" w:cs="Arial"/>
                <w:b/>
                <w:sz w:val="22"/>
                <w:szCs w:val="20"/>
              </w:rPr>
              <w:t>Weather Related School Closings</w:t>
            </w:r>
          </w:p>
          <w:p w14:paraId="2E707921" w14:textId="77777777" w:rsidR="002D7E1C" w:rsidRPr="002D7E1C" w:rsidRDefault="002D7E1C" w:rsidP="002D7E1C">
            <w:pPr>
              <w:outlineLvl w:val="0"/>
              <w:rPr>
                <w:rFonts w:ascii="Arial" w:hAnsi="Arial" w:cs="Arial"/>
                <w:sz w:val="22"/>
                <w:szCs w:val="20"/>
              </w:rPr>
            </w:pPr>
            <w:r w:rsidRPr="002D7E1C">
              <w:rPr>
                <w:rFonts w:ascii="Arial" w:hAnsi="Arial" w:cs="Arial"/>
                <w:sz w:val="22"/>
                <w:szCs w:val="20"/>
              </w:rPr>
              <w:t xml:space="preserve">Highland Community School will be closed whenever Milwaukee Public Schools are closed. Watch or listen to local news channel for information. </w:t>
            </w:r>
          </w:p>
          <w:p w14:paraId="2BE3C2A1" w14:textId="77777777" w:rsidR="002D7E1C" w:rsidRDefault="002D7E1C" w:rsidP="000F45D6">
            <w:pPr>
              <w:rPr>
                <w:rFonts w:ascii="Arial" w:hAnsi="Arial" w:cs="Arial"/>
                <w:sz w:val="22"/>
                <w:szCs w:val="20"/>
              </w:rPr>
            </w:pPr>
          </w:p>
          <w:p w14:paraId="5BAE5395" w14:textId="77777777" w:rsidR="002D7E1C" w:rsidRPr="002D7E1C" w:rsidRDefault="002D7E1C" w:rsidP="002D7E1C">
            <w:pPr>
              <w:rPr>
                <w:rFonts w:ascii="Arial" w:hAnsi="Arial" w:cs="Arial"/>
                <w:b/>
                <w:sz w:val="22"/>
                <w:szCs w:val="20"/>
              </w:rPr>
            </w:pPr>
            <w:r w:rsidRPr="002D7E1C">
              <w:rPr>
                <w:rFonts w:ascii="Arial" w:hAnsi="Arial" w:cs="Arial"/>
                <w:b/>
                <w:sz w:val="22"/>
                <w:szCs w:val="20"/>
              </w:rPr>
              <w:t xml:space="preserve">Classroom Supervision/Substitutes </w:t>
            </w:r>
          </w:p>
          <w:p w14:paraId="49C964B4" w14:textId="77777777" w:rsidR="002D7E1C" w:rsidRDefault="002D7E1C" w:rsidP="000F45D6">
            <w:pPr>
              <w:rPr>
                <w:rFonts w:ascii="Arial" w:hAnsi="Arial" w:cs="Arial"/>
                <w:sz w:val="22"/>
                <w:szCs w:val="20"/>
              </w:rPr>
            </w:pPr>
            <w:r w:rsidRPr="002D7E1C">
              <w:rPr>
                <w:rFonts w:ascii="Arial" w:hAnsi="Arial" w:cs="Arial"/>
                <w:sz w:val="22"/>
                <w:szCs w:val="20"/>
              </w:rPr>
              <w:t xml:space="preserve">All children are cared for daily by the lead teacher, assistant, and our full-time program floating-teacher, to maintain consistency. </w:t>
            </w:r>
            <w:r>
              <w:rPr>
                <w:rFonts w:ascii="Arial" w:hAnsi="Arial" w:cs="Arial"/>
                <w:sz w:val="22"/>
                <w:szCs w:val="20"/>
              </w:rPr>
              <w:t xml:space="preserve"> </w:t>
            </w:r>
          </w:p>
          <w:p w14:paraId="4E29249B" w14:textId="77777777" w:rsidR="002D7E1C" w:rsidRDefault="002D7E1C" w:rsidP="000F45D6">
            <w:pPr>
              <w:rPr>
                <w:rFonts w:ascii="Arial" w:hAnsi="Arial" w:cs="Arial"/>
                <w:sz w:val="22"/>
                <w:szCs w:val="20"/>
              </w:rPr>
            </w:pPr>
          </w:p>
          <w:p w14:paraId="1B6E38A2" w14:textId="77777777" w:rsidR="002D7E1C" w:rsidRPr="002D7E1C" w:rsidRDefault="007E1331" w:rsidP="002D7E1C">
            <w:pPr>
              <w:rPr>
                <w:rFonts w:ascii="Arial" w:hAnsi="Arial" w:cs="Arial"/>
                <w:b/>
                <w:sz w:val="22"/>
                <w:szCs w:val="20"/>
              </w:rPr>
            </w:pPr>
            <w:r>
              <w:rPr>
                <w:rFonts w:ascii="Arial" w:hAnsi="Arial" w:cs="Arial"/>
                <w:b/>
                <w:sz w:val="22"/>
                <w:szCs w:val="20"/>
              </w:rPr>
              <w:t>Sign In &amp; Out - Pro</w:t>
            </w:r>
            <w:r w:rsidR="002D7E1C" w:rsidRPr="002D7E1C">
              <w:rPr>
                <w:rFonts w:ascii="Arial" w:hAnsi="Arial" w:cs="Arial"/>
                <w:b/>
                <w:sz w:val="22"/>
                <w:szCs w:val="20"/>
              </w:rPr>
              <w:t xml:space="preserve">Care  </w:t>
            </w:r>
          </w:p>
          <w:p w14:paraId="6E7F6F06" w14:textId="77777777" w:rsidR="002D7E1C" w:rsidRDefault="002D7E1C" w:rsidP="000F45D6">
            <w:pPr>
              <w:rPr>
                <w:rFonts w:ascii="Arial" w:hAnsi="Arial" w:cs="Arial"/>
                <w:sz w:val="22"/>
                <w:szCs w:val="20"/>
              </w:rPr>
            </w:pPr>
            <w:r w:rsidRPr="002D7E1C">
              <w:rPr>
                <w:rFonts w:ascii="Arial" w:hAnsi="Arial" w:cs="Arial"/>
                <w:sz w:val="22"/>
                <w:szCs w:val="20"/>
              </w:rPr>
              <w:t>All children participating in paid progr</w:t>
            </w:r>
            <w:r w:rsidR="007E1331">
              <w:rPr>
                <w:rFonts w:ascii="Arial" w:hAnsi="Arial" w:cs="Arial"/>
                <w:sz w:val="22"/>
                <w:szCs w:val="20"/>
              </w:rPr>
              <w:t>ams must be signed into the Pro</w:t>
            </w:r>
            <w:r w:rsidRPr="002D7E1C">
              <w:rPr>
                <w:rFonts w:ascii="Arial" w:hAnsi="Arial" w:cs="Arial"/>
                <w:sz w:val="22"/>
                <w:szCs w:val="20"/>
              </w:rPr>
              <w:t xml:space="preserve">Care system using an electronic kiosk located throughout the main level. When you leave each day, you must also </w:t>
            </w:r>
            <w:r w:rsidR="007E1331">
              <w:rPr>
                <w:rFonts w:ascii="Arial" w:hAnsi="Arial" w:cs="Arial"/>
                <w:sz w:val="22"/>
                <w:szCs w:val="20"/>
              </w:rPr>
              <w:t>sign your child out using a ProCare Kiosk. We use Pro</w:t>
            </w:r>
            <w:r w:rsidRPr="002D7E1C">
              <w:rPr>
                <w:rFonts w:ascii="Arial" w:hAnsi="Arial" w:cs="Arial"/>
                <w:sz w:val="22"/>
                <w:szCs w:val="20"/>
              </w:rPr>
              <w:t>Care for tracking the children’s whereabouts, billing, parent hours, etc.  If you ha</w:t>
            </w:r>
            <w:r w:rsidR="007E1331">
              <w:rPr>
                <w:rFonts w:ascii="Arial" w:hAnsi="Arial" w:cs="Arial"/>
                <w:sz w:val="22"/>
                <w:szCs w:val="20"/>
              </w:rPr>
              <w:t>ve not been registered with Pro</w:t>
            </w:r>
            <w:r w:rsidRPr="002D7E1C">
              <w:rPr>
                <w:rFonts w:ascii="Arial" w:hAnsi="Arial" w:cs="Arial"/>
                <w:sz w:val="22"/>
                <w:szCs w:val="20"/>
              </w:rPr>
              <w:t>Care, please stop in the main office to do so.</w:t>
            </w:r>
          </w:p>
          <w:p w14:paraId="29D320A8" w14:textId="77777777" w:rsidR="002D7E1C" w:rsidRDefault="002D7E1C" w:rsidP="000F45D6">
            <w:pPr>
              <w:rPr>
                <w:rFonts w:ascii="Arial" w:hAnsi="Arial" w:cs="Arial"/>
                <w:sz w:val="22"/>
                <w:szCs w:val="20"/>
              </w:rPr>
            </w:pPr>
          </w:p>
          <w:p w14:paraId="2398A107" w14:textId="77777777" w:rsidR="002D7E1C" w:rsidRPr="002D7E1C" w:rsidRDefault="002D7E1C" w:rsidP="002D7E1C">
            <w:pPr>
              <w:rPr>
                <w:rFonts w:ascii="Arial" w:hAnsi="Arial" w:cs="Arial"/>
                <w:b/>
                <w:sz w:val="22"/>
                <w:szCs w:val="20"/>
              </w:rPr>
            </w:pPr>
            <w:r w:rsidRPr="002D7E1C">
              <w:rPr>
                <w:rFonts w:ascii="Arial" w:hAnsi="Arial" w:cs="Arial"/>
                <w:b/>
                <w:sz w:val="22"/>
                <w:szCs w:val="20"/>
              </w:rPr>
              <w:t xml:space="preserve">Attendance/Student Tracking </w:t>
            </w:r>
          </w:p>
          <w:p w14:paraId="316654C6" w14:textId="77777777" w:rsidR="002D7E1C" w:rsidRPr="002D7E1C" w:rsidRDefault="002D7E1C" w:rsidP="002D7E1C">
            <w:pPr>
              <w:rPr>
                <w:rFonts w:ascii="Arial" w:hAnsi="Arial" w:cs="Arial"/>
                <w:sz w:val="22"/>
                <w:szCs w:val="20"/>
              </w:rPr>
            </w:pPr>
            <w:r w:rsidRPr="002D7E1C">
              <w:rPr>
                <w:rFonts w:ascii="Arial" w:hAnsi="Arial" w:cs="Arial"/>
                <w:sz w:val="22"/>
                <w:szCs w:val="20"/>
              </w:rPr>
              <w:t xml:space="preserve">Staff must ensure that parents sign their child in and out of the program with both an initial and the time they are dropping off or picking their child up from school.  The program staff will do a head count of each child each hour during the school day and each half hour during the after-school hours. </w:t>
            </w:r>
          </w:p>
          <w:p w14:paraId="3DCEF17E" w14:textId="77777777" w:rsidR="002D7E1C" w:rsidRDefault="002D7E1C" w:rsidP="000F45D6">
            <w:pPr>
              <w:rPr>
                <w:rFonts w:ascii="Arial" w:hAnsi="Arial" w:cs="Arial"/>
                <w:sz w:val="22"/>
                <w:szCs w:val="20"/>
              </w:rPr>
            </w:pPr>
          </w:p>
          <w:p w14:paraId="47134624" w14:textId="77777777" w:rsidR="002D7E1C" w:rsidRDefault="002D7E1C" w:rsidP="000F45D6">
            <w:pPr>
              <w:rPr>
                <w:rFonts w:ascii="Arial" w:hAnsi="Arial" w:cs="Arial"/>
                <w:sz w:val="22"/>
                <w:szCs w:val="20"/>
              </w:rPr>
            </w:pPr>
          </w:p>
        </w:tc>
        <w:tc>
          <w:tcPr>
            <w:tcW w:w="5508" w:type="dxa"/>
          </w:tcPr>
          <w:p w14:paraId="4976A4F9" w14:textId="77777777" w:rsidR="002D7E1C" w:rsidRPr="002D7E1C" w:rsidRDefault="002D7E1C" w:rsidP="002D7E1C">
            <w:pPr>
              <w:rPr>
                <w:rFonts w:ascii="Arial" w:hAnsi="Arial" w:cs="Arial"/>
                <w:b/>
                <w:sz w:val="22"/>
                <w:szCs w:val="20"/>
              </w:rPr>
            </w:pPr>
            <w:r w:rsidRPr="002D7E1C">
              <w:rPr>
                <w:rFonts w:ascii="Arial" w:hAnsi="Arial" w:cs="Arial"/>
                <w:b/>
                <w:sz w:val="22"/>
                <w:szCs w:val="20"/>
              </w:rPr>
              <w:t>Authorized Pick up</w:t>
            </w:r>
          </w:p>
          <w:p w14:paraId="67A3D2C0" w14:textId="77777777" w:rsidR="002D7E1C" w:rsidRDefault="002D7E1C" w:rsidP="002D7E1C">
            <w:pPr>
              <w:rPr>
                <w:rFonts w:ascii="Arial" w:hAnsi="Arial" w:cs="Arial"/>
                <w:sz w:val="22"/>
                <w:szCs w:val="20"/>
              </w:rPr>
            </w:pPr>
            <w:r w:rsidRPr="002D7E1C">
              <w:rPr>
                <w:rFonts w:ascii="Arial" w:hAnsi="Arial" w:cs="Arial"/>
                <w:sz w:val="22"/>
                <w:szCs w:val="20"/>
              </w:rPr>
              <w:t xml:space="preserve">When you register your child, you should list all adults who have your permission to pick-up your child. Our staff will not release your child to anyone but those individuals. Please have patience with staff as we all get to know you and the adults who you have authorized to pick up, until our staff get to know you we will ask to see a photo ID. </w:t>
            </w:r>
          </w:p>
          <w:p w14:paraId="12D8F7FA" w14:textId="77777777" w:rsidR="002D7E1C" w:rsidRPr="002D7E1C" w:rsidRDefault="002D7E1C" w:rsidP="002D7E1C">
            <w:pPr>
              <w:rPr>
                <w:rFonts w:ascii="Arial" w:hAnsi="Arial" w:cs="Arial"/>
                <w:sz w:val="22"/>
                <w:szCs w:val="20"/>
              </w:rPr>
            </w:pPr>
          </w:p>
          <w:p w14:paraId="28ADFEB3" w14:textId="77777777" w:rsidR="002D7E1C" w:rsidRPr="002D7E1C" w:rsidRDefault="002D7E1C" w:rsidP="002D7E1C">
            <w:pPr>
              <w:rPr>
                <w:rFonts w:ascii="Arial" w:hAnsi="Arial" w:cs="Arial"/>
                <w:sz w:val="22"/>
                <w:szCs w:val="20"/>
              </w:rPr>
            </w:pPr>
            <w:r w:rsidRPr="002D7E1C">
              <w:rPr>
                <w:rFonts w:ascii="Arial" w:hAnsi="Arial" w:cs="Arial"/>
                <w:sz w:val="22"/>
                <w:szCs w:val="20"/>
              </w:rPr>
              <w:t>If you send someone other than the people you indicated as “authorized to pick up” we will need a written note from the parent/guardian and we will ask to see a photo ID.</w:t>
            </w:r>
          </w:p>
          <w:p w14:paraId="3610DA71" w14:textId="77777777" w:rsidR="002D7E1C" w:rsidRPr="002D7E1C" w:rsidRDefault="002D7E1C" w:rsidP="002D7E1C">
            <w:pPr>
              <w:rPr>
                <w:rFonts w:ascii="Arial" w:hAnsi="Arial" w:cs="Arial"/>
                <w:sz w:val="22"/>
                <w:szCs w:val="20"/>
              </w:rPr>
            </w:pPr>
          </w:p>
          <w:p w14:paraId="3F98EA7B" w14:textId="77777777" w:rsidR="002D7E1C" w:rsidRPr="002D7E1C" w:rsidRDefault="002D7E1C" w:rsidP="002D7E1C">
            <w:pPr>
              <w:rPr>
                <w:rFonts w:ascii="Arial" w:hAnsi="Arial" w:cs="Arial"/>
                <w:sz w:val="22"/>
                <w:szCs w:val="20"/>
              </w:rPr>
            </w:pPr>
            <w:r w:rsidRPr="002D7E1C">
              <w:rPr>
                <w:rFonts w:ascii="Arial" w:hAnsi="Arial" w:cs="Arial"/>
                <w:sz w:val="22"/>
                <w:szCs w:val="20"/>
              </w:rPr>
              <w:t xml:space="preserve">Each adult who is authorized to pick up your child will </w:t>
            </w:r>
            <w:r w:rsidR="007E1331">
              <w:rPr>
                <w:rFonts w:ascii="Arial" w:hAnsi="Arial" w:cs="Arial"/>
                <w:sz w:val="22"/>
                <w:szCs w:val="20"/>
              </w:rPr>
              <w:t>need to get registered with Pro</w:t>
            </w:r>
            <w:r w:rsidRPr="002D7E1C">
              <w:rPr>
                <w:rFonts w:ascii="Arial" w:hAnsi="Arial" w:cs="Arial"/>
                <w:sz w:val="22"/>
                <w:szCs w:val="20"/>
              </w:rPr>
              <w:t xml:space="preserve">Care, so they can sign the child out of the program.  </w:t>
            </w:r>
          </w:p>
          <w:p w14:paraId="68684AD2" w14:textId="77777777" w:rsidR="002D7E1C" w:rsidRPr="002D7E1C" w:rsidRDefault="002D7E1C" w:rsidP="002D7E1C">
            <w:pPr>
              <w:rPr>
                <w:rFonts w:ascii="Arial" w:hAnsi="Arial" w:cs="Arial"/>
                <w:sz w:val="22"/>
                <w:szCs w:val="20"/>
              </w:rPr>
            </w:pPr>
          </w:p>
          <w:p w14:paraId="040B47D7" w14:textId="77777777" w:rsidR="002D7E1C" w:rsidRPr="002D7E1C" w:rsidRDefault="002D7E1C" w:rsidP="002D7E1C">
            <w:pPr>
              <w:rPr>
                <w:rFonts w:ascii="Arial" w:hAnsi="Arial" w:cs="Arial"/>
                <w:b/>
                <w:sz w:val="22"/>
                <w:szCs w:val="20"/>
              </w:rPr>
            </w:pPr>
            <w:r w:rsidRPr="002D7E1C">
              <w:rPr>
                <w:rFonts w:ascii="Arial" w:hAnsi="Arial" w:cs="Arial"/>
                <w:b/>
                <w:sz w:val="22"/>
                <w:szCs w:val="20"/>
              </w:rPr>
              <w:t>Communication – Notes Home</w:t>
            </w:r>
          </w:p>
          <w:p w14:paraId="3FCFA5A6" w14:textId="77777777" w:rsidR="002D7E1C" w:rsidRPr="002D7E1C" w:rsidRDefault="002D7E1C" w:rsidP="002D7E1C">
            <w:pPr>
              <w:rPr>
                <w:rFonts w:ascii="Arial" w:hAnsi="Arial" w:cs="Arial"/>
                <w:sz w:val="22"/>
                <w:szCs w:val="20"/>
              </w:rPr>
            </w:pPr>
            <w:r w:rsidRPr="002D7E1C">
              <w:rPr>
                <w:rFonts w:ascii="Arial" w:hAnsi="Arial" w:cs="Arial"/>
                <w:sz w:val="22"/>
                <w:szCs w:val="20"/>
              </w:rPr>
              <w:t xml:space="preserve">Every Friday, the school newsletter, </w:t>
            </w:r>
            <w:r w:rsidRPr="002D7E1C">
              <w:rPr>
                <w:rFonts w:ascii="Arial" w:hAnsi="Arial" w:cs="Arial"/>
                <w:i/>
                <w:iCs/>
                <w:sz w:val="22"/>
                <w:szCs w:val="20"/>
              </w:rPr>
              <w:t>Notes Home</w:t>
            </w:r>
            <w:r w:rsidRPr="002D7E1C">
              <w:rPr>
                <w:rFonts w:ascii="Arial" w:hAnsi="Arial" w:cs="Arial"/>
                <w:sz w:val="22"/>
                <w:szCs w:val="20"/>
              </w:rPr>
              <w:t>, will be e-mailed to all parents who provide us with an e-mail address.  If you do not have access to email or would like a hard copy sent home with your child, please let the Parent Involvement Coordinator know. The aim of Notes Home is to help parents stay connected to the happenings at the school and to keep them up to date on changing policies and special events.  Please take time each week to read your Notes Home and note upcoming events on your calendar.  Additional copies of Notes Home are available by request from the Parent Involvement Coordinator.</w:t>
            </w:r>
          </w:p>
          <w:p w14:paraId="1C12A108" w14:textId="77777777" w:rsidR="002D7E1C" w:rsidRDefault="002D7E1C" w:rsidP="000F45D6">
            <w:pPr>
              <w:rPr>
                <w:rFonts w:ascii="Arial" w:hAnsi="Arial" w:cs="Arial"/>
                <w:sz w:val="22"/>
                <w:szCs w:val="20"/>
              </w:rPr>
            </w:pPr>
          </w:p>
          <w:p w14:paraId="11B86D93" w14:textId="77777777" w:rsidR="002D7E1C" w:rsidRPr="002D7E1C" w:rsidRDefault="002D7E1C" w:rsidP="002D7E1C">
            <w:pPr>
              <w:pStyle w:val="Header"/>
              <w:tabs>
                <w:tab w:val="clear" w:pos="4320"/>
                <w:tab w:val="clear" w:pos="8640"/>
              </w:tabs>
              <w:rPr>
                <w:rFonts w:cs="Arial"/>
                <w:b/>
                <w:sz w:val="22"/>
              </w:rPr>
            </w:pPr>
            <w:r w:rsidRPr="002D7E1C">
              <w:rPr>
                <w:rFonts w:cs="Arial"/>
                <w:b/>
                <w:sz w:val="22"/>
              </w:rPr>
              <w:t>Transitions to New Classrooms</w:t>
            </w:r>
          </w:p>
          <w:p w14:paraId="6B5066AF" w14:textId="77777777" w:rsidR="002D7E1C" w:rsidRDefault="002D7E1C" w:rsidP="002D7E1C">
            <w:pPr>
              <w:pStyle w:val="Header"/>
              <w:tabs>
                <w:tab w:val="clear" w:pos="4320"/>
                <w:tab w:val="clear" w:pos="8640"/>
              </w:tabs>
              <w:rPr>
                <w:rFonts w:cs="Arial"/>
                <w:sz w:val="22"/>
              </w:rPr>
            </w:pPr>
            <w:r w:rsidRPr="002D7E1C">
              <w:rPr>
                <w:rFonts w:cs="Arial"/>
                <w:sz w:val="22"/>
              </w:rPr>
              <w:t>When a child reaches their final months with their current program and will transition to a new environment, they will begin to visit their new classroom in the spring for one week and/or also visit the program classrooms for ½ hour increments during after school and through the summer program when</w:t>
            </w:r>
            <w:r>
              <w:rPr>
                <w:rFonts w:cs="Arial"/>
                <w:sz w:val="22"/>
              </w:rPr>
              <w:t xml:space="preserve"> adult to child ratios can </w:t>
            </w:r>
            <w:r w:rsidR="009073C6">
              <w:rPr>
                <w:rFonts w:cs="Arial"/>
                <w:sz w:val="22"/>
              </w:rPr>
              <w:t xml:space="preserve">be </w:t>
            </w:r>
            <w:r>
              <w:rPr>
                <w:rFonts w:cs="Arial"/>
                <w:sz w:val="22"/>
              </w:rPr>
              <w:t>met.</w:t>
            </w:r>
          </w:p>
        </w:tc>
      </w:tr>
    </w:tbl>
    <w:p w14:paraId="7EBC5829" w14:textId="77777777" w:rsidR="000F45D6" w:rsidRPr="002D7E1C" w:rsidRDefault="000F45D6" w:rsidP="000F45D6">
      <w:pPr>
        <w:rPr>
          <w:rFonts w:ascii="Arial" w:hAnsi="Arial" w:cs="Arial"/>
          <w:bCs/>
          <w:sz w:val="2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2D7E1C" w14:paraId="6679384E" w14:textId="77777777" w:rsidTr="002D7E1C">
        <w:tc>
          <w:tcPr>
            <w:tcW w:w="5508" w:type="dxa"/>
          </w:tcPr>
          <w:p w14:paraId="634720B7" w14:textId="77777777" w:rsidR="00094836" w:rsidRDefault="00094836" w:rsidP="002D7E1C">
            <w:pPr>
              <w:rPr>
                <w:rFonts w:ascii="Arial" w:hAnsi="Arial" w:cs="Arial"/>
                <w:b/>
                <w:sz w:val="22"/>
                <w:szCs w:val="20"/>
              </w:rPr>
            </w:pPr>
          </w:p>
          <w:p w14:paraId="1A8F29C3" w14:textId="0F2A4288" w:rsidR="002D7E1C" w:rsidRPr="002D7E1C" w:rsidRDefault="002D7E1C" w:rsidP="002D7E1C">
            <w:pPr>
              <w:rPr>
                <w:rFonts w:ascii="Arial" w:hAnsi="Arial" w:cs="Arial"/>
                <w:b/>
                <w:sz w:val="22"/>
                <w:szCs w:val="20"/>
              </w:rPr>
            </w:pPr>
            <w:r w:rsidRPr="00E94CFB">
              <w:rPr>
                <w:rFonts w:ascii="Arial" w:hAnsi="Arial" w:cs="Arial"/>
                <w:b/>
                <w:sz w:val="22"/>
                <w:szCs w:val="20"/>
              </w:rPr>
              <w:lastRenderedPageBreak/>
              <w:t>Toys &amp; Electronics from Home</w:t>
            </w:r>
          </w:p>
          <w:p w14:paraId="0141E3E7" w14:textId="585FC094" w:rsidR="002D7E1C" w:rsidRPr="002D7E1C" w:rsidRDefault="002D7E1C" w:rsidP="002D7E1C">
            <w:pPr>
              <w:rPr>
                <w:rFonts w:ascii="Arial" w:hAnsi="Arial" w:cs="Arial"/>
                <w:sz w:val="22"/>
                <w:szCs w:val="20"/>
              </w:rPr>
            </w:pPr>
            <w:r w:rsidRPr="002D7E1C">
              <w:rPr>
                <w:rFonts w:ascii="Arial" w:hAnsi="Arial" w:cs="Arial"/>
                <w:sz w:val="22"/>
                <w:szCs w:val="20"/>
              </w:rPr>
              <w:t xml:space="preserve">Toys from home are always an excitement; but they may be one that your child does not feel comfortable sharing with other children at school. For this reason, we ask that toys stay at home. Electronic devices such as video games, cellular phones etc. are not permitted while attending programs. </w:t>
            </w:r>
          </w:p>
          <w:p w14:paraId="57D0C206" w14:textId="77777777" w:rsidR="002D7E1C" w:rsidRPr="002D7E1C" w:rsidRDefault="002D7E1C" w:rsidP="002D7E1C">
            <w:pPr>
              <w:rPr>
                <w:rFonts w:ascii="Arial" w:hAnsi="Arial" w:cs="Arial"/>
                <w:sz w:val="22"/>
                <w:szCs w:val="20"/>
              </w:rPr>
            </w:pPr>
          </w:p>
          <w:p w14:paraId="7EB0475B" w14:textId="77777777" w:rsidR="002D7E1C" w:rsidRDefault="002D7E1C" w:rsidP="002D7E1C">
            <w:pPr>
              <w:rPr>
                <w:rFonts w:ascii="Arial" w:hAnsi="Arial" w:cs="Arial"/>
                <w:sz w:val="22"/>
                <w:szCs w:val="20"/>
              </w:rPr>
            </w:pPr>
            <w:r w:rsidRPr="002D7E1C">
              <w:rPr>
                <w:rFonts w:ascii="Arial" w:hAnsi="Arial" w:cs="Arial"/>
                <w:sz w:val="22"/>
                <w:szCs w:val="20"/>
              </w:rPr>
              <w:t xml:space="preserve">*Electronic devices, pacifiers and sippy cups that come to school will be collected in the classroom and returned at dismissal. </w:t>
            </w:r>
          </w:p>
          <w:p w14:paraId="4BAE57EF" w14:textId="77777777" w:rsidR="002D7E1C" w:rsidRDefault="002D7E1C" w:rsidP="002D7E1C">
            <w:pPr>
              <w:rPr>
                <w:rFonts w:ascii="Arial" w:hAnsi="Arial" w:cs="Arial"/>
                <w:sz w:val="22"/>
                <w:szCs w:val="20"/>
              </w:rPr>
            </w:pPr>
          </w:p>
          <w:p w14:paraId="7A70389F" w14:textId="77777777" w:rsidR="002D7E1C" w:rsidRPr="002D7E1C" w:rsidRDefault="002D7E1C" w:rsidP="002D7E1C">
            <w:pPr>
              <w:pStyle w:val="Header"/>
              <w:tabs>
                <w:tab w:val="clear" w:pos="4320"/>
                <w:tab w:val="clear" w:pos="8640"/>
              </w:tabs>
              <w:rPr>
                <w:rFonts w:cs="Arial"/>
                <w:b/>
                <w:sz w:val="22"/>
              </w:rPr>
            </w:pPr>
            <w:r w:rsidRPr="002D7E1C">
              <w:rPr>
                <w:rFonts w:cs="Arial"/>
                <w:b/>
                <w:sz w:val="22"/>
              </w:rPr>
              <w:t>Screen Time</w:t>
            </w:r>
          </w:p>
          <w:p w14:paraId="3E3932EF" w14:textId="77777777" w:rsidR="002D7E1C" w:rsidRPr="002D7E1C" w:rsidRDefault="002D7E1C" w:rsidP="002D7E1C">
            <w:pPr>
              <w:autoSpaceDE w:val="0"/>
              <w:autoSpaceDN w:val="0"/>
              <w:adjustRightInd w:val="0"/>
              <w:rPr>
                <w:rFonts w:ascii="Arial" w:hAnsi="Arial" w:cs="Arial"/>
                <w:sz w:val="22"/>
                <w:szCs w:val="20"/>
              </w:rPr>
            </w:pPr>
            <w:r w:rsidRPr="002D7E1C">
              <w:rPr>
                <w:rFonts w:ascii="Arial" w:hAnsi="Arial" w:cs="Arial"/>
                <w:sz w:val="22"/>
                <w:szCs w:val="20"/>
              </w:rPr>
              <w:t>The American Academy of Pediatrics’ Recommendations on Screen Time are as followed.</w:t>
            </w:r>
          </w:p>
          <w:p w14:paraId="3363C860" w14:textId="77777777" w:rsidR="002D7E1C" w:rsidRPr="002D7E1C" w:rsidRDefault="002D7E1C" w:rsidP="002D7E1C">
            <w:pPr>
              <w:numPr>
                <w:ilvl w:val="0"/>
                <w:numId w:val="8"/>
              </w:numPr>
              <w:autoSpaceDE w:val="0"/>
              <w:autoSpaceDN w:val="0"/>
              <w:adjustRightInd w:val="0"/>
              <w:rPr>
                <w:rFonts w:ascii="Arial" w:hAnsi="Arial" w:cs="Arial"/>
                <w:sz w:val="22"/>
                <w:szCs w:val="20"/>
              </w:rPr>
            </w:pPr>
            <w:r w:rsidRPr="002D7E1C">
              <w:rPr>
                <w:rFonts w:ascii="Arial" w:hAnsi="Arial" w:cs="Arial"/>
                <w:sz w:val="22"/>
                <w:szCs w:val="20"/>
              </w:rPr>
              <w:t>Children under 2 should have no screen time</w:t>
            </w:r>
          </w:p>
          <w:p w14:paraId="160AE4A4" w14:textId="77777777" w:rsidR="002D7E1C" w:rsidRPr="002D7E1C" w:rsidRDefault="002D7E1C" w:rsidP="002D7E1C">
            <w:pPr>
              <w:numPr>
                <w:ilvl w:val="0"/>
                <w:numId w:val="9"/>
              </w:numPr>
              <w:autoSpaceDE w:val="0"/>
              <w:autoSpaceDN w:val="0"/>
              <w:adjustRightInd w:val="0"/>
              <w:rPr>
                <w:rFonts w:ascii="Arial" w:hAnsi="Arial" w:cs="Arial"/>
                <w:sz w:val="22"/>
                <w:szCs w:val="20"/>
              </w:rPr>
            </w:pPr>
            <w:r w:rsidRPr="002D7E1C">
              <w:rPr>
                <w:rFonts w:ascii="Arial" w:hAnsi="Arial" w:cs="Arial"/>
                <w:sz w:val="22"/>
                <w:szCs w:val="20"/>
              </w:rPr>
              <w:t>Children age 2 and over should watch less than 30 minutes per week at child care,</w:t>
            </w:r>
            <w:r w:rsidRPr="002D7E1C">
              <w:t xml:space="preserve"> </w:t>
            </w:r>
            <w:r>
              <w:rPr>
                <w:rFonts w:ascii="Arial" w:hAnsi="Arial" w:cs="Arial"/>
                <w:sz w:val="22"/>
                <w:szCs w:val="20"/>
              </w:rPr>
              <w:t>a</w:t>
            </w:r>
            <w:r w:rsidRPr="002D7E1C">
              <w:rPr>
                <w:rFonts w:ascii="Arial" w:hAnsi="Arial" w:cs="Arial"/>
                <w:sz w:val="22"/>
                <w:szCs w:val="20"/>
              </w:rPr>
              <w:t>nd less than 2 hours per day total.</w:t>
            </w:r>
          </w:p>
          <w:p w14:paraId="3AF23248" w14:textId="77777777" w:rsidR="002D7E1C" w:rsidRPr="002D7E1C" w:rsidRDefault="002D7E1C" w:rsidP="002D7E1C">
            <w:pPr>
              <w:pStyle w:val="Header"/>
              <w:tabs>
                <w:tab w:val="clear" w:pos="4320"/>
                <w:tab w:val="clear" w:pos="8640"/>
              </w:tabs>
              <w:rPr>
                <w:rFonts w:cs="Arial"/>
                <w:i/>
                <w:sz w:val="22"/>
              </w:rPr>
            </w:pPr>
            <w:r w:rsidRPr="002D7E1C">
              <w:rPr>
                <w:rFonts w:cs="Arial"/>
                <w:i/>
                <w:sz w:val="22"/>
              </w:rPr>
              <w:t>Any screen time</w:t>
            </w:r>
            <w:r w:rsidR="009073C6">
              <w:rPr>
                <w:rFonts w:cs="Arial"/>
                <w:i/>
                <w:sz w:val="22"/>
              </w:rPr>
              <w:t xml:space="preserve"> in our programs</w:t>
            </w:r>
            <w:r w:rsidRPr="002D7E1C">
              <w:rPr>
                <w:rFonts w:cs="Arial"/>
                <w:i/>
                <w:sz w:val="22"/>
              </w:rPr>
              <w:t xml:space="preserve"> must be approved by the Program Director since it is not part of Highland Community School’s </w:t>
            </w:r>
            <w:r w:rsidR="009073C6">
              <w:rPr>
                <w:rFonts w:cs="Arial"/>
                <w:i/>
                <w:sz w:val="22"/>
              </w:rPr>
              <w:t xml:space="preserve">program </w:t>
            </w:r>
            <w:r w:rsidRPr="002D7E1C">
              <w:rPr>
                <w:rFonts w:cs="Arial"/>
                <w:i/>
                <w:sz w:val="22"/>
              </w:rPr>
              <w:t>curriculum.</w:t>
            </w:r>
          </w:p>
          <w:p w14:paraId="787FD1AA" w14:textId="77777777" w:rsidR="002D7E1C" w:rsidRPr="002D7E1C" w:rsidRDefault="002D7E1C" w:rsidP="002D7E1C">
            <w:pPr>
              <w:rPr>
                <w:rFonts w:ascii="Arial" w:hAnsi="Arial" w:cs="Arial"/>
                <w:sz w:val="22"/>
                <w:szCs w:val="20"/>
              </w:rPr>
            </w:pPr>
          </w:p>
          <w:p w14:paraId="5A9B5AF8" w14:textId="77777777" w:rsidR="002D7E1C" w:rsidRPr="002D7E1C" w:rsidRDefault="002D7E1C" w:rsidP="002D7E1C">
            <w:pPr>
              <w:rPr>
                <w:rFonts w:ascii="Arial" w:hAnsi="Arial" w:cs="Arial"/>
                <w:b/>
                <w:sz w:val="22"/>
                <w:szCs w:val="20"/>
              </w:rPr>
            </w:pPr>
            <w:r w:rsidRPr="002D7E1C">
              <w:rPr>
                <w:rFonts w:ascii="Arial" w:hAnsi="Arial" w:cs="Arial"/>
                <w:b/>
                <w:sz w:val="22"/>
                <w:szCs w:val="20"/>
              </w:rPr>
              <w:t>Discipline</w:t>
            </w:r>
          </w:p>
          <w:p w14:paraId="14FDD1CF" w14:textId="77777777" w:rsidR="002D7E1C" w:rsidRPr="002D7E1C" w:rsidRDefault="002D7E1C" w:rsidP="002D7E1C">
            <w:pPr>
              <w:pStyle w:val="Header"/>
              <w:tabs>
                <w:tab w:val="clear" w:pos="4320"/>
                <w:tab w:val="clear" w:pos="8640"/>
              </w:tabs>
              <w:rPr>
                <w:rFonts w:cs="Arial"/>
                <w:sz w:val="22"/>
              </w:rPr>
            </w:pPr>
            <w:r w:rsidRPr="002D7E1C">
              <w:rPr>
                <w:rFonts w:cs="Arial"/>
                <w:sz w:val="22"/>
              </w:rPr>
              <w:t>All programs observe the Highland Community School Bill of Rights: The right to physical safety, the right to emotional safety and the right to work in peace. Staff members will work with children to cope with and understand their feelings and control them responsibly. Child safety is the most important concern of our program; therefore, children whose behavior is dangerous or repeatedly disruptive must be immediately picked up from the program by an authorized pick-up.</w:t>
            </w:r>
          </w:p>
          <w:p w14:paraId="6866B362" w14:textId="77777777" w:rsidR="002D7E1C" w:rsidRDefault="002D7E1C" w:rsidP="000F45D6">
            <w:pPr>
              <w:rPr>
                <w:rFonts w:ascii="Arial" w:hAnsi="Arial" w:cs="Arial"/>
                <w:sz w:val="22"/>
                <w:szCs w:val="20"/>
              </w:rPr>
            </w:pPr>
          </w:p>
          <w:p w14:paraId="46FCB7DA" w14:textId="77777777" w:rsidR="002D7E1C" w:rsidRPr="002D7E1C" w:rsidRDefault="002D7E1C" w:rsidP="002D7E1C">
            <w:pPr>
              <w:rPr>
                <w:rFonts w:ascii="Arial" w:hAnsi="Arial" w:cs="Arial"/>
                <w:b/>
                <w:sz w:val="22"/>
                <w:szCs w:val="20"/>
              </w:rPr>
            </w:pPr>
            <w:r w:rsidRPr="002D7E1C">
              <w:rPr>
                <w:rFonts w:ascii="Arial" w:hAnsi="Arial" w:cs="Arial"/>
                <w:b/>
                <w:sz w:val="22"/>
                <w:szCs w:val="20"/>
              </w:rPr>
              <w:t>Classroom Pets</w:t>
            </w:r>
          </w:p>
          <w:p w14:paraId="68260CB2" w14:textId="77777777" w:rsidR="002D7E1C" w:rsidRPr="00740BBA" w:rsidRDefault="00740BBA" w:rsidP="002D7E1C">
            <w:pPr>
              <w:rPr>
                <w:rFonts w:ascii="Arial" w:hAnsi="Arial" w:cs="Arial"/>
                <w:sz w:val="22"/>
                <w:szCs w:val="20"/>
              </w:rPr>
            </w:pPr>
            <w:r w:rsidRPr="00740BBA">
              <w:rPr>
                <w:rFonts w:ascii="Arial" w:hAnsi="Arial" w:cs="Arial"/>
                <w:sz w:val="22"/>
                <w:szCs w:val="20"/>
              </w:rPr>
              <w:t xml:space="preserve">Our program classrooms currently have no pets. If any animals are added to any program classroom parents will be made aware via a letter or an email. </w:t>
            </w:r>
          </w:p>
          <w:p w14:paraId="16C1F517" w14:textId="77777777" w:rsidR="002D7E1C" w:rsidRDefault="002D7E1C" w:rsidP="000F45D6">
            <w:pPr>
              <w:rPr>
                <w:rFonts w:ascii="Arial" w:hAnsi="Arial" w:cs="Arial"/>
                <w:sz w:val="22"/>
                <w:szCs w:val="20"/>
              </w:rPr>
            </w:pPr>
          </w:p>
          <w:p w14:paraId="29E42077" w14:textId="77777777" w:rsidR="009969B1" w:rsidRPr="009969B1" w:rsidRDefault="009969B1" w:rsidP="000F45D6">
            <w:pPr>
              <w:rPr>
                <w:rFonts w:ascii="Arial" w:hAnsi="Arial" w:cs="Arial"/>
                <w:b/>
                <w:sz w:val="22"/>
                <w:szCs w:val="20"/>
              </w:rPr>
            </w:pPr>
            <w:r w:rsidRPr="009969B1">
              <w:rPr>
                <w:rFonts w:ascii="Arial" w:hAnsi="Arial" w:cs="Arial"/>
                <w:b/>
                <w:sz w:val="22"/>
                <w:szCs w:val="20"/>
              </w:rPr>
              <w:t>Emergency Care</w:t>
            </w:r>
          </w:p>
          <w:p w14:paraId="2FBE360B" w14:textId="77777777" w:rsidR="009969B1" w:rsidRDefault="009969B1" w:rsidP="00AF2E00">
            <w:pPr>
              <w:rPr>
                <w:rFonts w:ascii="Arial" w:hAnsi="Arial" w:cs="Arial"/>
                <w:sz w:val="22"/>
                <w:szCs w:val="20"/>
              </w:rPr>
            </w:pPr>
            <w:r>
              <w:rPr>
                <w:rFonts w:ascii="Arial" w:hAnsi="Arial" w:cs="Arial"/>
                <w:sz w:val="22"/>
                <w:szCs w:val="20"/>
              </w:rPr>
              <w:t xml:space="preserve">While children may not drop into after school programs </w:t>
            </w:r>
            <w:r w:rsidR="00AF2E00">
              <w:rPr>
                <w:rFonts w:ascii="Arial" w:hAnsi="Arial" w:cs="Arial"/>
                <w:sz w:val="22"/>
                <w:szCs w:val="20"/>
              </w:rPr>
              <w:t xml:space="preserve">unexpectedly or </w:t>
            </w:r>
            <w:r>
              <w:rPr>
                <w:rFonts w:ascii="Arial" w:hAnsi="Arial" w:cs="Arial"/>
                <w:sz w:val="22"/>
                <w:szCs w:val="20"/>
              </w:rPr>
              <w:t>on a regular basis we understand that sometimes situations arise when children must remain at school until their parent or guardian can pick them up. Emergency (day-of) care I</w:t>
            </w:r>
            <w:r w:rsidRPr="009969B1">
              <w:rPr>
                <w:rFonts w:ascii="Arial" w:hAnsi="Arial" w:cs="Arial"/>
                <w:sz w:val="22"/>
                <w:szCs w:val="20"/>
              </w:rPr>
              <w:t>s available to all Highland students K4-6th grade (not K3 students). This serv</w:t>
            </w:r>
            <w:r w:rsidR="00AF2E00">
              <w:rPr>
                <w:rFonts w:ascii="Arial" w:hAnsi="Arial" w:cs="Arial"/>
                <w:sz w:val="22"/>
                <w:szCs w:val="20"/>
              </w:rPr>
              <w:t xml:space="preserve">ice can be reserved at the Main Office no later than 11:30am (as soon as possible) </w:t>
            </w:r>
            <w:r w:rsidRPr="009969B1">
              <w:rPr>
                <w:rFonts w:ascii="Arial" w:hAnsi="Arial" w:cs="Arial"/>
                <w:sz w:val="22"/>
                <w:szCs w:val="20"/>
              </w:rPr>
              <w:t>on the day of care. Payment for this service is due the same day and can be submitted at pick-up.</w:t>
            </w:r>
            <w:r>
              <w:rPr>
                <w:rFonts w:ascii="Arial" w:hAnsi="Arial" w:cs="Arial"/>
                <w:sz w:val="22"/>
                <w:szCs w:val="20"/>
              </w:rPr>
              <w:t xml:space="preserve"> </w:t>
            </w:r>
          </w:p>
        </w:tc>
        <w:tc>
          <w:tcPr>
            <w:tcW w:w="5508" w:type="dxa"/>
          </w:tcPr>
          <w:p w14:paraId="48B0884C" w14:textId="77777777" w:rsidR="00094836" w:rsidRDefault="00094836" w:rsidP="002D7E1C">
            <w:pPr>
              <w:rPr>
                <w:rFonts w:ascii="Arial" w:hAnsi="Arial" w:cs="Arial"/>
                <w:b/>
                <w:sz w:val="22"/>
                <w:szCs w:val="20"/>
              </w:rPr>
            </w:pPr>
          </w:p>
          <w:p w14:paraId="2F2C2268" w14:textId="3ABEE6FF" w:rsidR="002D7E1C" w:rsidRPr="002D7E1C" w:rsidRDefault="002D7E1C" w:rsidP="002D7E1C">
            <w:pPr>
              <w:rPr>
                <w:rFonts w:ascii="Arial" w:hAnsi="Arial" w:cs="Arial"/>
                <w:b/>
                <w:sz w:val="22"/>
                <w:szCs w:val="20"/>
              </w:rPr>
            </w:pPr>
            <w:r w:rsidRPr="002D7E1C">
              <w:rPr>
                <w:rFonts w:ascii="Arial" w:hAnsi="Arial" w:cs="Arial"/>
                <w:b/>
                <w:sz w:val="22"/>
                <w:szCs w:val="20"/>
              </w:rPr>
              <w:lastRenderedPageBreak/>
              <w:t xml:space="preserve">Confidentiality </w:t>
            </w:r>
          </w:p>
          <w:p w14:paraId="4B30C486" w14:textId="77777777" w:rsidR="002D7E1C" w:rsidRPr="002D7E1C" w:rsidRDefault="002D7E1C" w:rsidP="002D7E1C">
            <w:pPr>
              <w:rPr>
                <w:rFonts w:ascii="Arial" w:hAnsi="Arial" w:cs="Arial"/>
                <w:bCs/>
                <w:sz w:val="22"/>
                <w:szCs w:val="20"/>
              </w:rPr>
            </w:pPr>
            <w:r w:rsidRPr="002D7E1C">
              <w:rPr>
                <w:rFonts w:ascii="Arial" w:hAnsi="Arial" w:cs="Arial"/>
                <w:bCs/>
                <w:sz w:val="22"/>
                <w:szCs w:val="20"/>
              </w:rPr>
              <w:t xml:space="preserve">HCS stresses the importance of protecting the rights and privacy of children, their families, and our teachers.  No information about students will be given to any person unless a written request from a parent, a guardian, or an authorized agency has been received.    </w:t>
            </w:r>
          </w:p>
          <w:p w14:paraId="28F0333B" w14:textId="77777777" w:rsidR="002D7E1C" w:rsidRPr="002D7E1C" w:rsidRDefault="002D7E1C" w:rsidP="002D7E1C">
            <w:pPr>
              <w:rPr>
                <w:rFonts w:ascii="Arial" w:hAnsi="Arial" w:cs="Arial"/>
                <w:bCs/>
                <w:sz w:val="22"/>
                <w:szCs w:val="20"/>
              </w:rPr>
            </w:pPr>
          </w:p>
          <w:p w14:paraId="21EA1D27" w14:textId="77777777" w:rsidR="002D7E1C" w:rsidRPr="002D7E1C" w:rsidRDefault="002D7E1C" w:rsidP="002D7E1C">
            <w:pPr>
              <w:rPr>
                <w:rFonts w:ascii="Arial" w:hAnsi="Arial" w:cs="Arial"/>
                <w:b/>
                <w:sz w:val="22"/>
                <w:szCs w:val="20"/>
              </w:rPr>
            </w:pPr>
            <w:r w:rsidRPr="002D7E1C">
              <w:rPr>
                <w:rFonts w:ascii="Arial" w:hAnsi="Arial" w:cs="Arial"/>
                <w:b/>
                <w:sz w:val="22"/>
                <w:szCs w:val="20"/>
              </w:rPr>
              <w:t>Student Records</w:t>
            </w:r>
          </w:p>
          <w:p w14:paraId="2D6D15EB" w14:textId="77777777" w:rsidR="002D7E1C" w:rsidRPr="002D7E1C" w:rsidRDefault="002D7E1C" w:rsidP="002D7E1C">
            <w:pPr>
              <w:rPr>
                <w:rFonts w:ascii="Arial" w:hAnsi="Arial" w:cs="Arial"/>
                <w:bCs/>
                <w:sz w:val="22"/>
                <w:szCs w:val="20"/>
              </w:rPr>
            </w:pPr>
            <w:r w:rsidRPr="002D7E1C">
              <w:rPr>
                <w:rFonts w:ascii="Arial" w:hAnsi="Arial" w:cs="Arial"/>
                <w:bCs/>
                <w:sz w:val="22"/>
                <w:szCs w:val="20"/>
              </w:rPr>
              <w:t xml:space="preserve">Legal parents and guardians have the right to inspect and review any and all records, files and data directly related to their children.  Parents/guardians who desire to review these records are requested to call the executive director to schedule an appointment to do so.  </w:t>
            </w:r>
          </w:p>
          <w:p w14:paraId="4CEEAD6A" w14:textId="77777777" w:rsidR="002D7E1C" w:rsidRPr="002D7E1C" w:rsidRDefault="002D7E1C" w:rsidP="002D7E1C">
            <w:pPr>
              <w:rPr>
                <w:rFonts w:ascii="Arial" w:hAnsi="Arial" w:cs="Arial"/>
                <w:bCs/>
                <w:sz w:val="22"/>
                <w:szCs w:val="20"/>
              </w:rPr>
            </w:pPr>
          </w:p>
          <w:p w14:paraId="7B7F9B90" w14:textId="77777777" w:rsidR="002D7E1C" w:rsidRPr="00740BBA" w:rsidRDefault="00740BBA" w:rsidP="002D7E1C">
            <w:pPr>
              <w:rPr>
                <w:rFonts w:ascii="Arial" w:hAnsi="Arial" w:cs="Arial"/>
                <w:b/>
                <w:sz w:val="22"/>
                <w:szCs w:val="20"/>
              </w:rPr>
            </w:pPr>
            <w:r>
              <w:rPr>
                <w:rFonts w:ascii="Arial" w:hAnsi="Arial" w:cs="Arial"/>
                <w:b/>
                <w:sz w:val="22"/>
                <w:szCs w:val="20"/>
              </w:rPr>
              <w:t>Child Abuse Policy/Mandated</w:t>
            </w:r>
            <w:r w:rsidR="002D7E1C" w:rsidRPr="002D7E1C">
              <w:rPr>
                <w:rFonts w:ascii="Arial" w:hAnsi="Arial" w:cs="Arial"/>
                <w:b/>
                <w:sz w:val="22"/>
                <w:szCs w:val="20"/>
              </w:rPr>
              <w:t xml:space="preserve"> Reporting</w:t>
            </w:r>
          </w:p>
          <w:p w14:paraId="697FDE45" w14:textId="77777777" w:rsidR="00740BBA" w:rsidRPr="002D7E1C" w:rsidRDefault="002D7E1C" w:rsidP="00740BBA">
            <w:pPr>
              <w:rPr>
                <w:rFonts w:ascii="Arial" w:hAnsi="Arial" w:cs="Arial"/>
                <w:sz w:val="22"/>
                <w:szCs w:val="20"/>
              </w:rPr>
            </w:pPr>
            <w:r w:rsidRPr="002D7E1C">
              <w:rPr>
                <w:rFonts w:ascii="Arial" w:hAnsi="Arial" w:cs="Arial"/>
                <w:sz w:val="22"/>
                <w:szCs w:val="20"/>
              </w:rPr>
              <w:t>All HCS staff persons are mandated reporters of Child Abuse and Neglect per State of Wisconsin Statues (HSS: 48.981). As such, they are required to report all suspected child abuse and neglect that they encounter during their professional dutie</w:t>
            </w:r>
            <w:r w:rsidR="00740BBA">
              <w:rPr>
                <w:rFonts w:ascii="Arial" w:hAnsi="Arial" w:cs="Arial"/>
                <w:sz w:val="22"/>
                <w:szCs w:val="20"/>
              </w:rPr>
              <w:t xml:space="preserve">s. </w:t>
            </w:r>
            <w:r w:rsidR="00740BBA" w:rsidRPr="002D7E1C">
              <w:rPr>
                <w:rFonts w:ascii="Arial" w:hAnsi="Arial" w:cs="Arial"/>
                <w:sz w:val="22"/>
                <w:szCs w:val="20"/>
              </w:rPr>
              <w:t>They must also report those situations in which they have reason to believe that a child has been threatened with abuse or neglect and that abuse or neglect is likely to occur.</w:t>
            </w:r>
          </w:p>
          <w:p w14:paraId="697ED9C0" w14:textId="77777777" w:rsidR="002D7E1C" w:rsidRPr="002D7E1C" w:rsidRDefault="002D7E1C" w:rsidP="002D7E1C">
            <w:pPr>
              <w:rPr>
                <w:rFonts w:ascii="Arial" w:hAnsi="Arial" w:cs="Arial"/>
                <w:sz w:val="22"/>
                <w:szCs w:val="20"/>
              </w:rPr>
            </w:pPr>
          </w:p>
          <w:p w14:paraId="42748F0A" w14:textId="77777777" w:rsidR="00740BBA" w:rsidRPr="002D7E1C" w:rsidRDefault="00740BBA" w:rsidP="00740BBA">
            <w:pPr>
              <w:rPr>
                <w:rFonts w:ascii="Arial" w:hAnsi="Arial" w:cs="Arial"/>
                <w:b/>
                <w:color w:val="808080" w:themeColor="background1" w:themeShade="80"/>
                <w:sz w:val="22"/>
                <w:szCs w:val="20"/>
              </w:rPr>
            </w:pPr>
            <w:r w:rsidRPr="002D7E1C">
              <w:rPr>
                <w:rFonts w:ascii="Arial" w:hAnsi="Arial" w:cs="Arial"/>
                <w:b/>
                <w:color w:val="808080" w:themeColor="background1" w:themeShade="80"/>
                <w:sz w:val="22"/>
                <w:szCs w:val="20"/>
              </w:rPr>
              <w:t>Bureau of Milwaukee Child Welfare.</w:t>
            </w:r>
          </w:p>
          <w:p w14:paraId="0CA048E1" w14:textId="77777777" w:rsidR="00740BBA" w:rsidRPr="002D7E1C" w:rsidRDefault="00740BBA" w:rsidP="00740BBA">
            <w:pPr>
              <w:rPr>
                <w:rFonts w:ascii="Arial" w:hAnsi="Arial" w:cs="Arial"/>
                <w:color w:val="808080" w:themeColor="background1" w:themeShade="80"/>
                <w:sz w:val="22"/>
                <w:szCs w:val="20"/>
              </w:rPr>
            </w:pPr>
            <w:r w:rsidRPr="002D7E1C">
              <w:rPr>
                <w:rFonts w:ascii="Arial" w:hAnsi="Arial" w:cs="Arial"/>
                <w:color w:val="808080" w:themeColor="background1" w:themeShade="80"/>
                <w:sz w:val="22"/>
                <w:szCs w:val="20"/>
              </w:rPr>
              <w:t>To report Child Abuse/Neglect: (414) 220-SAFE (7233)</w:t>
            </w:r>
            <w:r w:rsidRPr="002D7E1C">
              <w:rPr>
                <w:rFonts w:ascii="Arial" w:hAnsi="Arial" w:cs="Arial"/>
                <w:color w:val="808080" w:themeColor="background1" w:themeShade="80"/>
                <w:sz w:val="22"/>
                <w:szCs w:val="20"/>
              </w:rPr>
              <w:br/>
              <w:t>After hours’ number: (414) 220-SAFE (7233)</w:t>
            </w:r>
          </w:p>
          <w:p w14:paraId="7C1895D5" w14:textId="77777777" w:rsidR="002D7E1C" w:rsidRPr="002D7E1C" w:rsidRDefault="002D7E1C" w:rsidP="002D7E1C">
            <w:pPr>
              <w:spacing w:after="200" w:line="276" w:lineRule="auto"/>
              <w:rPr>
                <w:rFonts w:ascii="Arial" w:hAnsi="Arial" w:cs="Arial"/>
                <w:b/>
                <w:sz w:val="22"/>
                <w:szCs w:val="20"/>
              </w:rPr>
            </w:pPr>
          </w:p>
          <w:p w14:paraId="56391220" w14:textId="77777777" w:rsidR="002D7E1C" w:rsidRDefault="002D7E1C" w:rsidP="000F45D6">
            <w:pPr>
              <w:rPr>
                <w:rFonts w:ascii="Arial" w:hAnsi="Arial" w:cs="Arial"/>
                <w:sz w:val="22"/>
                <w:szCs w:val="20"/>
              </w:rPr>
            </w:pPr>
          </w:p>
        </w:tc>
      </w:tr>
    </w:tbl>
    <w:p w14:paraId="5371EAA4" w14:textId="77777777" w:rsidR="002D7E1C" w:rsidRPr="002D7E1C" w:rsidRDefault="002D7E1C" w:rsidP="00E159DF">
      <w:pPr>
        <w:pStyle w:val="Heading2"/>
        <w:jc w:val="both"/>
        <w:rPr>
          <w:rFonts w:ascii="Arial" w:hAnsi="Arial" w:cs="Arial"/>
          <w:bCs w:val="0"/>
          <w:sz w:val="22"/>
          <w:szCs w:val="20"/>
        </w:rPr>
      </w:pPr>
    </w:p>
    <w:tbl>
      <w:tblPr>
        <w:tblStyle w:val="TableGrid"/>
        <w:tblW w:w="0" w:type="auto"/>
        <w:tblLook w:val="04A0" w:firstRow="1" w:lastRow="0" w:firstColumn="1" w:lastColumn="0" w:noHBand="0" w:noVBand="1"/>
      </w:tblPr>
      <w:tblGrid>
        <w:gridCol w:w="11016"/>
      </w:tblGrid>
      <w:tr w:rsidR="002D7E1C" w14:paraId="6BE03564" w14:textId="77777777" w:rsidTr="002D7E1C">
        <w:tc>
          <w:tcPr>
            <w:tcW w:w="11016" w:type="dxa"/>
            <w:shd w:val="clear" w:color="auto" w:fill="4F81BD" w:themeFill="accent1"/>
          </w:tcPr>
          <w:p w14:paraId="54437B68" w14:textId="77777777" w:rsidR="002D7E1C" w:rsidRPr="002D7E1C" w:rsidRDefault="002D7E1C" w:rsidP="002D7E1C">
            <w:pPr>
              <w:pStyle w:val="Heading2"/>
              <w:jc w:val="center"/>
              <w:outlineLvl w:val="1"/>
              <w:rPr>
                <w:rFonts w:ascii="Arial" w:hAnsi="Arial" w:cs="Arial"/>
                <w:bCs w:val="0"/>
                <w:color w:val="FFFFFF" w:themeColor="background1"/>
                <w:sz w:val="28"/>
                <w:szCs w:val="20"/>
              </w:rPr>
            </w:pPr>
            <w:r>
              <w:rPr>
                <w:rFonts w:ascii="Arial" w:hAnsi="Arial" w:cs="Arial"/>
                <w:bCs w:val="0"/>
                <w:color w:val="FFFFFF" w:themeColor="background1"/>
                <w:sz w:val="28"/>
                <w:szCs w:val="20"/>
              </w:rPr>
              <w:t xml:space="preserve"> </w:t>
            </w:r>
            <w:r w:rsidRPr="00835190">
              <w:rPr>
                <w:rFonts w:ascii="Arial" w:hAnsi="Arial" w:cs="Arial"/>
                <w:bCs w:val="0"/>
                <w:color w:val="FFFFFF" w:themeColor="background1"/>
                <w:sz w:val="28"/>
                <w:szCs w:val="20"/>
                <w:highlight w:val="yellow"/>
              </w:rPr>
              <w:t>Program Health Policy</w:t>
            </w:r>
          </w:p>
          <w:p w14:paraId="3BE218DA" w14:textId="77777777" w:rsidR="002D7E1C" w:rsidRPr="002D7E1C" w:rsidRDefault="002D7E1C" w:rsidP="002D7E1C"/>
        </w:tc>
      </w:tr>
      <w:tr w:rsidR="002D7E1C" w14:paraId="5DE63D8D" w14:textId="77777777" w:rsidTr="00B1250E">
        <w:tc>
          <w:tcPr>
            <w:tcW w:w="11016" w:type="dxa"/>
            <w:tcBorders>
              <w:bottom w:val="single" w:sz="4" w:space="0" w:color="auto"/>
            </w:tcBorders>
            <w:shd w:val="clear" w:color="auto" w:fill="FFFFFF" w:themeFill="background1"/>
          </w:tcPr>
          <w:p w14:paraId="136D2123" w14:textId="77777777" w:rsidR="002D7E1C" w:rsidRDefault="002D7E1C" w:rsidP="002D7E1C">
            <w:pPr>
              <w:keepNext/>
              <w:jc w:val="both"/>
              <w:rPr>
                <w:rFonts w:ascii="Arial" w:hAnsi="Arial" w:cs="Arial"/>
                <w:color w:val="1F497D" w:themeColor="text2"/>
                <w:sz w:val="22"/>
                <w:szCs w:val="20"/>
              </w:rPr>
            </w:pPr>
          </w:p>
          <w:p w14:paraId="3EDC7C27" w14:textId="3040855D" w:rsidR="00835190" w:rsidRDefault="00835190" w:rsidP="00B1250E">
            <w:pPr>
              <w:keepNext/>
              <w:rPr>
                <w:rFonts w:ascii="Arial" w:hAnsi="Arial" w:cs="Arial"/>
                <w:color w:val="1F497D" w:themeColor="text2"/>
                <w:szCs w:val="20"/>
              </w:rPr>
            </w:pPr>
            <w:r w:rsidRPr="00E94CFB">
              <w:rPr>
                <w:rFonts w:ascii="Arial" w:hAnsi="Arial" w:cs="Arial"/>
                <w:color w:val="1F497D" w:themeColor="text2"/>
                <w:szCs w:val="20"/>
              </w:rPr>
              <w:t xml:space="preserve">Covid-19 “New Safety Guidelines” </w:t>
            </w:r>
          </w:p>
          <w:p w14:paraId="5C9CED17" w14:textId="7E0C7474" w:rsidR="00B1250E" w:rsidRDefault="002D7E1C" w:rsidP="00B1250E">
            <w:pPr>
              <w:keepNext/>
              <w:rPr>
                <w:rFonts w:ascii="Arial" w:hAnsi="Arial" w:cs="Arial"/>
                <w:color w:val="1F497D" w:themeColor="text2"/>
                <w:sz w:val="22"/>
                <w:szCs w:val="20"/>
              </w:rPr>
            </w:pPr>
            <w:r w:rsidRPr="00B1250E">
              <w:rPr>
                <w:rFonts w:ascii="Arial" w:hAnsi="Arial" w:cs="Arial"/>
                <w:color w:val="1F497D" w:themeColor="text2"/>
                <w:szCs w:val="20"/>
              </w:rPr>
              <w:t>Children who are sick require the special attention that being at home provides.</w:t>
            </w:r>
          </w:p>
          <w:p w14:paraId="0B408019" w14:textId="77777777" w:rsidR="00B1250E" w:rsidRDefault="00B1250E" w:rsidP="002D7E1C">
            <w:pPr>
              <w:keepNext/>
              <w:jc w:val="both"/>
              <w:rPr>
                <w:rFonts w:ascii="Arial" w:hAnsi="Arial" w:cs="Arial"/>
                <w:color w:val="1F497D" w:themeColor="text2"/>
                <w:sz w:val="22"/>
                <w:szCs w:val="20"/>
              </w:rPr>
            </w:pPr>
          </w:p>
          <w:tbl>
            <w:tblPr>
              <w:tblStyle w:val="TableGrid"/>
              <w:tblW w:w="0" w:type="auto"/>
              <w:tblInd w:w="1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6D9F1" w:themeFill="text2" w:themeFillTint="33"/>
              <w:tblLook w:val="04A0" w:firstRow="1" w:lastRow="0" w:firstColumn="1" w:lastColumn="0" w:noHBand="0" w:noVBand="1"/>
            </w:tblPr>
            <w:tblGrid>
              <w:gridCol w:w="7650"/>
            </w:tblGrid>
            <w:tr w:rsidR="00B1250E" w14:paraId="6E807F19" w14:textId="77777777" w:rsidTr="00B1250E">
              <w:tc>
                <w:tcPr>
                  <w:tcW w:w="7650" w:type="dxa"/>
                  <w:shd w:val="clear" w:color="auto" w:fill="C6D9F1" w:themeFill="text2" w:themeFillTint="33"/>
                </w:tcPr>
                <w:p w14:paraId="447EF268" w14:textId="77777777" w:rsidR="00B1250E" w:rsidRPr="00B1250E" w:rsidRDefault="00B1250E" w:rsidP="00B1250E">
                  <w:pPr>
                    <w:keepNext/>
                    <w:jc w:val="both"/>
                    <w:rPr>
                      <w:rFonts w:ascii="Arial" w:hAnsi="Arial" w:cs="Arial"/>
                      <w:b/>
                      <w:color w:val="1F497D" w:themeColor="text2"/>
                      <w:sz w:val="16"/>
                      <w:szCs w:val="20"/>
                    </w:rPr>
                  </w:pPr>
                </w:p>
                <w:p w14:paraId="552669E1" w14:textId="1732A446" w:rsidR="00B1250E" w:rsidRPr="00B1250E" w:rsidRDefault="00B1250E" w:rsidP="00B1250E">
                  <w:pPr>
                    <w:keepNext/>
                    <w:jc w:val="center"/>
                    <w:rPr>
                      <w:rFonts w:ascii="Arial" w:hAnsi="Arial" w:cs="Arial"/>
                      <w:b/>
                      <w:color w:val="1F497D" w:themeColor="text2"/>
                      <w:sz w:val="18"/>
                      <w:szCs w:val="20"/>
                    </w:rPr>
                  </w:pPr>
                  <w:r w:rsidRPr="00B1250E">
                    <w:rPr>
                      <w:rFonts w:ascii="Arial" w:hAnsi="Arial" w:cs="Arial"/>
                      <w:b/>
                      <w:color w:val="1F497D" w:themeColor="text2"/>
                      <w:sz w:val="18"/>
                      <w:szCs w:val="20"/>
                    </w:rPr>
                    <w:t xml:space="preserve">Children </w:t>
                  </w:r>
                  <w:r w:rsidR="00E94CFB">
                    <w:rPr>
                      <w:rFonts w:ascii="Arial" w:hAnsi="Arial" w:cs="Arial"/>
                      <w:b/>
                      <w:color w:val="1F497D" w:themeColor="text2"/>
                      <w:sz w:val="18"/>
                      <w:szCs w:val="20"/>
                    </w:rPr>
                    <w:t>will be sent home with any</w:t>
                  </w:r>
                  <w:r w:rsidRPr="00B1250E">
                    <w:rPr>
                      <w:rFonts w:ascii="Arial" w:hAnsi="Arial" w:cs="Arial"/>
                      <w:b/>
                      <w:color w:val="1F497D" w:themeColor="text2"/>
                      <w:sz w:val="18"/>
                      <w:szCs w:val="20"/>
                    </w:rPr>
                    <w:t xml:space="preserve"> of the following</w:t>
                  </w:r>
                  <w:r>
                    <w:rPr>
                      <w:rFonts w:ascii="Arial" w:hAnsi="Arial" w:cs="Arial"/>
                      <w:b/>
                      <w:color w:val="1F497D" w:themeColor="text2"/>
                      <w:sz w:val="18"/>
                      <w:szCs w:val="20"/>
                    </w:rPr>
                    <w:t xml:space="preserve"> symptoms</w:t>
                  </w:r>
                  <w:r w:rsidRPr="00B1250E">
                    <w:rPr>
                      <w:rFonts w:ascii="Arial" w:hAnsi="Arial" w:cs="Arial"/>
                      <w:b/>
                      <w:color w:val="1F497D" w:themeColor="text2"/>
                      <w:sz w:val="18"/>
                      <w:szCs w:val="20"/>
                    </w:rPr>
                    <w:t>:</w:t>
                  </w:r>
                </w:p>
                <w:p w14:paraId="3DB8BE5F" w14:textId="77777777" w:rsidR="00B1250E" w:rsidRPr="00B1250E" w:rsidRDefault="00B1250E" w:rsidP="00B1250E">
                  <w:pPr>
                    <w:keepNext/>
                    <w:jc w:val="both"/>
                    <w:rPr>
                      <w:rFonts w:ascii="Arial" w:hAnsi="Arial" w:cs="Arial"/>
                      <w:b/>
                      <w:color w:val="1F497D" w:themeColor="text2"/>
                      <w:sz w:val="16"/>
                      <w:szCs w:val="20"/>
                    </w:rPr>
                  </w:pPr>
                </w:p>
                <w:p w14:paraId="736C0FFC" w14:textId="77777777" w:rsidR="00B1250E" w:rsidRPr="00B1250E" w:rsidRDefault="00B1250E" w:rsidP="00B1250E">
                  <w:pPr>
                    <w:keepNext/>
                    <w:numPr>
                      <w:ilvl w:val="0"/>
                      <w:numId w:val="4"/>
                    </w:numPr>
                    <w:jc w:val="both"/>
                    <w:rPr>
                      <w:rFonts w:ascii="Arial" w:hAnsi="Arial" w:cs="Arial"/>
                      <w:color w:val="1F497D" w:themeColor="text2"/>
                      <w:sz w:val="16"/>
                      <w:szCs w:val="20"/>
                    </w:rPr>
                  </w:pPr>
                  <w:r w:rsidRPr="00B1250E">
                    <w:rPr>
                      <w:rFonts w:ascii="Arial" w:hAnsi="Arial" w:cs="Arial"/>
                      <w:color w:val="1F497D" w:themeColor="text2"/>
                      <w:sz w:val="16"/>
                      <w:szCs w:val="20"/>
                    </w:rPr>
                    <w:t>Fever of 100 degrees Fahrenheit or higher</w:t>
                  </w:r>
                  <w:r>
                    <w:rPr>
                      <w:rFonts w:ascii="Arial" w:hAnsi="Arial" w:cs="Arial"/>
                      <w:color w:val="1F497D" w:themeColor="text2"/>
                      <w:sz w:val="16"/>
                      <w:szCs w:val="20"/>
                    </w:rPr>
                    <w:t>.</w:t>
                  </w:r>
                </w:p>
                <w:p w14:paraId="13AE2FB5" w14:textId="77777777" w:rsidR="00B1250E" w:rsidRPr="00B1250E" w:rsidRDefault="009073C6" w:rsidP="00B1250E">
                  <w:pPr>
                    <w:keepNext/>
                    <w:numPr>
                      <w:ilvl w:val="0"/>
                      <w:numId w:val="4"/>
                    </w:numPr>
                    <w:jc w:val="both"/>
                    <w:rPr>
                      <w:rFonts w:ascii="Arial" w:hAnsi="Arial" w:cs="Arial"/>
                      <w:color w:val="1F497D" w:themeColor="text2"/>
                      <w:sz w:val="16"/>
                      <w:szCs w:val="20"/>
                    </w:rPr>
                  </w:pPr>
                  <w:r>
                    <w:rPr>
                      <w:rFonts w:ascii="Arial" w:hAnsi="Arial" w:cs="Arial"/>
                      <w:color w:val="1F497D" w:themeColor="text2"/>
                      <w:sz w:val="16"/>
                      <w:szCs w:val="20"/>
                    </w:rPr>
                    <w:t xml:space="preserve">Vomiting </w:t>
                  </w:r>
                  <w:r w:rsidRPr="00B1250E">
                    <w:rPr>
                      <w:rFonts w:ascii="Arial" w:hAnsi="Arial" w:cs="Arial"/>
                      <w:color w:val="1F497D" w:themeColor="text2"/>
                      <w:sz w:val="16"/>
                      <w:szCs w:val="20"/>
                    </w:rPr>
                    <w:t>– within the previous 24-hour period</w:t>
                  </w:r>
                  <w:r>
                    <w:rPr>
                      <w:rFonts w:ascii="Arial" w:hAnsi="Arial" w:cs="Arial"/>
                      <w:color w:val="1F497D" w:themeColor="text2"/>
                      <w:sz w:val="16"/>
                      <w:szCs w:val="20"/>
                    </w:rPr>
                    <w:t>.</w:t>
                  </w:r>
                </w:p>
                <w:p w14:paraId="1C6901A8" w14:textId="77777777" w:rsidR="00B1250E" w:rsidRPr="00B1250E" w:rsidRDefault="00B1250E" w:rsidP="00B1250E">
                  <w:pPr>
                    <w:keepNext/>
                    <w:numPr>
                      <w:ilvl w:val="0"/>
                      <w:numId w:val="4"/>
                    </w:numPr>
                    <w:jc w:val="both"/>
                    <w:rPr>
                      <w:rFonts w:ascii="Arial" w:hAnsi="Arial" w:cs="Arial"/>
                      <w:color w:val="1F497D" w:themeColor="text2"/>
                      <w:sz w:val="16"/>
                      <w:szCs w:val="20"/>
                    </w:rPr>
                  </w:pPr>
                  <w:r w:rsidRPr="00B1250E">
                    <w:rPr>
                      <w:rFonts w:ascii="Arial" w:hAnsi="Arial" w:cs="Arial"/>
                      <w:color w:val="1F497D" w:themeColor="text2"/>
                      <w:sz w:val="16"/>
                      <w:szCs w:val="20"/>
                    </w:rPr>
                    <w:t>Diarrhea – within the previous 24-hour period</w:t>
                  </w:r>
                  <w:r>
                    <w:rPr>
                      <w:rFonts w:ascii="Arial" w:hAnsi="Arial" w:cs="Arial"/>
                      <w:color w:val="1F497D" w:themeColor="text2"/>
                      <w:sz w:val="16"/>
                      <w:szCs w:val="20"/>
                    </w:rPr>
                    <w:t>.</w:t>
                  </w:r>
                </w:p>
                <w:p w14:paraId="037147C7" w14:textId="77777777" w:rsidR="00B1250E" w:rsidRPr="00B1250E" w:rsidRDefault="00B1250E" w:rsidP="00B1250E">
                  <w:pPr>
                    <w:numPr>
                      <w:ilvl w:val="0"/>
                      <w:numId w:val="4"/>
                    </w:numPr>
                    <w:jc w:val="both"/>
                    <w:rPr>
                      <w:rFonts w:ascii="Arial" w:hAnsi="Arial" w:cs="Arial"/>
                      <w:color w:val="1F497D" w:themeColor="text2"/>
                      <w:sz w:val="16"/>
                      <w:szCs w:val="20"/>
                    </w:rPr>
                  </w:pPr>
                  <w:r w:rsidRPr="00B1250E">
                    <w:rPr>
                      <w:rFonts w:ascii="Arial" w:hAnsi="Arial" w:cs="Arial"/>
                      <w:color w:val="1F497D" w:themeColor="text2"/>
                      <w:sz w:val="16"/>
                      <w:szCs w:val="20"/>
                    </w:rPr>
                    <w:t>Draining rash</w:t>
                  </w:r>
                  <w:r>
                    <w:rPr>
                      <w:rFonts w:ascii="Arial" w:hAnsi="Arial" w:cs="Arial"/>
                      <w:color w:val="1F497D" w:themeColor="text2"/>
                      <w:sz w:val="16"/>
                      <w:szCs w:val="20"/>
                    </w:rPr>
                    <w:t>.</w:t>
                  </w:r>
                </w:p>
                <w:p w14:paraId="2BDB442F" w14:textId="77777777" w:rsidR="00B1250E" w:rsidRPr="00B1250E" w:rsidRDefault="00B1250E" w:rsidP="00B1250E">
                  <w:pPr>
                    <w:numPr>
                      <w:ilvl w:val="0"/>
                      <w:numId w:val="4"/>
                    </w:numPr>
                    <w:jc w:val="both"/>
                    <w:rPr>
                      <w:rFonts w:ascii="Arial" w:hAnsi="Arial" w:cs="Arial"/>
                      <w:color w:val="1F497D" w:themeColor="text2"/>
                      <w:sz w:val="16"/>
                      <w:szCs w:val="20"/>
                    </w:rPr>
                  </w:pPr>
                  <w:r w:rsidRPr="00B1250E">
                    <w:rPr>
                      <w:rFonts w:ascii="Arial" w:hAnsi="Arial" w:cs="Arial"/>
                      <w:color w:val="1F497D" w:themeColor="text2"/>
                      <w:sz w:val="16"/>
                      <w:szCs w:val="20"/>
                    </w:rPr>
                    <w:t>Eye discharge or pink eye</w:t>
                  </w:r>
                  <w:r>
                    <w:rPr>
                      <w:rFonts w:ascii="Arial" w:hAnsi="Arial" w:cs="Arial"/>
                      <w:color w:val="1F497D" w:themeColor="text2"/>
                      <w:sz w:val="16"/>
                      <w:szCs w:val="20"/>
                    </w:rPr>
                    <w:t>.</w:t>
                  </w:r>
                </w:p>
                <w:p w14:paraId="15D37CF8" w14:textId="77777777" w:rsidR="00B1250E" w:rsidRPr="00B1250E" w:rsidRDefault="00B1250E" w:rsidP="00B1250E">
                  <w:pPr>
                    <w:numPr>
                      <w:ilvl w:val="0"/>
                      <w:numId w:val="4"/>
                    </w:numPr>
                    <w:jc w:val="both"/>
                    <w:rPr>
                      <w:rFonts w:ascii="Arial" w:hAnsi="Arial" w:cs="Arial"/>
                      <w:color w:val="1F497D" w:themeColor="text2"/>
                      <w:sz w:val="16"/>
                      <w:szCs w:val="20"/>
                    </w:rPr>
                  </w:pPr>
                  <w:r w:rsidRPr="00B1250E">
                    <w:rPr>
                      <w:rFonts w:ascii="Arial" w:hAnsi="Arial" w:cs="Arial"/>
                      <w:color w:val="1F497D" w:themeColor="text2"/>
                      <w:sz w:val="16"/>
                      <w:szCs w:val="20"/>
                    </w:rPr>
                    <w:t>Fatigue or irritability that prevents participation in regular activities</w:t>
                  </w:r>
                  <w:r>
                    <w:rPr>
                      <w:rFonts w:ascii="Arial" w:hAnsi="Arial" w:cs="Arial"/>
                      <w:color w:val="1F497D" w:themeColor="text2"/>
                      <w:sz w:val="16"/>
                      <w:szCs w:val="20"/>
                    </w:rPr>
                    <w:t>.</w:t>
                  </w:r>
                </w:p>
                <w:p w14:paraId="6D6DEAEA" w14:textId="77777777" w:rsidR="00B1250E" w:rsidRPr="00B1250E" w:rsidRDefault="00B1250E" w:rsidP="00B1250E">
                  <w:pPr>
                    <w:numPr>
                      <w:ilvl w:val="0"/>
                      <w:numId w:val="4"/>
                    </w:numPr>
                    <w:jc w:val="both"/>
                    <w:rPr>
                      <w:rFonts w:ascii="Arial" w:hAnsi="Arial" w:cs="Arial"/>
                      <w:color w:val="1F497D" w:themeColor="text2"/>
                      <w:sz w:val="16"/>
                      <w:szCs w:val="20"/>
                    </w:rPr>
                  </w:pPr>
                  <w:r w:rsidRPr="00B1250E">
                    <w:rPr>
                      <w:rFonts w:ascii="Arial" w:hAnsi="Arial" w:cs="Arial"/>
                      <w:color w:val="1F497D" w:themeColor="text2"/>
                      <w:sz w:val="16"/>
                      <w:szCs w:val="20"/>
                    </w:rPr>
                    <w:t>Sore throat</w:t>
                  </w:r>
                  <w:r>
                    <w:rPr>
                      <w:rFonts w:ascii="Arial" w:hAnsi="Arial" w:cs="Arial"/>
                      <w:color w:val="1F497D" w:themeColor="text2"/>
                      <w:sz w:val="16"/>
                      <w:szCs w:val="20"/>
                    </w:rPr>
                    <w:t>.</w:t>
                  </w:r>
                </w:p>
                <w:p w14:paraId="2CDA1562" w14:textId="77777777" w:rsidR="00B1250E" w:rsidRPr="00B1250E" w:rsidRDefault="00B1250E" w:rsidP="00B1250E">
                  <w:pPr>
                    <w:numPr>
                      <w:ilvl w:val="0"/>
                      <w:numId w:val="4"/>
                    </w:numPr>
                    <w:jc w:val="both"/>
                    <w:rPr>
                      <w:rFonts w:ascii="Arial" w:hAnsi="Arial" w:cs="Arial"/>
                      <w:color w:val="1F497D" w:themeColor="text2"/>
                      <w:sz w:val="16"/>
                      <w:szCs w:val="20"/>
                    </w:rPr>
                  </w:pPr>
                  <w:r w:rsidRPr="00B1250E">
                    <w:rPr>
                      <w:rFonts w:ascii="Arial" w:hAnsi="Arial" w:cs="Arial"/>
                      <w:color w:val="1F497D" w:themeColor="text2"/>
                      <w:sz w:val="16"/>
                      <w:szCs w:val="20"/>
                    </w:rPr>
                    <w:t>Communicable diseases such as live head lice, ringworm, etc., which require treatment</w:t>
                  </w:r>
                  <w:r>
                    <w:rPr>
                      <w:rFonts w:ascii="Arial" w:hAnsi="Arial" w:cs="Arial"/>
                      <w:color w:val="1F497D" w:themeColor="text2"/>
                      <w:sz w:val="16"/>
                      <w:szCs w:val="20"/>
                    </w:rPr>
                    <w:t>.</w:t>
                  </w:r>
                </w:p>
                <w:p w14:paraId="45732C8A" w14:textId="77777777" w:rsidR="00B1250E" w:rsidRPr="00B1250E" w:rsidRDefault="00B1250E" w:rsidP="00B1250E">
                  <w:pPr>
                    <w:keepNext/>
                    <w:jc w:val="both"/>
                    <w:rPr>
                      <w:rFonts w:ascii="Arial" w:hAnsi="Arial" w:cs="Arial"/>
                      <w:b/>
                      <w:color w:val="1F497D" w:themeColor="text2"/>
                      <w:sz w:val="16"/>
                      <w:szCs w:val="20"/>
                    </w:rPr>
                  </w:pPr>
                </w:p>
              </w:tc>
            </w:tr>
            <w:tr w:rsidR="00B1250E" w14:paraId="4E111D8F" w14:textId="77777777" w:rsidTr="00B1250E">
              <w:tc>
                <w:tcPr>
                  <w:tcW w:w="7650" w:type="dxa"/>
                  <w:shd w:val="clear" w:color="auto" w:fill="FFFFFF" w:themeFill="background1"/>
                </w:tcPr>
                <w:p w14:paraId="5298E189" w14:textId="77777777" w:rsidR="00B1250E" w:rsidRPr="00B1250E" w:rsidRDefault="00B1250E" w:rsidP="00B1250E">
                  <w:pPr>
                    <w:keepNext/>
                    <w:jc w:val="both"/>
                    <w:rPr>
                      <w:rFonts w:ascii="Arial" w:hAnsi="Arial" w:cs="Arial"/>
                      <w:b/>
                      <w:color w:val="1F497D" w:themeColor="text2"/>
                      <w:sz w:val="16"/>
                      <w:szCs w:val="20"/>
                    </w:rPr>
                  </w:pPr>
                </w:p>
              </w:tc>
            </w:tr>
            <w:tr w:rsidR="00B1250E" w14:paraId="435BD13E" w14:textId="77777777" w:rsidTr="00B1250E">
              <w:tc>
                <w:tcPr>
                  <w:tcW w:w="7650" w:type="dxa"/>
                  <w:shd w:val="clear" w:color="auto" w:fill="C6D9F1" w:themeFill="text2" w:themeFillTint="33"/>
                </w:tcPr>
                <w:p w14:paraId="01A7DA29" w14:textId="77777777" w:rsidR="00B1250E" w:rsidRPr="00B1250E" w:rsidRDefault="00B1250E" w:rsidP="00B1250E">
                  <w:pPr>
                    <w:jc w:val="both"/>
                    <w:rPr>
                      <w:rFonts w:ascii="Arial" w:hAnsi="Arial" w:cs="Arial"/>
                      <w:b/>
                      <w:color w:val="1F497D" w:themeColor="text2"/>
                      <w:sz w:val="16"/>
                      <w:szCs w:val="20"/>
                    </w:rPr>
                  </w:pPr>
                </w:p>
                <w:p w14:paraId="1F68F6E4" w14:textId="77777777" w:rsidR="00B1250E" w:rsidRPr="00B1250E" w:rsidRDefault="00B1250E" w:rsidP="00B1250E">
                  <w:pPr>
                    <w:jc w:val="center"/>
                    <w:rPr>
                      <w:rFonts w:ascii="Arial" w:hAnsi="Arial" w:cs="Arial"/>
                      <w:b/>
                      <w:color w:val="1F497D" w:themeColor="text2"/>
                      <w:sz w:val="18"/>
                      <w:szCs w:val="20"/>
                    </w:rPr>
                  </w:pPr>
                  <w:r w:rsidRPr="00B1250E">
                    <w:rPr>
                      <w:rFonts w:ascii="Arial" w:hAnsi="Arial" w:cs="Arial"/>
                      <w:b/>
                      <w:color w:val="1F497D" w:themeColor="text2"/>
                      <w:sz w:val="18"/>
                      <w:szCs w:val="20"/>
                    </w:rPr>
                    <w:t>Children may return to school when:</w:t>
                  </w:r>
                </w:p>
                <w:p w14:paraId="18D451D0" w14:textId="77777777" w:rsidR="00B1250E" w:rsidRPr="00B1250E" w:rsidRDefault="00B1250E" w:rsidP="00B1250E">
                  <w:pPr>
                    <w:jc w:val="both"/>
                    <w:rPr>
                      <w:rFonts w:ascii="Arial" w:hAnsi="Arial" w:cs="Arial"/>
                      <w:b/>
                      <w:color w:val="1F497D" w:themeColor="text2"/>
                      <w:sz w:val="16"/>
                      <w:szCs w:val="20"/>
                    </w:rPr>
                  </w:pPr>
                </w:p>
                <w:p w14:paraId="24535465" w14:textId="77777777" w:rsidR="00B1250E" w:rsidRPr="00B1250E" w:rsidRDefault="00B1250E" w:rsidP="00B1250E">
                  <w:pPr>
                    <w:numPr>
                      <w:ilvl w:val="0"/>
                      <w:numId w:val="5"/>
                    </w:numPr>
                    <w:jc w:val="both"/>
                    <w:rPr>
                      <w:rFonts w:ascii="Arial" w:hAnsi="Arial" w:cs="Arial"/>
                      <w:color w:val="1F497D" w:themeColor="text2"/>
                      <w:sz w:val="16"/>
                      <w:szCs w:val="20"/>
                    </w:rPr>
                  </w:pPr>
                  <w:r w:rsidRPr="00B1250E">
                    <w:rPr>
                      <w:rFonts w:ascii="Arial" w:hAnsi="Arial" w:cs="Arial"/>
                      <w:color w:val="1F497D" w:themeColor="text2"/>
                      <w:sz w:val="16"/>
                      <w:szCs w:val="20"/>
                    </w:rPr>
                    <w:t>Vomiting &amp; diarrhea have subsided for 24 hours</w:t>
                  </w:r>
                  <w:r>
                    <w:rPr>
                      <w:rFonts w:ascii="Arial" w:hAnsi="Arial" w:cs="Arial"/>
                      <w:color w:val="1F497D" w:themeColor="text2"/>
                      <w:sz w:val="16"/>
                      <w:szCs w:val="20"/>
                    </w:rPr>
                    <w:t>.</w:t>
                  </w:r>
                </w:p>
                <w:p w14:paraId="2BD96EE3" w14:textId="77777777" w:rsidR="00B1250E" w:rsidRPr="00B1250E" w:rsidRDefault="00B1250E" w:rsidP="00B1250E">
                  <w:pPr>
                    <w:numPr>
                      <w:ilvl w:val="0"/>
                      <w:numId w:val="5"/>
                    </w:numPr>
                    <w:jc w:val="both"/>
                    <w:rPr>
                      <w:rFonts w:ascii="Arial" w:hAnsi="Arial" w:cs="Arial"/>
                      <w:color w:val="1F497D" w:themeColor="text2"/>
                      <w:sz w:val="16"/>
                      <w:szCs w:val="20"/>
                    </w:rPr>
                  </w:pPr>
                  <w:r w:rsidRPr="00B1250E">
                    <w:rPr>
                      <w:rFonts w:ascii="Arial" w:hAnsi="Arial" w:cs="Arial"/>
                      <w:color w:val="1F497D" w:themeColor="text2"/>
                      <w:sz w:val="16"/>
                      <w:szCs w:val="20"/>
                    </w:rPr>
                    <w:t>Symptoms are decreasing</w:t>
                  </w:r>
                  <w:r>
                    <w:rPr>
                      <w:rFonts w:ascii="Arial" w:hAnsi="Arial" w:cs="Arial"/>
                      <w:color w:val="1F497D" w:themeColor="text2"/>
                      <w:sz w:val="16"/>
                      <w:szCs w:val="20"/>
                    </w:rPr>
                    <w:t>.</w:t>
                  </w:r>
                </w:p>
                <w:p w14:paraId="4F7FC189" w14:textId="77777777" w:rsidR="00B1250E" w:rsidRPr="00B1250E" w:rsidRDefault="00B1250E" w:rsidP="00B1250E">
                  <w:pPr>
                    <w:numPr>
                      <w:ilvl w:val="0"/>
                      <w:numId w:val="5"/>
                    </w:numPr>
                    <w:jc w:val="both"/>
                    <w:rPr>
                      <w:rFonts w:ascii="Arial" w:hAnsi="Arial" w:cs="Arial"/>
                      <w:color w:val="1F497D" w:themeColor="text2"/>
                      <w:sz w:val="16"/>
                      <w:szCs w:val="20"/>
                    </w:rPr>
                  </w:pPr>
                  <w:r w:rsidRPr="00B1250E">
                    <w:rPr>
                      <w:rFonts w:ascii="Arial" w:hAnsi="Arial" w:cs="Arial"/>
                      <w:color w:val="1F497D" w:themeColor="text2"/>
                      <w:sz w:val="16"/>
                      <w:szCs w:val="20"/>
                    </w:rPr>
                    <w:t>They can tolerate full activities</w:t>
                  </w:r>
                  <w:r>
                    <w:rPr>
                      <w:rFonts w:ascii="Arial" w:hAnsi="Arial" w:cs="Arial"/>
                      <w:color w:val="1F497D" w:themeColor="text2"/>
                      <w:sz w:val="16"/>
                      <w:szCs w:val="20"/>
                    </w:rPr>
                    <w:t xml:space="preserve"> including outdoor play</w:t>
                  </w:r>
                </w:p>
                <w:p w14:paraId="73307667" w14:textId="77777777" w:rsidR="00B1250E" w:rsidRPr="00B1250E" w:rsidRDefault="00B1250E" w:rsidP="00B1250E">
                  <w:pPr>
                    <w:numPr>
                      <w:ilvl w:val="0"/>
                      <w:numId w:val="5"/>
                    </w:numPr>
                    <w:jc w:val="both"/>
                    <w:rPr>
                      <w:rFonts w:ascii="Arial" w:hAnsi="Arial" w:cs="Arial"/>
                      <w:color w:val="1F497D" w:themeColor="text2"/>
                      <w:sz w:val="16"/>
                      <w:szCs w:val="20"/>
                    </w:rPr>
                  </w:pPr>
                  <w:r>
                    <w:rPr>
                      <w:rFonts w:ascii="Arial" w:hAnsi="Arial" w:cs="Arial"/>
                      <w:color w:val="1F497D" w:themeColor="text2"/>
                      <w:sz w:val="16"/>
                      <w:szCs w:val="20"/>
                    </w:rPr>
                    <w:t>T</w:t>
                  </w:r>
                  <w:r w:rsidRPr="00B1250E">
                    <w:rPr>
                      <w:rFonts w:ascii="Arial" w:hAnsi="Arial" w:cs="Arial"/>
                      <w:color w:val="1F497D" w:themeColor="text2"/>
                      <w:sz w:val="16"/>
                      <w:szCs w:val="20"/>
                    </w:rPr>
                    <w:t xml:space="preserve">hey are fever free for 24 hours without medication. </w:t>
                  </w:r>
                </w:p>
                <w:p w14:paraId="253B3678" w14:textId="77777777" w:rsidR="00B1250E" w:rsidRPr="00B1250E" w:rsidRDefault="00B1250E" w:rsidP="00B1250E">
                  <w:pPr>
                    <w:numPr>
                      <w:ilvl w:val="0"/>
                      <w:numId w:val="5"/>
                    </w:numPr>
                    <w:jc w:val="both"/>
                    <w:rPr>
                      <w:rFonts w:ascii="Arial" w:hAnsi="Arial" w:cs="Arial"/>
                      <w:b/>
                      <w:color w:val="1F497D" w:themeColor="text2"/>
                      <w:sz w:val="16"/>
                      <w:szCs w:val="20"/>
                    </w:rPr>
                  </w:pPr>
                  <w:r w:rsidRPr="00B1250E">
                    <w:rPr>
                      <w:rFonts w:ascii="Arial" w:hAnsi="Arial" w:cs="Arial"/>
                      <w:color w:val="1F497D" w:themeColor="text2"/>
                      <w:sz w:val="16"/>
                      <w:szCs w:val="20"/>
                    </w:rPr>
                    <w:t>There is no discharge from rash</w:t>
                  </w:r>
                  <w:r>
                    <w:rPr>
                      <w:rFonts w:ascii="Arial" w:hAnsi="Arial" w:cs="Arial"/>
                      <w:color w:val="1F497D" w:themeColor="text2"/>
                      <w:sz w:val="16"/>
                      <w:szCs w:val="20"/>
                    </w:rPr>
                    <w:t>.</w:t>
                  </w:r>
                </w:p>
                <w:p w14:paraId="6BA5668B" w14:textId="77777777" w:rsidR="00B1250E" w:rsidRPr="00B1250E" w:rsidRDefault="00B1250E" w:rsidP="00B1250E">
                  <w:pPr>
                    <w:keepNext/>
                    <w:jc w:val="both"/>
                    <w:rPr>
                      <w:rFonts w:ascii="Arial" w:hAnsi="Arial" w:cs="Arial"/>
                      <w:b/>
                      <w:color w:val="1F497D" w:themeColor="text2"/>
                      <w:sz w:val="16"/>
                      <w:szCs w:val="20"/>
                    </w:rPr>
                  </w:pPr>
                </w:p>
              </w:tc>
            </w:tr>
          </w:tbl>
          <w:p w14:paraId="3476FCFC" w14:textId="77777777" w:rsidR="002D7E1C" w:rsidRPr="00B1250E" w:rsidRDefault="002D7E1C" w:rsidP="002D7E1C">
            <w:pPr>
              <w:jc w:val="both"/>
              <w:rPr>
                <w:rFonts w:ascii="Arial" w:hAnsi="Arial" w:cs="Arial"/>
                <w:b/>
                <w:color w:val="1F497D" w:themeColor="text2"/>
                <w:sz w:val="22"/>
                <w:szCs w:val="20"/>
              </w:rPr>
            </w:pPr>
          </w:p>
          <w:p w14:paraId="53D411A2" w14:textId="77777777" w:rsidR="002D7E1C" w:rsidRDefault="002D7E1C" w:rsidP="002D7E1C">
            <w:pPr>
              <w:ind w:left="720"/>
              <w:jc w:val="both"/>
              <w:rPr>
                <w:rFonts w:ascii="Arial" w:hAnsi="Arial" w:cs="Arial"/>
                <w:b/>
                <w:color w:val="4F81BD" w:themeColor="accent1"/>
                <w:sz w:val="22"/>
                <w:szCs w:val="20"/>
              </w:rPr>
            </w:pPr>
          </w:p>
          <w:p w14:paraId="09B555A3" w14:textId="77777777" w:rsidR="00B1250E" w:rsidRPr="00B1250E" w:rsidRDefault="00B1250E" w:rsidP="00B1250E">
            <w:pPr>
              <w:jc w:val="both"/>
              <w:rPr>
                <w:rFonts w:ascii="Arial" w:hAnsi="Arial" w:cs="Arial"/>
                <w:b/>
                <w:color w:val="1F497D" w:themeColor="text2"/>
                <w:sz w:val="22"/>
                <w:szCs w:val="20"/>
              </w:rPr>
            </w:pPr>
            <w:r w:rsidRPr="00B1250E">
              <w:rPr>
                <w:rFonts w:ascii="Arial" w:hAnsi="Arial" w:cs="Arial"/>
                <w:b/>
                <w:color w:val="1F497D" w:themeColor="text2"/>
                <w:sz w:val="22"/>
                <w:szCs w:val="20"/>
              </w:rPr>
              <w:t xml:space="preserve">Children who are not well enough to go outside for playtime are not well enough to come to school.  If illness occurs while the child is at school, the office staff will notify the parent. The child will be sent to the administrative office and cared for by the administrative staff until he or she is picked up.  The parent is responsible for arranging for or picking up the child from school as soon as possible. </w:t>
            </w:r>
          </w:p>
          <w:p w14:paraId="0CA30344" w14:textId="77777777" w:rsidR="00B1250E" w:rsidRPr="002D7E1C" w:rsidRDefault="00B1250E" w:rsidP="002D7E1C">
            <w:pPr>
              <w:ind w:left="720"/>
              <w:jc w:val="both"/>
              <w:rPr>
                <w:rFonts w:ascii="Arial" w:hAnsi="Arial" w:cs="Arial"/>
                <w:b/>
                <w:color w:val="4F81BD" w:themeColor="accent1"/>
                <w:sz w:val="22"/>
                <w:szCs w:val="20"/>
              </w:rPr>
            </w:pPr>
          </w:p>
          <w:p w14:paraId="64C11241" w14:textId="77777777" w:rsidR="002D7E1C" w:rsidRDefault="002D7E1C" w:rsidP="00B1250E">
            <w:pPr>
              <w:jc w:val="both"/>
              <w:rPr>
                <w:rFonts w:ascii="Arial" w:hAnsi="Arial" w:cs="Arial"/>
                <w:bCs/>
                <w:sz w:val="22"/>
                <w:szCs w:val="20"/>
              </w:rPr>
            </w:pPr>
          </w:p>
        </w:tc>
      </w:tr>
      <w:tr w:rsidR="00B1250E" w14:paraId="5EC6C5C6" w14:textId="77777777" w:rsidTr="00B1250E">
        <w:tc>
          <w:tcPr>
            <w:tcW w:w="11016" w:type="dxa"/>
            <w:shd w:val="clear" w:color="auto" w:fill="4F81BD" w:themeFill="accent1"/>
          </w:tcPr>
          <w:p w14:paraId="64D42050" w14:textId="77777777" w:rsidR="00B1250E" w:rsidRDefault="00B1250E" w:rsidP="00B1250E">
            <w:pPr>
              <w:jc w:val="center"/>
              <w:rPr>
                <w:rFonts w:ascii="Arial" w:hAnsi="Arial" w:cs="Arial"/>
                <w:b/>
                <w:color w:val="FFFFFF" w:themeColor="background1"/>
                <w:sz w:val="28"/>
                <w:szCs w:val="20"/>
              </w:rPr>
            </w:pPr>
          </w:p>
          <w:p w14:paraId="38E891F4" w14:textId="77777777" w:rsidR="00B1250E" w:rsidRDefault="00B1250E" w:rsidP="00B1250E">
            <w:pPr>
              <w:jc w:val="center"/>
              <w:rPr>
                <w:rFonts w:ascii="Arial" w:hAnsi="Arial" w:cs="Arial"/>
                <w:b/>
                <w:color w:val="FFFFFF" w:themeColor="background1"/>
                <w:sz w:val="28"/>
                <w:szCs w:val="20"/>
              </w:rPr>
            </w:pPr>
            <w:r>
              <w:rPr>
                <w:rFonts w:ascii="Arial" w:hAnsi="Arial" w:cs="Arial"/>
                <w:b/>
                <w:color w:val="FFFFFF" w:themeColor="background1"/>
                <w:sz w:val="28"/>
                <w:szCs w:val="20"/>
              </w:rPr>
              <w:t>Communicable Disease Policy</w:t>
            </w:r>
          </w:p>
          <w:p w14:paraId="4D33FEE7" w14:textId="77777777" w:rsidR="00B1250E" w:rsidRPr="00B1250E" w:rsidRDefault="00B1250E" w:rsidP="00B1250E">
            <w:pPr>
              <w:jc w:val="center"/>
              <w:rPr>
                <w:rFonts w:ascii="Arial" w:hAnsi="Arial" w:cs="Arial"/>
                <w:b/>
                <w:color w:val="FFFFFF" w:themeColor="background1"/>
                <w:sz w:val="28"/>
                <w:szCs w:val="20"/>
              </w:rPr>
            </w:pPr>
          </w:p>
        </w:tc>
      </w:tr>
      <w:tr w:rsidR="00B1250E" w14:paraId="05684CA4" w14:textId="77777777" w:rsidTr="002D7E1C">
        <w:tc>
          <w:tcPr>
            <w:tcW w:w="11016" w:type="dxa"/>
          </w:tcPr>
          <w:p w14:paraId="0A9E1F50" w14:textId="77777777" w:rsidR="00B1250E" w:rsidRDefault="00B1250E" w:rsidP="00B1250E">
            <w:pPr>
              <w:jc w:val="both"/>
              <w:rPr>
                <w:rFonts w:ascii="Arial" w:hAnsi="Arial" w:cs="Arial"/>
                <w:color w:val="1F497D" w:themeColor="text2"/>
                <w:sz w:val="22"/>
                <w:szCs w:val="20"/>
              </w:rPr>
            </w:pPr>
          </w:p>
          <w:p w14:paraId="6F24067E" w14:textId="77777777" w:rsidR="00B1250E" w:rsidRPr="002D7E1C" w:rsidRDefault="00B1250E" w:rsidP="00B1250E">
            <w:pPr>
              <w:jc w:val="both"/>
              <w:rPr>
                <w:rFonts w:ascii="Arial" w:hAnsi="Arial" w:cs="Arial"/>
                <w:b/>
                <w:color w:val="1F497D" w:themeColor="text2"/>
                <w:sz w:val="22"/>
                <w:szCs w:val="20"/>
              </w:rPr>
            </w:pPr>
            <w:r w:rsidRPr="002D7E1C">
              <w:rPr>
                <w:rFonts w:ascii="Arial" w:hAnsi="Arial" w:cs="Arial"/>
                <w:color w:val="1F497D" w:themeColor="text2"/>
                <w:sz w:val="22"/>
                <w:szCs w:val="20"/>
              </w:rPr>
              <w:t>In the event of communicable disease, notices will be sent home with children who have been exposed.  A doctor’s release may be requested upon the return of students who were absent due to a communicable disease and/or head louse.  All communicable diseases will be posted on the bulletin board within the classroom for parent’s review.</w:t>
            </w:r>
          </w:p>
          <w:p w14:paraId="541A0616" w14:textId="77777777" w:rsidR="00B1250E" w:rsidRDefault="00B1250E" w:rsidP="002D7E1C">
            <w:pPr>
              <w:keepNext/>
              <w:jc w:val="both"/>
              <w:rPr>
                <w:rFonts w:ascii="Arial" w:hAnsi="Arial" w:cs="Arial"/>
                <w:color w:val="1F497D" w:themeColor="text2"/>
                <w:sz w:val="22"/>
                <w:szCs w:val="20"/>
              </w:rPr>
            </w:pPr>
          </w:p>
        </w:tc>
      </w:tr>
      <w:tr w:rsidR="002D7E1C" w14:paraId="4AA6334B" w14:textId="77777777" w:rsidTr="002D7E1C">
        <w:tc>
          <w:tcPr>
            <w:tcW w:w="11016" w:type="dxa"/>
            <w:shd w:val="clear" w:color="auto" w:fill="4F81BD" w:themeFill="accent1"/>
          </w:tcPr>
          <w:p w14:paraId="0D50F078" w14:textId="77777777" w:rsidR="002D7E1C" w:rsidRPr="002D7E1C" w:rsidRDefault="002D7E1C" w:rsidP="002D7E1C">
            <w:pPr>
              <w:pStyle w:val="Heading2"/>
              <w:jc w:val="center"/>
              <w:outlineLvl w:val="1"/>
              <w:rPr>
                <w:rFonts w:ascii="Arial" w:hAnsi="Arial" w:cs="Arial"/>
                <w:color w:val="FFFFFF" w:themeColor="background1"/>
                <w:sz w:val="28"/>
                <w:szCs w:val="20"/>
              </w:rPr>
            </w:pPr>
            <w:r w:rsidRPr="002D7E1C">
              <w:rPr>
                <w:rFonts w:ascii="Arial" w:hAnsi="Arial" w:cs="Arial"/>
                <w:color w:val="FFFFFF" w:themeColor="background1"/>
                <w:sz w:val="28"/>
                <w:szCs w:val="20"/>
              </w:rPr>
              <w:t>Administration of Medication at School</w:t>
            </w:r>
          </w:p>
          <w:p w14:paraId="7525EA9B" w14:textId="77777777" w:rsidR="002D7E1C" w:rsidRDefault="002D7E1C" w:rsidP="002D7E1C">
            <w:pPr>
              <w:keepNext/>
              <w:jc w:val="both"/>
              <w:rPr>
                <w:rFonts w:ascii="Arial" w:hAnsi="Arial" w:cs="Arial"/>
                <w:color w:val="1F497D" w:themeColor="text2"/>
                <w:sz w:val="22"/>
                <w:szCs w:val="20"/>
              </w:rPr>
            </w:pPr>
          </w:p>
        </w:tc>
      </w:tr>
      <w:tr w:rsidR="002D7E1C" w14:paraId="5EFCF042" w14:textId="77777777" w:rsidTr="002D7E1C">
        <w:tc>
          <w:tcPr>
            <w:tcW w:w="11016" w:type="dxa"/>
          </w:tcPr>
          <w:p w14:paraId="650AAF2B" w14:textId="77777777" w:rsidR="002D7E1C" w:rsidRDefault="002D7E1C" w:rsidP="002D7E1C">
            <w:pPr>
              <w:jc w:val="both"/>
              <w:rPr>
                <w:rFonts w:ascii="Arial" w:hAnsi="Arial" w:cs="Arial"/>
                <w:color w:val="1F497D" w:themeColor="text2"/>
                <w:sz w:val="22"/>
                <w:szCs w:val="20"/>
              </w:rPr>
            </w:pPr>
          </w:p>
          <w:p w14:paraId="65EEE62D" w14:textId="77777777" w:rsidR="002D7E1C" w:rsidRPr="002D7E1C" w:rsidRDefault="002D7E1C" w:rsidP="002D7E1C">
            <w:pPr>
              <w:jc w:val="both"/>
              <w:rPr>
                <w:rFonts w:ascii="Arial" w:hAnsi="Arial" w:cs="Arial"/>
                <w:color w:val="1F497D" w:themeColor="text2"/>
                <w:sz w:val="22"/>
                <w:szCs w:val="20"/>
              </w:rPr>
            </w:pPr>
            <w:r w:rsidRPr="002D7E1C">
              <w:rPr>
                <w:rFonts w:ascii="Arial" w:hAnsi="Arial" w:cs="Arial"/>
                <w:color w:val="1F497D" w:themeColor="text2"/>
                <w:sz w:val="22"/>
                <w:szCs w:val="20"/>
              </w:rPr>
              <w:t xml:space="preserve">Whenever possible the administration of prescription medication should be scheduled during non-school hours.  However, when necessary, prescription and non-prescription medication will be administered to a student by HCS personnel. A parent or guardian </w:t>
            </w:r>
            <w:r w:rsidRPr="002D7E1C">
              <w:rPr>
                <w:rFonts w:ascii="Arial" w:hAnsi="Arial" w:cs="Arial"/>
                <w:b/>
                <w:i/>
                <w:color w:val="1F497D" w:themeColor="text2"/>
                <w:sz w:val="22"/>
                <w:szCs w:val="20"/>
              </w:rPr>
              <w:t xml:space="preserve">must </w:t>
            </w:r>
            <w:r w:rsidRPr="002D7E1C">
              <w:rPr>
                <w:rFonts w:ascii="Arial" w:hAnsi="Arial" w:cs="Arial"/>
                <w:color w:val="1F497D" w:themeColor="text2"/>
                <w:sz w:val="22"/>
                <w:szCs w:val="20"/>
              </w:rPr>
              <w:t xml:space="preserve">complete and sign an </w:t>
            </w:r>
            <w:r w:rsidRPr="002D7E1C">
              <w:rPr>
                <w:rFonts w:ascii="Arial" w:hAnsi="Arial" w:cs="Arial"/>
                <w:b/>
                <w:color w:val="1F497D" w:themeColor="text2"/>
                <w:sz w:val="22"/>
                <w:szCs w:val="20"/>
              </w:rPr>
              <w:t>Authorization to Administer Medication – Child Care Centers</w:t>
            </w:r>
            <w:r w:rsidRPr="002D7E1C">
              <w:rPr>
                <w:rFonts w:ascii="Arial" w:hAnsi="Arial" w:cs="Arial"/>
                <w:color w:val="1F497D" w:themeColor="text2"/>
                <w:sz w:val="22"/>
                <w:szCs w:val="20"/>
              </w:rPr>
              <w:t xml:space="preserve"> (DCF-F (CFS-0059) form. A separate authorization shall be used for each medication and the dates and times of administration will be logged in the center’s medical log.  </w:t>
            </w:r>
          </w:p>
          <w:p w14:paraId="19013939" w14:textId="77777777" w:rsidR="002D7E1C" w:rsidRDefault="002D7E1C" w:rsidP="002D7E1C">
            <w:pPr>
              <w:keepNext/>
              <w:jc w:val="both"/>
              <w:rPr>
                <w:rFonts w:ascii="Arial" w:hAnsi="Arial" w:cs="Arial"/>
                <w:color w:val="1F497D" w:themeColor="text2"/>
                <w:sz w:val="22"/>
                <w:szCs w:val="20"/>
              </w:rPr>
            </w:pPr>
          </w:p>
        </w:tc>
      </w:tr>
    </w:tbl>
    <w:p w14:paraId="289A08CB" w14:textId="77777777" w:rsidR="00FD1D8D" w:rsidRPr="002D7E1C" w:rsidRDefault="00FD1D8D" w:rsidP="00E159DF">
      <w:pPr>
        <w:jc w:val="both"/>
        <w:rPr>
          <w:rFonts w:ascii="Arial" w:hAnsi="Arial" w:cs="Arial"/>
          <w:color w:val="1F497D" w:themeColor="text2"/>
          <w:sz w:val="22"/>
          <w:szCs w:val="20"/>
        </w:rPr>
      </w:pPr>
    </w:p>
    <w:p w14:paraId="38500E0B" w14:textId="77777777" w:rsidR="00D41D44" w:rsidRDefault="000F45D6" w:rsidP="004E4BE9">
      <w:pPr>
        <w:spacing w:after="200" w:line="276" w:lineRule="auto"/>
        <w:rPr>
          <w:rFonts w:ascii="Arial" w:hAnsi="Arial" w:cs="Arial"/>
          <w:b/>
          <w:sz w:val="22"/>
          <w:szCs w:val="20"/>
        </w:rPr>
      </w:pPr>
      <w:r w:rsidRPr="002D7E1C">
        <w:rPr>
          <w:rFonts w:ascii="Arial" w:hAnsi="Arial" w:cs="Arial"/>
          <w:b/>
          <w:sz w:val="22"/>
          <w:szCs w:val="20"/>
        </w:rPr>
        <w:br w:type="page"/>
      </w:r>
    </w:p>
    <w:p w14:paraId="72377B9C" w14:textId="77777777" w:rsidR="004E4BE9" w:rsidRDefault="004E4BE9" w:rsidP="004E4BE9">
      <w:pPr>
        <w:spacing w:after="200" w:line="276" w:lineRule="auto"/>
        <w:rPr>
          <w:rFonts w:ascii="Arial" w:hAnsi="Arial" w:cs="Arial"/>
          <w:b/>
          <w:sz w:val="22"/>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9476"/>
      </w:tblGrid>
      <w:tr w:rsidR="00B1250E" w14:paraId="62D84942" w14:textId="77777777" w:rsidTr="00531635">
        <w:trPr>
          <w:trHeight w:val="2574"/>
          <w:jc w:val="center"/>
        </w:trPr>
        <w:tc>
          <w:tcPr>
            <w:tcW w:w="9476" w:type="dxa"/>
            <w:shd w:val="clear" w:color="auto" w:fill="FFFF99"/>
          </w:tcPr>
          <w:p w14:paraId="558DF1AD" w14:textId="77777777" w:rsidR="00B1250E" w:rsidRPr="004E4BE9" w:rsidRDefault="00B1250E" w:rsidP="00B1250E">
            <w:pPr>
              <w:widowControl w:val="0"/>
              <w:autoSpaceDE w:val="0"/>
              <w:autoSpaceDN w:val="0"/>
              <w:adjustRightInd w:val="0"/>
              <w:spacing w:line="360" w:lineRule="auto"/>
              <w:jc w:val="center"/>
              <w:rPr>
                <w:rFonts w:ascii="Arial" w:hAnsi="Arial" w:cs="Arial"/>
                <w:b/>
                <w:sz w:val="32"/>
                <w:szCs w:val="20"/>
              </w:rPr>
            </w:pPr>
          </w:p>
          <w:p w14:paraId="417D6A2A" w14:textId="77777777" w:rsidR="004E4BE9" w:rsidRDefault="00B1250E" w:rsidP="004E4BE9">
            <w:pPr>
              <w:widowControl w:val="0"/>
              <w:autoSpaceDE w:val="0"/>
              <w:autoSpaceDN w:val="0"/>
              <w:adjustRightInd w:val="0"/>
              <w:spacing w:line="360" w:lineRule="auto"/>
              <w:jc w:val="center"/>
              <w:rPr>
                <w:rFonts w:ascii="Arial" w:hAnsi="Arial" w:cs="Arial"/>
                <w:b/>
                <w:color w:val="1F497D" w:themeColor="text2"/>
                <w:sz w:val="72"/>
                <w:szCs w:val="20"/>
              </w:rPr>
            </w:pPr>
            <w:r w:rsidRPr="004E4BE9">
              <w:rPr>
                <w:rFonts w:ascii="Arial" w:hAnsi="Arial" w:cs="Arial"/>
                <w:b/>
                <w:color w:val="1F497D" w:themeColor="text2"/>
                <w:sz w:val="72"/>
                <w:szCs w:val="20"/>
              </w:rPr>
              <w:t xml:space="preserve">Toddler </w:t>
            </w:r>
          </w:p>
          <w:p w14:paraId="035EB1D1" w14:textId="77777777" w:rsidR="00B1250E" w:rsidRPr="004E4BE9" w:rsidRDefault="00B1250E" w:rsidP="004E4BE9">
            <w:pPr>
              <w:widowControl w:val="0"/>
              <w:autoSpaceDE w:val="0"/>
              <w:autoSpaceDN w:val="0"/>
              <w:adjustRightInd w:val="0"/>
              <w:spacing w:line="360" w:lineRule="auto"/>
              <w:jc w:val="center"/>
              <w:rPr>
                <w:rFonts w:ascii="Arial" w:hAnsi="Arial" w:cs="Arial"/>
                <w:b/>
                <w:color w:val="1F497D" w:themeColor="text2"/>
                <w:sz w:val="72"/>
                <w:szCs w:val="20"/>
              </w:rPr>
            </w:pPr>
            <w:r w:rsidRPr="004E4BE9">
              <w:rPr>
                <w:rFonts w:ascii="Arial" w:hAnsi="Arial" w:cs="Arial"/>
                <w:b/>
                <w:color w:val="1F497D" w:themeColor="text2"/>
                <w:sz w:val="72"/>
                <w:szCs w:val="20"/>
              </w:rPr>
              <w:t>Program</w:t>
            </w:r>
            <w:r w:rsidR="004E4BE9">
              <w:rPr>
                <w:rFonts w:ascii="Arial" w:hAnsi="Arial" w:cs="Arial"/>
                <w:b/>
                <w:color w:val="1F497D" w:themeColor="text2"/>
                <w:sz w:val="72"/>
                <w:szCs w:val="20"/>
              </w:rPr>
              <w:t xml:space="preserve"> </w:t>
            </w:r>
            <w:r w:rsidRPr="004E4BE9">
              <w:rPr>
                <w:rFonts w:ascii="Arial" w:hAnsi="Arial" w:cs="Arial"/>
                <w:b/>
                <w:color w:val="1F497D" w:themeColor="text2"/>
                <w:sz w:val="72"/>
                <w:szCs w:val="20"/>
              </w:rPr>
              <w:t>Guide</w:t>
            </w:r>
          </w:p>
        </w:tc>
      </w:tr>
      <w:tr w:rsidR="00D41D44" w14:paraId="16CDD416" w14:textId="77777777" w:rsidTr="00531635">
        <w:trPr>
          <w:trHeight w:val="97"/>
          <w:jc w:val="center"/>
        </w:trPr>
        <w:tc>
          <w:tcPr>
            <w:tcW w:w="9476" w:type="dxa"/>
            <w:shd w:val="clear" w:color="auto" w:fill="FFFF66"/>
          </w:tcPr>
          <w:p w14:paraId="1E7F5ADF" w14:textId="77777777" w:rsidR="00D41D44" w:rsidRPr="00D41D44" w:rsidRDefault="00D41D44" w:rsidP="00D41D44">
            <w:pPr>
              <w:widowControl w:val="0"/>
              <w:autoSpaceDE w:val="0"/>
              <w:autoSpaceDN w:val="0"/>
              <w:adjustRightInd w:val="0"/>
              <w:spacing w:line="360" w:lineRule="auto"/>
              <w:jc w:val="center"/>
              <w:rPr>
                <w:rFonts w:ascii="Arial" w:hAnsi="Arial" w:cs="Arial"/>
                <w:b/>
                <w:color w:val="1F497D" w:themeColor="text2"/>
                <w:sz w:val="72"/>
                <w:szCs w:val="20"/>
              </w:rPr>
            </w:pPr>
            <w:r w:rsidRPr="004E4BE9">
              <w:rPr>
                <w:rFonts w:ascii="Arial" w:hAnsi="Arial" w:cs="Arial"/>
                <w:b/>
                <w:color w:val="1F497D" w:themeColor="text2"/>
                <w:sz w:val="52"/>
                <w:szCs w:val="20"/>
              </w:rPr>
              <w:t>14 months – 3 years</w:t>
            </w:r>
          </w:p>
        </w:tc>
      </w:tr>
    </w:tbl>
    <w:p w14:paraId="714E16DF" w14:textId="77777777" w:rsidR="00D41D44" w:rsidRDefault="00D41D44" w:rsidP="00B1250E">
      <w:pPr>
        <w:widowControl w:val="0"/>
        <w:autoSpaceDE w:val="0"/>
        <w:autoSpaceDN w:val="0"/>
        <w:adjustRightInd w:val="0"/>
        <w:spacing w:line="360" w:lineRule="auto"/>
        <w:jc w:val="center"/>
        <w:rPr>
          <w:rFonts w:ascii="Arial" w:hAnsi="Arial" w:cs="Arial"/>
          <w:b/>
          <w:sz w:val="2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4E4BE9" w14:paraId="51891155" w14:textId="77777777" w:rsidTr="004E4BE9">
        <w:trPr>
          <w:trHeight w:val="431"/>
        </w:trPr>
        <w:tc>
          <w:tcPr>
            <w:tcW w:w="11016" w:type="dxa"/>
            <w:shd w:val="clear" w:color="auto" w:fill="FFFF66"/>
          </w:tcPr>
          <w:p w14:paraId="5BD062C5" w14:textId="77777777" w:rsidR="004E4BE9" w:rsidRPr="004E4BE9" w:rsidRDefault="004E4BE9" w:rsidP="00531635">
            <w:pPr>
              <w:widowControl w:val="0"/>
              <w:autoSpaceDE w:val="0"/>
              <w:autoSpaceDN w:val="0"/>
              <w:adjustRightInd w:val="0"/>
              <w:spacing w:line="360" w:lineRule="auto"/>
              <w:jc w:val="center"/>
              <w:rPr>
                <w:rFonts w:ascii="Arial" w:hAnsi="Arial" w:cs="Arial"/>
                <w:b/>
                <w:color w:val="1F497D" w:themeColor="text2"/>
                <w:sz w:val="10"/>
                <w:szCs w:val="20"/>
              </w:rPr>
            </w:pPr>
          </w:p>
          <w:p w14:paraId="6469FFD9" w14:textId="77777777" w:rsidR="004E4BE9" w:rsidRPr="004E4BE9" w:rsidRDefault="004E4BE9" w:rsidP="00531635">
            <w:pPr>
              <w:widowControl w:val="0"/>
              <w:autoSpaceDE w:val="0"/>
              <w:autoSpaceDN w:val="0"/>
              <w:adjustRightInd w:val="0"/>
              <w:spacing w:line="360" w:lineRule="auto"/>
              <w:jc w:val="center"/>
              <w:rPr>
                <w:rFonts w:ascii="Arial" w:hAnsi="Arial" w:cs="Arial"/>
                <w:b/>
                <w:sz w:val="32"/>
                <w:szCs w:val="20"/>
              </w:rPr>
            </w:pPr>
            <w:r w:rsidRPr="004E4BE9">
              <w:rPr>
                <w:rFonts w:ascii="Arial" w:hAnsi="Arial" w:cs="Arial"/>
                <w:b/>
                <w:color w:val="1F497D" w:themeColor="text2"/>
                <w:sz w:val="32"/>
                <w:szCs w:val="20"/>
              </w:rPr>
              <w:t>Toddler Program</w:t>
            </w:r>
          </w:p>
        </w:tc>
      </w:tr>
      <w:tr w:rsidR="004E4BE9" w14:paraId="4D76E8AB" w14:textId="77777777" w:rsidTr="004E4BE9">
        <w:tc>
          <w:tcPr>
            <w:tcW w:w="11016" w:type="dxa"/>
          </w:tcPr>
          <w:p w14:paraId="126ABA21" w14:textId="77777777" w:rsidR="004E4BE9" w:rsidRDefault="004E4BE9" w:rsidP="00531635">
            <w:pPr>
              <w:rPr>
                <w:rFonts w:ascii="Arial" w:hAnsi="Arial" w:cs="Arial"/>
                <w:sz w:val="22"/>
                <w:szCs w:val="20"/>
              </w:rPr>
            </w:pPr>
            <w:r>
              <w:rPr>
                <w:rFonts w:ascii="Arial" w:hAnsi="Arial" w:cs="Arial"/>
                <w:sz w:val="22"/>
                <w:szCs w:val="20"/>
              </w:rPr>
              <w:t xml:space="preserve"> </w:t>
            </w:r>
          </w:p>
          <w:p w14:paraId="23734C12" w14:textId="77777777" w:rsidR="004E4BE9" w:rsidRPr="002D7E1C" w:rsidRDefault="004E4BE9" w:rsidP="00531635">
            <w:pPr>
              <w:rPr>
                <w:rFonts w:ascii="Arial" w:hAnsi="Arial" w:cs="Arial"/>
                <w:sz w:val="22"/>
                <w:szCs w:val="20"/>
              </w:rPr>
            </w:pPr>
            <w:r>
              <w:rPr>
                <w:rFonts w:ascii="Arial" w:hAnsi="Arial" w:cs="Arial"/>
                <w:sz w:val="22"/>
                <w:szCs w:val="20"/>
              </w:rPr>
              <w:t xml:space="preserve">              </w:t>
            </w:r>
            <w:r w:rsidRPr="004E4BE9">
              <w:rPr>
                <w:rFonts w:ascii="Arial" w:hAnsi="Arial" w:cs="Arial"/>
                <w:b/>
                <w:szCs w:val="20"/>
              </w:rPr>
              <w:t>W</w:t>
            </w:r>
            <w:r w:rsidRPr="002D7E1C">
              <w:rPr>
                <w:rFonts w:ascii="Arial" w:hAnsi="Arial" w:cs="Arial"/>
                <w:sz w:val="22"/>
                <w:szCs w:val="20"/>
              </w:rPr>
              <w:t xml:space="preserve">elcome </w:t>
            </w:r>
            <w:r>
              <w:rPr>
                <w:rFonts w:ascii="Arial" w:hAnsi="Arial" w:cs="Arial"/>
                <w:sz w:val="22"/>
                <w:szCs w:val="20"/>
              </w:rPr>
              <w:t>to Highland Community School’s Toddler C</w:t>
            </w:r>
            <w:r w:rsidRPr="002D7E1C">
              <w:rPr>
                <w:rFonts w:ascii="Arial" w:hAnsi="Arial" w:cs="Arial"/>
                <w:sz w:val="22"/>
                <w:szCs w:val="20"/>
              </w:rPr>
              <w:t xml:space="preserve">ommunity.  The goal of the toddler program is to provide very young children with a learning experience away from home and parents, to foster self-confidence and a good self-image, and to develop a positive attitude toward learning.  We have children in our program ranging from fourteen months to three years: a tremendous span of growth. This is a sensitive period for language and movement of </w:t>
            </w:r>
            <w:r w:rsidRPr="004E4BE9">
              <w:rPr>
                <w:rFonts w:ascii="Arial" w:hAnsi="Arial" w:cs="Arial"/>
                <w:sz w:val="22"/>
                <w:szCs w:val="20"/>
              </w:rPr>
              <w:t>all kinds. Our goals are to help our toddlers gain control of their bodies and their language and to develop their concentration skills; we will also open the door to language sounds and beginning math. It is our</w:t>
            </w:r>
            <w:r w:rsidRPr="002D7E1C">
              <w:rPr>
                <w:rFonts w:ascii="Arial" w:hAnsi="Arial" w:cs="Arial"/>
                <w:sz w:val="22"/>
                <w:szCs w:val="20"/>
              </w:rPr>
              <w:t xml:space="preserve"> challenge to ensure that our environment grows with your child, providing them the</w:t>
            </w:r>
            <w:r w:rsidR="003C39C0">
              <w:rPr>
                <w:rFonts w:ascii="Arial" w:hAnsi="Arial" w:cs="Arial"/>
                <w:sz w:val="22"/>
                <w:szCs w:val="20"/>
              </w:rPr>
              <w:t xml:space="preserve"> tools they need to transition into the Primary Program (K3 – K5).</w:t>
            </w:r>
          </w:p>
          <w:p w14:paraId="193A1E57" w14:textId="77777777" w:rsidR="004E4BE9" w:rsidRPr="002D7E1C" w:rsidRDefault="004E4BE9" w:rsidP="00531635">
            <w:pPr>
              <w:rPr>
                <w:rFonts w:ascii="Arial" w:hAnsi="Arial" w:cs="Arial"/>
                <w:sz w:val="22"/>
                <w:szCs w:val="20"/>
              </w:rPr>
            </w:pPr>
          </w:p>
          <w:p w14:paraId="65AAB43D" w14:textId="77777777" w:rsidR="004E4BE9" w:rsidRPr="002D7E1C" w:rsidRDefault="004E4BE9" w:rsidP="00531635">
            <w:pPr>
              <w:rPr>
                <w:rFonts w:ascii="Arial" w:hAnsi="Arial" w:cs="Arial"/>
                <w:sz w:val="22"/>
                <w:szCs w:val="20"/>
              </w:rPr>
            </w:pPr>
            <w:r w:rsidRPr="002D7E1C">
              <w:rPr>
                <w:rFonts w:ascii="Arial" w:hAnsi="Arial" w:cs="Arial"/>
                <w:sz w:val="22"/>
                <w:szCs w:val="20"/>
              </w:rPr>
              <w:t>Young children take their first steps toward independence as they follow normal rhythms of eating, sleeping, and activity in a homelike atmosphere under the nurturing guidance of Montessori trained teachers.  The power of speech develops as language is applied to every activity.  Small motor skills and eye-hand coordination are developed through the use of beautiful blocks, puzzles, and other manipulatives.  Indoor and outdoor exercise encourages the development of large motor skills.  Books, art and music become important in the children’s lives as they learn to live and work in a community setting.  Toilet learning is also an area of focus.</w:t>
            </w:r>
          </w:p>
          <w:p w14:paraId="60D170AF" w14:textId="77777777" w:rsidR="004E4BE9" w:rsidRPr="002D7E1C" w:rsidRDefault="004E4BE9" w:rsidP="00531635">
            <w:pPr>
              <w:rPr>
                <w:rFonts w:ascii="Arial" w:hAnsi="Arial" w:cs="Arial"/>
                <w:sz w:val="22"/>
                <w:szCs w:val="20"/>
              </w:rPr>
            </w:pPr>
          </w:p>
          <w:p w14:paraId="5DDCD253" w14:textId="77777777" w:rsidR="004E4BE9" w:rsidRPr="002D7E1C" w:rsidRDefault="004E4BE9" w:rsidP="00531635">
            <w:pPr>
              <w:rPr>
                <w:rFonts w:ascii="Arial" w:hAnsi="Arial" w:cs="Arial"/>
                <w:sz w:val="22"/>
                <w:szCs w:val="20"/>
              </w:rPr>
            </w:pPr>
            <w:r w:rsidRPr="002D7E1C">
              <w:rPr>
                <w:rFonts w:ascii="Arial" w:hAnsi="Arial" w:cs="Arial"/>
                <w:sz w:val="22"/>
                <w:szCs w:val="20"/>
              </w:rPr>
              <w:t xml:space="preserve">The </w:t>
            </w:r>
            <w:r>
              <w:rPr>
                <w:rFonts w:ascii="Arial" w:hAnsi="Arial" w:cs="Arial"/>
                <w:sz w:val="22"/>
                <w:szCs w:val="20"/>
              </w:rPr>
              <w:t>Toddler classroom</w:t>
            </w:r>
            <w:r w:rsidRPr="002D7E1C">
              <w:rPr>
                <w:rFonts w:ascii="Arial" w:hAnsi="Arial" w:cs="Arial"/>
                <w:sz w:val="22"/>
                <w:szCs w:val="20"/>
              </w:rPr>
              <w:t xml:space="preserve"> is geared to a toddler’s needs, readiness, development stage, and interest level.  Materials are sized for children from 14 to 48 months and most of the activities in the room are designed for use by one child at a time.  There are places to work, move, </w:t>
            </w:r>
            <w:r w:rsidR="003C39C0">
              <w:rPr>
                <w:rFonts w:ascii="Arial" w:hAnsi="Arial" w:cs="Arial"/>
                <w:sz w:val="22"/>
                <w:szCs w:val="20"/>
              </w:rPr>
              <w:t>eat meals</w:t>
            </w:r>
            <w:r>
              <w:rPr>
                <w:rFonts w:ascii="Arial" w:hAnsi="Arial" w:cs="Arial"/>
                <w:sz w:val="22"/>
                <w:szCs w:val="20"/>
              </w:rPr>
              <w:t>, nap, and use the toilet within the classroom environment.</w:t>
            </w:r>
            <w:r w:rsidRPr="002D7E1C">
              <w:rPr>
                <w:rFonts w:ascii="Arial" w:hAnsi="Arial" w:cs="Arial"/>
                <w:sz w:val="22"/>
                <w:szCs w:val="20"/>
              </w:rPr>
              <w:t xml:space="preserve"> </w:t>
            </w:r>
          </w:p>
          <w:p w14:paraId="7B7D9171" w14:textId="77777777" w:rsidR="004E4BE9" w:rsidRPr="002D7E1C" w:rsidRDefault="004E4BE9" w:rsidP="00531635">
            <w:pPr>
              <w:rPr>
                <w:rFonts w:ascii="Arial" w:hAnsi="Arial" w:cs="Arial"/>
                <w:sz w:val="22"/>
                <w:szCs w:val="20"/>
              </w:rPr>
            </w:pPr>
          </w:p>
          <w:p w14:paraId="1B418D58" w14:textId="77777777" w:rsidR="004E4BE9" w:rsidRPr="002D7E1C" w:rsidRDefault="004E4BE9" w:rsidP="00531635">
            <w:pPr>
              <w:rPr>
                <w:rFonts w:ascii="Arial" w:hAnsi="Arial" w:cs="Arial"/>
                <w:sz w:val="22"/>
                <w:szCs w:val="20"/>
              </w:rPr>
            </w:pPr>
            <w:r w:rsidRPr="002D7E1C">
              <w:rPr>
                <w:rFonts w:ascii="Arial" w:hAnsi="Arial" w:cs="Arial"/>
                <w:sz w:val="22"/>
                <w:szCs w:val="20"/>
              </w:rPr>
              <w:t>The Montessori educator</w:t>
            </w:r>
            <w:r w:rsidR="003C39C0">
              <w:rPr>
                <w:rFonts w:ascii="Arial" w:hAnsi="Arial" w:cs="Arial"/>
                <w:sz w:val="22"/>
                <w:szCs w:val="20"/>
              </w:rPr>
              <w:t xml:space="preserve"> is</w:t>
            </w:r>
            <w:r w:rsidRPr="002D7E1C">
              <w:rPr>
                <w:rFonts w:ascii="Arial" w:hAnsi="Arial" w:cs="Arial"/>
                <w:sz w:val="22"/>
                <w:szCs w:val="20"/>
              </w:rPr>
              <w:t xml:space="preserve"> focus</w:t>
            </w:r>
            <w:r w:rsidR="003C39C0">
              <w:rPr>
                <w:rFonts w:ascii="Arial" w:hAnsi="Arial" w:cs="Arial"/>
                <w:sz w:val="22"/>
                <w:szCs w:val="20"/>
              </w:rPr>
              <w:t>ed</w:t>
            </w:r>
            <w:r w:rsidRPr="002D7E1C">
              <w:rPr>
                <w:rFonts w:ascii="Arial" w:hAnsi="Arial" w:cs="Arial"/>
                <w:sz w:val="22"/>
                <w:szCs w:val="20"/>
              </w:rPr>
              <w:t xml:space="preserve"> upon the children during class, allowing them to explore the materials on their own and assisting only when it is </w:t>
            </w:r>
            <w:proofErr w:type="gramStart"/>
            <w:r w:rsidRPr="002D7E1C">
              <w:rPr>
                <w:rFonts w:ascii="Arial" w:hAnsi="Arial" w:cs="Arial"/>
                <w:sz w:val="22"/>
                <w:szCs w:val="20"/>
              </w:rPr>
              <w:t>absolutely necessary</w:t>
            </w:r>
            <w:proofErr w:type="gramEnd"/>
            <w:r w:rsidRPr="002D7E1C">
              <w:rPr>
                <w:rFonts w:ascii="Arial" w:hAnsi="Arial" w:cs="Arial"/>
                <w:sz w:val="22"/>
                <w:szCs w:val="20"/>
              </w:rPr>
              <w:t xml:space="preserve">.  The lead directress ensures that materials meet the needs and interests of each child in the program: sensorial, care of self, care of the environment, and art experiences are the focus.  The assistants maintain the classroom environment.  A ratio of one adult to every four to six children, depending on age range, is maintained.    </w:t>
            </w:r>
          </w:p>
          <w:p w14:paraId="3CD83506" w14:textId="77777777" w:rsidR="004E4BE9" w:rsidRDefault="004E4BE9" w:rsidP="00531635">
            <w:pPr>
              <w:rPr>
                <w:rFonts w:ascii="Arial" w:hAnsi="Arial" w:cs="Arial"/>
                <w:b/>
                <w:sz w:val="22"/>
                <w:szCs w:val="20"/>
              </w:rPr>
            </w:pPr>
          </w:p>
        </w:tc>
      </w:tr>
      <w:tr w:rsidR="004E4BE9" w14:paraId="358956CD" w14:textId="77777777" w:rsidTr="004E4BE9">
        <w:trPr>
          <w:trHeight w:val="377"/>
        </w:trPr>
        <w:tc>
          <w:tcPr>
            <w:tcW w:w="11016" w:type="dxa"/>
            <w:shd w:val="clear" w:color="auto" w:fill="FFFF99"/>
          </w:tcPr>
          <w:p w14:paraId="65C8B884" w14:textId="77777777" w:rsidR="004E4BE9" w:rsidRPr="00D83C01" w:rsidRDefault="004E4BE9" w:rsidP="00531635">
            <w:pPr>
              <w:jc w:val="center"/>
              <w:rPr>
                <w:rFonts w:ascii="Arial" w:hAnsi="Arial" w:cs="Arial"/>
                <w:b/>
                <w:color w:val="1F497D" w:themeColor="text2"/>
                <w:sz w:val="4"/>
                <w:szCs w:val="20"/>
              </w:rPr>
            </w:pPr>
          </w:p>
          <w:p w14:paraId="605B9C55" w14:textId="77777777" w:rsidR="004E4BE9" w:rsidRPr="00D83C01" w:rsidRDefault="004E4BE9" w:rsidP="00531635">
            <w:pPr>
              <w:jc w:val="center"/>
              <w:rPr>
                <w:rFonts w:ascii="Arial" w:hAnsi="Arial" w:cs="Arial"/>
                <w:b/>
                <w:color w:val="1F497D" w:themeColor="text2"/>
                <w:sz w:val="22"/>
                <w:szCs w:val="20"/>
              </w:rPr>
            </w:pPr>
            <w:r w:rsidRPr="00D83C01">
              <w:rPr>
                <w:rFonts w:ascii="Arial" w:hAnsi="Arial" w:cs="Arial"/>
                <w:b/>
                <w:color w:val="1F497D" w:themeColor="text2"/>
                <w:sz w:val="22"/>
                <w:szCs w:val="20"/>
              </w:rPr>
              <w:t>We offer an academic school-year program along with a more relaxed recreational summer program.</w:t>
            </w:r>
          </w:p>
        </w:tc>
      </w:tr>
    </w:tbl>
    <w:p w14:paraId="70D3BBDB" w14:textId="77777777" w:rsidR="004E4BE9" w:rsidRDefault="00B1250E" w:rsidP="004E4BE9">
      <w:pPr>
        <w:widowControl w:val="0"/>
        <w:autoSpaceDE w:val="0"/>
        <w:autoSpaceDN w:val="0"/>
        <w:adjustRightInd w:val="0"/>
        <w:spacing w:line="360" w:lineRule="auto"/>
        <w:jc w:val="center"/>
        <w:rPr>
          <w:rFonts w:ascii="Arial" w:hAnsi="Arial" w:cs="Arial"/>
          <w:b/>
          <w:sz w:val="22"/>
          <w:szCs w:val="20"/>
        </w:rPr>
      </w:pPr>
      <w:r>
        <w:rPr>
          <w:rFonts w:ascii="Arial" w:hAnsi="Arial" w:cs="Arial"/>
          <w:b/>
          <w:sz w:val="22"/>
          <w:szCs w:val="20"/>
        </w:rPr>
        <w:br w:type="page"/>
      </w:r>
    </w:p>
    <w:p w14:paraId="05DAA20B" w14:textId="77777777" w:rsidR="00F13F2C" w:rsidRPr="002D7E1C" w:rsidRDefault="00F13F2C" w:rsidP="00B85026">
      <w:pPr>
        <w:rPr>
          <w:rFonts w:ascii="Arial" w:hAnsi="Arial" w:cs="Arial"/>
          <w:sz w:val="22"/>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08"/>
        <w:gridCol w:w="5508"/>
      </w:tblGrid>
      <w:tr w:rsidR="00D83C01" w14:paraId="72A025AD" w14:textId="77777777" w:rsidTr="00D107D3">
        <w:tc>
          <w:tcPr>
            <w:tcW w:w="11016" w:type="dxa"/>
            <w:gridSpan w:val="2"/>
            <w:shd w:val="clear" w:color="auto" w:fill="FFFF66"/>
          </w:tcPr>
          <w:p w14:paraId="2F873F9D" w14:textId="77777777" w:rsidR="00D83C01" w:rsidRDefault="00D83C01" w:rsidP="00D83C01">
            <w:pPr>
              <w:jc w:val="center"/>
              <w:rPr>
                <w:rFonts w:ascii="Arial" w:hAnsi="Arial" w:cs="Arial"/>
                <w:b/>
                <w:sz w:val="22"/>
                <w:szCs w:val="20"/>
              </w:rPr>
            </w:pPr>
            <w:r w:rsidRPr="004E4BE9">
              <w:rPr>
                <w:rFonts w:ascii="Arial" w:hAnsi="Arial" w:cs="Arial"/>
                <w:b/>
                <w:color w:val="1F497D" w:themeColor="text2"/>
                <w:sz w:val="32"/>
                <w:szCs w:val="20"/>
              </w:rPr>
              <w:t>Toddler Program</w:t>
            </w:r>
          </w:p>
        </w:tc>
      </w:tr>
      <w:tr w:rsidR="00D83C01" w14:paraId="24B240FD" w14:textId="77777777" w:rsidTr="00D107D3">
        <w:trPr>
          <w:trHeight w:val="11771"/>
        </w:trPr>
        <w:tc>
          <w:tcPr>
            <w:tcW w:w="5508" w:type="dxa"/>
          </w:tcPr>
          <w:p w14:paraId="04D24E2B" w14:textId="77777777" w:rsidR="00D83C01" w:rsidRDefault="00D83C01" w:rsidP="00D83C01">
            <w:pPr>
              <w:rPr>
                <w:rFonts w:ascii="Arial" w:hAnsi="Arial" w:cs="Arial"/>
                <w:b/>
                <w:sz w:val="22"/>
                <w:szCs w:val="20"/>
              </w:rPr>
            </w:pPr>
          </w:p>
          <w:p w14:paraId="130D85E4" w14:textId="77777777" w:rsidR="00D83C01" w:rsidRPr="002D7E1C" w:rsidRDefault="00D83C01" w:rsidP="00D83C01">
            <w:pPr>
              <w:rPr>
                <w:rFonts w:ascii="Arial" w:hAnsi="Arial" w:cs="Arial"/>
                <w:b/>
                <w:sz w:val="22"/>
                <w:szCs w:val="20"/>
              </w:rPr>
            </w:pPr>
            <w:r w:rsidRPr="002D7E1C">
              <w:rPr>
                <w:rFonts w:ascii="Arial" w:hAnsi="Arial" w:cs="Arial"/>
                <w:b/>
                <w:sz w:val="22"/>
                <w:szCs w:val="20"/>
              </w:rPr>
              <w:t>Admissions</w:t>
            </w:r>
          </w:p>
          <w:p w14:paraId="08D62D22" w14:textId="77777777" w:rsidR="00D83C01" w:rsidRDefault="00D83C01" w:rsidP="00D83C01">
            <w:pPr>
              <w:rPr>
                <w:rFonts w:ascii="Arial" w:hAnsi="Arial" w:cs="Arial"/>
                <w:sz w:val="22"/>
                <w:szCs w:val="20"/>
              </w:rPr>
            </w:pPr>
            <w:r w:rsidRPr="002D7E1C">
              <w:rPr>
                <w:rFonts w:ascii="Arial" w:hAnsi="Arial" w:cs="Arial"/>
                <w:sz w:val="22"/>
                <w:szCs w:val="20"/>
              </w:rPr>
              <w:t xml:space="preserve">Toddler admission occurs annually for the academic school year. Seats are available for the </w:t>
            </w:r>
            <w:r w:rsidRPr="00D83C01">
              <w:rPr>
                <w:rFonts w:ascii="Arial" w:hAnsi="Arial" w:cs="Arial"/>
                <w:b/>
                <w:sz w:val="22"/>
                <w:szCs w:val="20"/>
              </w:rPr>
              <w:t>year-round</w:t>
            </w:r>
            <w:r>
              <w:rPr>
                <w:rFonts w:ascii="Arial" w:hAnsi="Arial" w:cs="Arial"/>
                <w:b/>
                <w:sz w:val="22"/>
                <w:szCs w:val="20"/>
              </w:rPr>
              <w:t xml:space="preserve"> program</w:t>
            </w:r>
            <w:r w:rsidRPr="002D7E1C">
              <w:rPr>
                <w:rFonts w:ascii="Arial" w:hAnsi="Arial" w:cs="Arial"/>
                <w:sz w:val="22"/>
                <w:szCs w:val="20"/>
              </w:rPr>
              <w:t xml:space="preserve"> or</w:t>
            </w:r>
            <w:r>
              <w:rPr>
                <w:rFonts w:ascii="Arial" w:hAnsi="Arial" w:cs="Arial"/>
                <w:sz w:val="22"/>
                <w:szCs w:val="20"/>
              </w:rPr>
              <w:t xml:space="preserve"> the</w:t>
            </w:r>
            <w:r w:rsidRPr="002D7E1C">
              <w:rPr>
                <w:rFonts w:ascii="Arial" w:hAnsi="Arial" w:cs="Arial"/>
                <w:sz w:val="22"/>
                <w:szCs w:val="20"/>
              </w:rPr>
              <w:t xml:space="preserve"> </w:t>
            </w:r>
            <w:r>
              <w:rPr>
                <w:rFonts w:ascii="Arial" w:hAnsi="Arial" w:cs="Arial"/>
                <w:b/>
                <w:sz w:val="22"/>
                <w:szCs w:val="20"/>
              </w:rPr>
              <w:t>school-</w:t>
            </w:r>
            <w:r w:rsidRPr="00D83C01">
              <w:rPr>
                <w:rFonts w:ascii="Arial" w:hAnsi="Arial" w:cs="Arial"/>
                <w:b/>
                <w:sz w:val="22"/>
                <w:szCs w:val="20"/>
              </w:rPr>
              <w:t>year program</w:t>
            </w:r>
            <w:r>
              <w:rPr>
                <w:rFonts w:ascii="Arial" w:hAnsi="Arial" w:cs="Arial"/>
                <w:sz w:val="22"/>
                <w:szCs w:val="20"/>
              </w:rPr>
              <w:t xml:space="preserve">. Toddler admission </w:t>
            </w:r>
            <w:r w:rsidRPr="002D7E1C">
              <w:rPr>
                <w:rFonts w:ascii="Arial" w:hAnsi="Arial" w:cs="Arial"/>
                <w:sz w:val="22"/>
                <w:szCs w:val="20"/>
              </w:rPr>
              <w:t xml:space="preserve">is based on the age and gender of the child. This ensures balance within the classroom and makes certain the child-to-adult ratios are in accordance with state licensing rules. Applications are available on the school website or in the main office. </w:t>
            </w:r>
            <w:r>
              <w:rPr>
                <w:rFonts w:ascii="Arial" w:hAnsi="Arial" w:cs="Arial"/>
                <w:sz w:val="22"/>
                <w:szCs w:val="20"/>
              </w:rPr>
              <w:t xml:space="preserve"> </w:t>
            </w:r>
          </w:p>
          <w:p w14:paraId="1B8E38C3" w14:textId="77777777" w:rsidR="00D83C01" w:rsidRDefault="00D83C01" w:rsidP="00D83C01">
            <w:pPr>
              <w:rPr>
                <w:rFonts w:ascii="Arial" w:hAnsi="Arial" w:cs="Arial"/>
                <w:sz w:val="22"/>
                <w:szCs w:val="20"/>
              </w:rPr>
            </w:pPr>
          </w:p>
          <w:p w14:paraId="3A24484A" w14:textId="77777777" w:rsidR="00D83C01" w:rsidRDefault="00D83C01" w:rsidP="00D83C01">
            <w:pPr>
              <w:rPr>
                <w:rFonts w:ascii="Arial" w:hAnsi="Arial" w:cs="Arial"/>
                <w:sz w:val="22"/>
                <w:szCs w:val="20"/>
              </w:rPr>
            </w:pPr>
            <w:r w:rsidRPr="00D83C01">
              <w:rPr>
                <w:rFonts w:ascii="Arial" w:hAnsi="Arial" w:cs="Arial"/>
                <w:i/>
                <w:sz w:val="22"/>
                <w:szCs w:val="20"/>
              </w:rPr>
              <w:t>If a seat becomes available throughout the year we notify families on the waiting list.</w:t>
            </w:r>
          </w:p>
          <w:p w14:paraId="1CF6023F" w14:textId="77777777" w:rsidR="00D83C01" w:rsidRDefault="00D83C01" w:rsidP="00D83C01">
            <w:pPr>
              <w:rPr>
                <w:rFonts w:ascii="Arial" w:hAnsi="Arial" w:cs="Arial"/>
                <w:sz w:val="22"/>
                <w:szCs w:val="20"/>
              </w:rPr>
            </w:pPr>
          </w:p>
          <w:p w14:paraId="24C0E9AE" w14:textId="77777777" w:rsidR="00D83C01" w:rsidRPr="00D83C01" w:rsidRDefault="00D83C01" w:rsidP="00D83C01">
            <w:pPr>
              <w:rPr>
                <w:rFonts w:ascii="Arial" w:hAnsi="Arial" w:cs="Arial"/>
                <w:b/>
                <w:sz w:val="22"/>
                <w:szCs w:val="20"/>
              </w:rPr>
            </w:pPr>
            <w:r w:rsidRPr="00D83C01">
              <w:rPr>
                <w:rFonts w:ascii="Arial" w:hAnsi="Arial" w:cs="Arial"/>
                <w:b/>
                <w:sz w:val="22"/>
                <w:szCs w:val="20"/>
              </w:rPr>
              <w:t>Requirements</w:t>
            </w:r>
          </w:p>
          <w:p w14:paraId="17D173EE" w14:textId="77777777" w:rsidR="00D83C01" w:rsidRDefault="00D83C01" w:rsidP="00D83C01">
            <w:pPr>
              <w:rPr>
                <w:rFonts w:ascii="Arial" w:hAnsi="Arial" w:cs="Arial"/>
                <w:sz w:val="22"/>
                <w:szCs w:val="20"/>
              </w:rPr>
            </w:pPr>
            <w:r w:rsidRPr="002D7E1C">
              <w:rPr>
                <w:rFonts w:ascii="Arial" w:hAnsi="Arial" w:cs="Arial"/>
                <w:sz w:val="22"/>
                <w:szCs w:val="20"/>
              </w:rPr>
              <w:t>Children must be walking by the time they are admitted into the toddler program.  Once they are accepted, toddler families must attend the new paren</w:t>
            </w:r>
            <w:r>
              <w:rPr>
                <w:rFonts w:ascii="Arial" w:hAnsi="Arial" w:cs="Arial"/>
                <w:sz w:val="22"/>
                <w:szCs w:val="20"/>
              </w:rPr>
              <w:t>t orientation or an individual orientation</w:t>
            </w:r>
            <w:r w:rsidRPr="002D7E1C">
              <w:rPr>
                <w:rFonts w:ascii="Arial" w:hAnsi="Arial" w:cs="Arial"/>
                <w:sz w:val="22"/>
                <w:szCs w:val="20"/>
              </w:rPr>
              <w:t xml:space="preserve">. A visit to the classroom will be </w:t>
            </w:r>
            <w:r>
              <w:rPr>
                <w:rFonts w:ascii="Arial" w:hAnsi="Arial" w:cs="Arial"/>
                <w:sz w:val="22"/>
                <w:szCs w:val="20"/>
              </w:rPr>
              <w:t>arranged</w:t>
            </w:r>
            <w:r w:rsidRPr="002D7E1C">
              <w:rPr>
                <w:rFonts w:ascii="Arial" w:hAnsi="Arial" w:cs="Arial"/>
                <w:sz w:val="22"/>
                <w:szCs w:val="20"/>
              </w:rPr>
              <w:t xml:space="preserve"> by the toddler directress for a special introduction between the child and the directress. This helps the child have a smoother transition when </w:t>
            </w:r>
            <w:r>
              <w:rPr>
                <w:rFonts w:ascii="Arial" w:hAnsi="Arial" w:cs="Arial"/>
                <w:sz w:val="22"/>
                <w:szCs w:val="20"/>
              </w:rPr>
              <w:t>they begin the program</w:t>
            </w:r>
            <w:r w:rsidR="000353C8">
              <w:rPr>
                <w:rFonts w:ascii="Arial" w:hAnsi="Arial" w:cs="Arial"/>
                <w:sz w:val="22"/>
                <w:szCs w:val="20"/>
              </w:rPr>
              <w:t xml:space="preserve">. </w:t>
            </w:r>
            <w:r w:rsidR="000353C8" w:rsidRPr="003C045E">
              <w:rPr>
                <w:rFonts w:ascii="Arial" w:hAnsi="Arial" w:cs="Arial"/>
                <w:sz w:val="22"/>
                <w:szCs w:val="20"/>
              </w:rPr>
              <w:t>To participate in the program, children must attend five days per week and arrive at or before 8:30 a.m.</w:t>
            </w:r>
          </w:p>
          <w:p w14:paraId="59594262" w14:textId="77777777" w:rsidR="00D83C01" w:rsidRPr="002D7E1C" w:rsidRDefault="00D83C01" w:rsidP="00D83C01">
            <w:pPr>
              <w:rPr>
                <w:rFonts w:ascii="Arial" w:hAnsi="Arial" w:cs="Arial"/>
                <w:sz w:val="22"/>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99"/>
              <w:tblLook w:val="04A0" w:firstRow="1" w:lastRow="0" w:firstColumn="1" w:lastColumn="0" w:noHBand="0" w:noVBand="1"/>
            </w:tblPr>
            <w:tblGrid>
              <w:gridCol w:w="4719"/>
            </w:tblGrid>
            <w:tr w:rsidR="00D83C01" w14:paraId="777D65E2" w14:textId="77777777" w:rsidTr="000353C8">
              <w:trPr>
                <w:trHeight w:val="5048"/>
                <w:jc w:val="center"/>
              </w:trPr>
              <w:tc>
                <w:tcPr>
                  <w:tcW w:w="4719" w:type="dxa"/>
                  <w:shd w:val="clear" w:color="auto" w:fill="FFFF99"/>
                </w:tcPr>
                <w:p w14:paraId="50548A09" w14:textId="77777777" w:rsidR="000353C8" w:rsidRDefault="000353C8" w:rsidP="000353C8">
                  <w:pPr>
                    <w:jc w:val="center"/>
                    <w:rPr>
                      <w:rFonts w:ascii="Arial" w:hAnsi="Arial" w:cs="Arial"/>
                      <w:b/>
                      <w:color w:val="1F497D" w:themeColor="text2"/>
                      <w:szCs w:val="20"/>
                    </w:rPr>
                  </w:pPr>
                </w:p>
                <w:p w14:paraId="56404C57" w14:textId="77777777" w:rsidR="000353C8" w:rsidRDefault="00D83C01" w:rsidP="000353C8">
                  <w:pPr>
                    <w:jc w:val="center"/>
                    <w:rPr>
                      <w:rFonts w:ascii="Arial" w:hAnsi="Arial" w:cs="Arial"/>
                      <w:b/>
                      <w:color w:val="1F497D" w:themeColor="text2"/>
                      <w:szCs w:val="20"/>
                    </w:rPr>
                  </w:pPr>
                  <w:r w:rsidRPr="00814424">
                    <w:rPr>
                      <w:rFonts w:ascii="Arial" w:hAnsi="Arial" w:cs="Arial"/>
                      <w:b/>
                      <w:color w:val="1F497D" w:themeColor="text2"/>
                      <w:szCs w:val="20"/>
                    </w:rPr>
                    <w:t xml:space="preserve">Upon acceptance into the </w:t>
                  </w:r>
                </w:p>
                <w:p w14:paraId="7BBD93F9" w14:textId="77777777" w:rsidR="000353C8" w:rsidRDefault="00D83C01" w:rsidP="000353C8">
                  <w:pPr>
                    <w:jc w:val="center"/>
                    <w:rPr>
                      <w:rFonts w:ascii="Arial" w:hAnsi="Arial" w:cs="Arial"/>
                      <w:b/>
                      <w:color w:val="1F497D" w:themeColor="text2"/>
                      <w:szCs w:val="20"/>
                    </w:rPr>
                  </w:pPr>
                  <w:r w:rsidRPr="00814424">
                    <w:rPr>
                      <w:rFonts w:ascii="Arial" w:hAnsi="Arial" w:cs="Arial"/>
                      <w:b/>
                      <w:color w:val="1F497D" w:themeColor="text2"/>
                      <w:szCs w:val="20"/>
                    </w:rPr>
                    <w:t xml:space="preserve">Toddler Program, the </w:t>
                  </w:r>
                  <w:r w:rsidR="000353C8">
                    <w:rPr>
                      <w:rFonts w:ascii="Arial" w:hAnsi="Arial" w:cs="Arial"/>
                      <w:b/>
                      <w:color w:val="1F497D" w:themeColor="text2"/>
                      <w:szCs w:val="20"/>
                    </w:rPr>
                    <w:t>following</w:t>
                  </w:r>
                </w:p>
                <w:p w14:paraId="32E2A6A7" w14:textId="77777777" w:rsidR="00D83C01" w:rsidRPr="00814424" w:rsidRDefault="00D83C01" w:rsidP="000353C8">
                  <w:pPr>
                    <w:jc w:val="center"/>
                    <w:rPr>
                      <w:rFonts w:ascii="Arial" w:hAnsi="Arial" w:cs="Arial"/>
                      <w:b/>
                      <w:color w:val="1F497D" w:themeColor="text2"/>
                      <w:szCs w:val="20"/>
                    </w:rPr>
                  </w:pPr>
                  <w:r w:rsidRPr="00814424">
                    <w:rPr>
                      <w:rFonts w:ascii="Arial" w:hAnsi="Arial" w:cs="Arial"/>
                      <w:b/>
                      <w:color w:val="1F497D" w:themeColor="text2"/>
                      <w:szCs w:val="20"/>
                    </w:rPr>
                    <w:t>forms must be submitted.</w:t>
                  </w:r>
                </w:p>
                <w:p w14:paraId="3C201D6D" w14:textId="77777777" w:rsidR="00D83C01" w:rsidRPr="002D7E1C" w:rsidRDefault="00D83C01" w:rsidP="00D83C01">
                  <w:pPr>
                    <w:rPr>
                      <w:rFonts w:ascii="Arial" w:hAnsi="Arial" w:cs="Arial"/>
                      <w:sz w:val="22"/>
                      <w:szCs w:val="20"/>
                    </w:rPr>
                  </w:pPr>
                </w:p>
                <w:p w14:paraId="3715A063" w14:textId="77777777" w:rsidR="00D83C01" w:rsidRPr="002D7E1C" w:rsidRDefault="00D83C01" w:rsidP="00D83C01">
                  <w:pPr>
                    <w:numPr>
                      <w:ilvl w:val="0"/>
                      <w:numId w:val="6"/>
                    </w:numPr>
                    <w:rPr>
                      <w:rFonts w:ascii="Arial" w:hAnsi="Arial" w:cs="Arial"/>
                      <w:sz w:val="22"/>
                      <w:szCs w:val="20"/>
                    </w:rPr>
                  </w:pPr>
                  <w:r w:rsidRPr="002D7E1C">
                    <w:rPr>
                      <w:rFonts w:ascii="Arial" w:hAnsi="Arial" w:cs="Arial"/>
                      <w:sz w:val="22"/>
                      <w:szCs w:val="20"/>
                    </w:rPr>
                    <w:t xml:space="preserve">Highland Toddler Introduction </w:t>
                  </w:r>
                </w:p>
                <w:p w14:paraId="53B6BBDF" w14:textId="77777777" w:rsidR="00D83C01" w:rsidRPr="002D7E1C" w:rsidRDefault="00D83C01" w:rsidP="00D83C01">
                  <w:pPr>
                    <w:numPr>
                      <w:ilvl w:val="0"/>
                      <w:numId w:val="6"/>
                    </w:numPr>
                    <w:rPr>
                      <w:rFonts w:ascii="Arial" w:hAnsi="Arial" w:cs="Arial"/>
                      <w:sz w:val="22"/>
                      <w:szCs w:val="20"/>
                    </w:rPr>
                  </w:pPr>
                  <w:r w:rsidRPr="002D7E1C">
                    <w:rPr>
                      <w:rFonts w:ascii="Arial" w:hAnsi="Arial" w:cs="Arial"/>
                      <w:sz w:val="22"/>
                      <w:szCs w:val="20"/>
                    </w:rPr>
                    <w:t xml:space="preserve">Child Care Health Report/signed by doctor </w:t>
                  </w:r>
                </w:p>
                <w:p w14:paraId="245245E9" w14:textId="77777777" w:rsidR="00D83C01" w:rsidRPr="002D7E1C" w:rsidRDefault="00D83C01" w:rsidP="00D83C01">
                  <w:pPr>
                    <w:numPr>
                      <w:ilvl w:val="0"/>
                      <w:numId w:val="6"/>
                    </w:numPr>
                    <w:rPr>
                      <w:rFonts w:ascii="Arial" w:hAnsi="Arial" w:cs="Arial"/>
                      <w:sz w:val="22"/>
                      <w:szCs w:val="20"/>
                    </w:rPr>
                  </w:pPr>
                  <w:r w:rsidRPr="002D7E1C">
                    <w:rPr>
                      <w:rFonts w:ascii="Arial" w:hAnsi="Arial" w:cs="Arial"/>
                      <w:sz w:val="22"/>
                      <w:szCs w:val="20"/>
                    </w:rPr>
                    <w:t xml:space="preserve">Intake for Child under 2 Years (when appropriate) </w:t>
                  </w:r>
                </w:p>
                <w:p w14:paraId="0350C4B4" w14:textId="77777777" w:rsidR="00D83C01" w:rsidRPr="002D7E1C" w:rsidRDefault="00D83C01" w:rsidP="00D83C01">
                  <w:pPr>
                    <w:numPr>
                      <w:ilvl w:val="0"/>
                      <w:numId w:val="6"/>
                    </w:numPr>
                    <w:rPr>
                      <w:rFonts w:ascii="Arial" w:hAnsi="Arial" w:cs="Arial"/>
                      <w:sz w:val="22"/>
                      <w:szCs w:val="20"/>
                    </w:rPr>
                  </w:pPr>
                  <w:r w:rsidRPr="002D7E1C">
                    <w:rPr>
                      <w:rFonts w:ascii="Arial" w:hAnsi="Arial" w:cs="Arial"/>
                      <w:sz w:val="22"/>
                      <w:szCs w:val="20"/>
                    </w:rPr>
                    <w:t xml:space="preserve">Child Care Enrollment </w:t>
                  </w:r>
                </w:p>
                <w:p w14:paraId="4C96E4B0" w14:textId="77777777" w:rsidR="00D83C01" w:rsidRPr="002D7E1C" w:rsidRDefault="00D83C01" w:rsidP="00D83C01">
                  <w:pPr>
                    <w:numPr>
                      <w:ilvl w:val="0"/>
                      <w:numId w:val="6"/>
                    </w:numPr>
                    <w:rPr>
                      <w:rFonts w:ascii="Arial" w:hAnsi="Arial" w:cs="Arial"/>
                      <w:sz w:val="22"/>
                      <w:szCs w:val="20"/>
                    </w:rPr>
                  </w:pPr>
                  <w:r w:rsidRPr="002D7E1C">
                    <w:rPr>
                      <w:rFonts w:ascii="Arial" w:hAnsi="Arial" w:cs="Arial"/>
                      <w:sz w:val="22"/>
                      <w:szCs w:val="20"/>
                    </w:rPr>
                    <w:t xml:space="preserve">Day Care Immunization </w:t>
                  </w:r>
                </w:p>
                <w:p w14:paraId="53D00FBA" w14:textId="77777777" w:rsidR="00D83C01" w:rsidRPr="002D7E1C" w:rsidRDefault="00D83C01" w:rsidP="00D83C01">
                  <w:pPr>
                    <w:numPr>
                      <w:ilvl w:val="0"/>
                      <w:numId w:val="6"/>
                    </w:numPr>
                    <w:rPr>
                      <w:rFonts w:ascii="Arial" w:hAnsi="Arial" w:cs="Arial"/>
                      <w:sz w:val="22"/>
                      <w:szCs w:val="20"/>
                    </w:rPr>
                  </w:pPr>
                  <w:r w:rsidRPr="002D7E1C">
                    <w:rPr>
                      <w:rFonts w:ascii="Arial" w:hAnsi="Arial" w:cs="Arial"/>
                      <w:sz w:val="22"/>
                      <w:szCs w:val="20"/>
                    </w:rPr>
                    <w:t>Health History &amp; Emergency</w:t>
                  </w:r>
                  <w:r>
                    <w:rPr>
                      <w:rFonts w:ascii="Arial" w:hAnsi="Arial" w:cs="Arial"/>
                      <w:sz w:val="22"/>
                      <w:szCs w:val="20"/>
                    </w:rPr>
                    <w:t xml:space="preserve"> Care Plan</w:t>
                  </w:r>
                  <w:r w:rsidRPr="002D7E1C">
                    <w:rPr>
                      <w:rFonts w:ascii="Arial" w:hAnsi="Arial" w:cs="Arial"/>
                      <w:sz w:val="22"/>
                      <w:szCs w:val="20"/>
                    </w:rPr>
                    <w:t xml:space="preserve"> </w:t>
                  </w:r>
                </w:p>
                <w:p w14:paraId="6FF8309A" w14:textId="77777777" w:rsidR="00D83C01" w:rsidRPr="002D7E1C" w:rsidRDefault="00D83C01" w:rsidP="00D83C01">
                  <w:pPr>
                    <w:numPr>
                      <w:ilvl w:val="0"/>
                      <w:numId w:val="6"/>
                    </w:numPr>
                    <w:rPr>
                      <w:rFonts w:ascii="Arial" w:hAnsi="Arial" w:cs="Arial"/>
                      <w:sz w:val="22"/>
                      <w:szCs w:val="20"/>
                    </w:rPr>
                  </w:pPr>
                  <w:r w:rsidRPr="002D7E1C">
                    <w:rPr>
                      <w:rFonts w:ascii="Arial" w:hAnsi="Arial" w:cs="Arial"/>
                      <w:sz w:val="22"/>
                      <w:szCs w:val="20"/>
                    </w:rPr>
                    <w:t>Highland Registration Forms</w:t>
                  </w:r>
                </w:p>
                <w:p w14:paraId="1F6D8294" w14:textId="77777777" w:rsidR="00D83C01" w:rsidRPr="002D7E1C" w:rsidRDefault="00125CBD" w:rsidP="00D83C01">
                  <w:pPr>
                    <w:numPr>
                      <w:ilvl w:val="0"/>
                      <w:numId w:val="6"/>
                    </w:numPr>
                    <w:rPr>
                      <w:rFonts w:ascii="Arial" w:hAnsi="Arial" w:cs="Arial"/>
                      <w:sz w:val="22"/>
                      <w:szCs w:val="20"/>
                    </w:rPr>
                  </w:pPr>
                  <w:r>
                    <w:rPr>
                      <w:rFonts w:ascii="Arial" w:hAnsi="Arial" w:cs="Arial"/>
                      <w:sz w:val="22"/>
                      <w:szCs w:val="20"/>
                    </w:rPr>
                    <w:t>Photo Permission Form</w:t>
                  </w:r>
                </w:p>
                <w:p w14:paraId="47371A58" w14:textId="77777777" w:rsidR="00814424" w:rsidRDefault="00D83C01" w:rsidP="00D83C01">
                  <w:pPr>
                    <w:numPr>
                      <w:ilvl w:val="0"/>
                      <w:numId w:val="6"/>
                    </w:numPr>
                    <w:rPr>
                      <w:rFonts w:ascii="Arial" w:hAnsi="Arial" w:cs="Arial"/>
                      <w:sz w:val="22"/>
                      <w:szCs w:val="20"/>
                    </w:rPr>
                  </w:pPr>
                  <w:r w:rsidRPr="002D7E1C">
                    <w:rPr>
                      <w:rFonts w:ascii="Arial" w:hAnsi="Arial" w:cs="Arial"/>
                      <w:sz w:val="22"/>
                      <w:szCs w:val="20"/>
                    </w:rPr>
                    <w:t xml:space="preserve">Highland Program Contract </w:t>
                  </w:r>
                </w:p>
                <w:p w14:paraId="27FA6CC0" w14:textId="77777777" w:rsidR="00814424" w:rsidRDefault="00814424" w:rsidP="00814424">
                  <w:pPr>
                    <w:ind w:left="1080"/>
                    <w:rPr>
                      <w:rFonts w:ascii="Arial" w:hAnsi="Arial" w:cs="Arial"/>
                      <w:sz w:val="22"/>
                      <w:szCs w:val="20"/>
                    </w:rPr>
                  </w:pPr>
                </w:p>
                <w:p w14:paraId="4D2ABFDD" w14:textId="77777777" w:rsidR="00D83C01" w:rsidRPr="00814424" w:rsidRDefault="00D83C01" w:rsidP="00814424">
                  <w:pPr>
                    <w:jc w:val="center"/>
                    <w:rPr>
                      <w:rFonts w:ascii="Arial" w:hAnsi="Arial" w:cs="Arial"/>
                      <w:sz w:val="18"/>
                      <w:szCs w:val="20"/>
                    </w:rPr>
                  </w:pPr>
                  <w:r w:rsidRPr="00814424">
                    <w:rPr>
                      <w:rFonts w:ascii="Arial" w:hAnsi="Arial" w:cs="Arial"/>
                      <w:sz w:val="18"/>
                      <w:szCs w:val="20"/>
                    </w:rPr>
                    <w:t>(</w:t>
                  </w:r>
                  <w:r w:rsidRPr="00814424">
                    <w:rPr>
                      <w:rFonts w:ascii="Arial" w:hAnsi="Arial" w:cs="Arial"/>
                      <w:color w:val="FF0000"/>
                      <w:sz w:val="18"/>
                      <w:szCs w:val="20"/>
                    </w:rPr>
                    <w:t xml:space="preserve">along w/ </w:t>
                  </w:r>
                  <w:r w:rsidR="00125CBD">
                    <w:rPr>
                      <w:rFonts w:ascii="Arial" w:hAnsi="Arial" w:cs="Arial"/>
                      <w:color w:val="FF0000"/>
                      <w:sz w:val="18"/>
                      <w:szCs w:val="20"/>
                    </w:rPr>
                    <w:t xml:space="preserve">a &amp;100 non-refundable deposit, </w:t>
                  </w:r>
                  <w:r w:rsidRPr="00814424">
                    <w:rPr>
                      <w:rFonts w:ascii="Arial" w:hAnsi="Arial" w:cs="Arial"/>
                      <w:color w:val="FF0000"/>
                      <w:sz w:val="18"/>
                      <w:szCs w:val="20"/>
                    </w:rPr>
                    <w:t>first two weeks of payment or proof of childcare authorization</w:t>
                  </w:r>
                  <w:r w:rsidRPr="00814424">
                    <w:rPr>
                      <w:rFonts w:ascii="Arial" w:hAnsi="Arial" w:cs="Arial"/>
                      <w:sz w:val="18"/>
                      <w:szCs w:val="20"/>
                    </w:rPr>
                    <w:t>)</w:t>
                  </w:r>
                </w:p>
                <w:p w14:paraId="7C0F7160" w14:textId="77777777" w:rsidR="00D83C01" w:rsidRDefault="00D83C01" w:rsidP="00D83C01">
                  <w:pPr>
                    <w:jc w:val="center"/>
                    <w:rPr>
                      <w:rFonts w:ascii="Arial" w:hAnsi="Arial" w:cs="Arial"/>
                      <w:b/>
                      <w:color w:val="1F497D" w:themeColor="text2"/>
                      <w:sz w:val="22"/>
                      <w:szCs w:val="20"/>
                    </w:rPr>
                  </w:pPr>
                </w:p>
              </w:tc>
            </w:tr>
          </w:tbl>
          <w:p w14:paraId="20BA929A" w14:textId="77777777" w:rsidR="00D83C01" w:rsidRPr="00125CBD" w:rsidRDefault="00D83C01" w:rsidP="00125CBD">
            <w:pPr>
              <w:pStyle w:val="ListParagraph"/>
              <w:rPr>
                <w:rFonts w:ascii="Arial" w:hAnsi="Arial" w:cs="Arial"/>
                <w:b/>
                <w:szCs w:val="20"/>
              </w:rPr>
            </w:pPr>
          </w:p>
        </w:tc>
        <w:tc>
          <w:tcPr>
            <w:tcW w:w="5508" w:type="dxa"/>
          </w:tcPr>
          <w:p w14:paraId="3096EF65" w14:textId="77777777" w:rsidR="00814424" w:rsidRDefault="00814424" w:rsidP="00814424">
            <w:pPr>
              <w:rPr>
                <w:rFonts w:ascii="Arial" w:hAnsi="Arial" w:cs="Arial"/>
                <w:b/>
                <w:sz w:val="22"/>
                <w:szCs w:val="20"/>
              </w:rPr>
            </w:pPr>
            <w:bookmarkStart w:id="1" w:name="_Hlk517249536"/>
          </w:p>
          <w:p w14:paraId="296ABA2D" w14:textId="77777777" w:rsidR="009D7A5E" w:rsidRPr="002D7E1C" w:rsidRDefault="009D7A5E" w:rsidP="009D7A5E">
            <w:pPr>
              <w:rPr>
                <w:rFonts w:ascii="Arial" w:hAnsi="Arial" w:cs="Arial"/>
                <w:b/>
                <w:sz w:val="22"/>
                <w:szCs w:val="20"/>
              </w:rPr>
            </w:pPr>
            <w:r w:rsidRPr="002D7E1C">
              <w:rPr>
                <w:rFonts w:ascii="Arial" w:hAnsi="Arial" w:cs="Arial"/>
                <w:b/>
                <w:sz w:val="22"/>
                <w:szCs w:val="20"/>
              </w:rPr>
              <w:t>Days &amp; Hours</w:t>
            </w:r>
            <w:r>
              <w:rPr>
                <w:rFonts w:ascii="Arial" w:hAnsi="Arial" w:cs="Arial"/>
                <w:b/>
                <w:sz w:val="22"/>
                <w:szCs w:val="20"/>
              </w:rPr>
              <w:t xml:space="preserve"> </w:t>
            </w:r>
          </w:p>
          <w:p w14:paraId="7E752AEF" w14:textId="77777777" w:rsidR="009D7A5E" w:rsidRDefault="009D7A5E" w:rsidP="009D7A5E">
            <w:pPr>
              <w:rPr>
                <w:rFonts w:ascii="Arial" w:hAnsi="Arial" w:cs="Arial"/>
                <w:sz w:val="22"/>
                <w:szCs w:val="20"/>
              </w:rPr>
            </w:pPr>
            <w:r w:rsidRPr="003C045E">
              <w:rPr>
                <w:rFonts w:ascii="Arial" w:hAnsi="Arial" w:cs="Arial"/>
                <w:sz w:val="22"/>
                <w:szCs w:val="20"/>
              </w:rPr>
              <w:t>The toddler school day program runs from 8:00am to 3:30pm daily</w:t>
            </w:r>
            <w:r w:rsidR="000353C8">
              <w:rPr>
                <w:rFonts w:ascii="Arial" w:hAnsi="Arial" w:cs="Arial"/>
                <w:sz w:val="22"/>
                <w:szCs w:val="20"/>
              </w:rPr>
              <w:t>.</w:t>
            </w:r>
            <w:r w:rsidRPr="003C045E">
              <w:rPr>
                <w:rFonts w:ascii="Arial" w:hAnsi="Arial" w:cs="Arial"/>
                <w:sz w:val="22"/>
                <w:szCs w:val="20"/>
              </w:rPr>
              <w:t xml:space="preserve"> In addition to the school day program, we offer a before school program from 7:00am to 8:00am (included) and an after-school program from 3:30pm t</w:t>
            </w:r>
            <w:r w:rsidR="003D5FDB">
              <w:rPr>
                <w:rFonts w:ascii="Arial" w:hAnsi="Arial" w:cs="Arial"/>
                <w:sz w:val="22"/>
                <w:szCs w:val="20"/>
              </w:rPr>
              <w:t>o 6:00pm (at an additional cost.)</w:t>
            </w:r>
          </w:p>
          <w:p w14:paraId="6FFD03D0" w14:textId="77777777" w:rsidR="003C045E" w:rsidRDefault="003C045E" w:rsidP="009D7A5E">
            <w:pPr>
              <w:rPr>
                <w:rFonts w:ascii="Arial" w:hAnsi="Arial" w:cs="Arial"/>
                <w:sz w:val="22"/>
                <w:szCs w:val="20"/>
              </w:rPr>
            </w:pPr>
          </w:p>
          <w:tbl>
            <w:tblPr>
              <w:tblStyle w:val="TableGrid"/>
              <w:tblW w:w="0" w:type="auto"/>
              <w:jc w:val="center"/>
              <w:tblBorders>
                <w:insideH w:val="none" w:sz="0" w:space="0" w:color="auto"/>
                <w:insideV w:val="none" w:sz="0" w:space="0" w:color="auto"/>
              </w:tblBorders>
              <w:tblLook w:val="04A0" w:firstRow="1" w:lastRow="0" w:firstColumn="1" w:lastColumn="0" w:noHBand="0" w:noVBand="1"/>
            </w:tblPr>
            <w:tblGrid>
              <w:gridCol w:w="2007"/>
              <w:gridCol w:w="2655"/>
            </w:tblGrid>
            <w:tr w:rsidR="009D7A5E" w:rsidRPr="003C045E" w14:paraId="7DF7B0A3" w14:textId="77777777" w:rsidTr="000353C8">
              <w:trPr>
                <w:jc w:val="center"/>
              </w:trPr>
              <w:tc>
                <w:tcPr>
                  <w:tcW w:w="4662" w:type="dxa"/>
                  <w:gridSpan w:val="2"/>
                  <w:shd w:val="clear" w:color="auto" w:fill="FFFFFF" w:themeFill="background1"/>
                </w:tcPr>
                <w:p w14:paraId="58883F77" w14:textId="77777777" w:rsidR="009D7A5E" w:rsidRPr="003C045E" w:rsidRDefault="003C045E" w:rsidP="003C045E">
                  <w:pPr>
                    <w:rPr>
                      <w:rFonts w:ascii="Arial" w:hAnsi="Arial" w:cs="Arial"/>
                      <w:b/>
                      <w:szCs w:val="20"/>
                    </w:rPr>
                  </w:pPr>
                  <w:r w:rsidRPr="003C045E">
                    <w:rPr>
                      <w:rFonts w:ascii="Arial" w:hAnsi="Arial" w:cs="Arial"/>
                      <w:b/>
                      <w:szCs w:val="20"/>
                    </w:rPr>
                    <w:t>Hours:</w:t>
                  </w:r>
                </w:p>
              </w:tc>
            </w:tr>
            <w:tr w:rsidR="009D7A5E" w:rsidRPr="003C045E" w14:paraId="321AD553" w14:textId="77777777" w:rsidTr="000353C8">
              <w:trPr>
                <w:jc w:val="center"/>
              </w:trPr>
              <w:tc>
                <w:tcPr>
                  <w:tcW w:w="2007" w:type="dxa"/>
                  <w:shd w:val="clear" w:color="auto" w:fill="D9D9D9" w:themeFill="background1" w:themeFillShade="D9"/>
                </w:tcPr>
                <w:p w14:paraId="22405973" w14:textId="77777777" w:rsidR="003C045E" w:rsidRDefault="003C045E" w:rsidP="003C045E">
                  <w:pPr>
                    <w:jc w:val="right"/>
                    <w:rPr>
                      <w:rFonts w:ascii="Arial" w:hAnsi="Arial" w:cs="Arial"/>
                      <w:b/>
                      <w:szCs w:val="20"/>
                    </w:rPr>
                  </w:pPr>
                </w:p>
                <w:p w14:paraId="19B44A8D" w14:textId="77777777" w:rsidR="009D7A5E" w:rsidRPr="003C045E" w:rsidRDefault="009D7A5E" w:rsidP="003C045E">
                  <w:pPr>
                    <w:jc w:val="right"/>
                    <w:rPr>
                      <w:rFonts w:ascii="Arial" w:hAnsi="Arial" w:cs="Arial"/>
                      <w:b/>
                      <w:szCs w:val="20"/>
                    </w:rPr>
                  </w:pPr>
                  <w:r w:rsidRPr="003C045E">
                    <w:rPr>
                      <w:rFonts w:ascii="Arial" w:hAnsi="Arial" w:cs="Arial"/>
                      <w:b/>
                      <w:szCs w:val="20"/>
                    </w:rPr>
                    <w:t>Before School</w:t>
                  </w:r>
                  <w:r w:rsidR="003C045E" w:rsidRPr="003C045E">
                    <w:rPr>
                      <w:rFonts w:ascii="Arial" w:hAnsi="Arial" w:cs="Arial"/>
                      <w:szCs w:val="20"/>
                    </w:rPr>
                    <w:t xml:space="preserve"> -</w:t>
                  </w:r>
                </w:p>
                <w:p w14:paraId="349CB86C" w14:textId="77777777" w:rsidR="003C045E" w:rsidRDefault="003C045E" w:rsidP="003C045E">
                  <w:pPr>
                    <w:jc w:val="center"/>
                    <w:rPr>
                      <w:rFonts w:ascii="Arial" w:hAnsi="Arial" w:cs="Arial"/>
                      <w:sz w:val="18"/>
                      <w:szCs w:val="20"/>
                    </w:rPr>
                  </w:pPr>
                  <w:r w:rsidRPr="003C045E">
                    <w:rPr>
                      <w:rFonts w:ascii="Arial" w:hAnsi="Arial" w:cs="Arial"/>
                      <w:sz w:val="18"/>
                      <w:szCs w:val="20"/>
                    </w:rPr>
                    <w:t>(INCLUDED)</w:t>
                  </w:r>
                </w:p>
                <w:p w14:paraId="7B5BDFB9" w14:textId="77777777" w:rsidR="003C045E" w:rsidRPr="003C045E" w:rsidRDefault="003C045E" w:rsidP="003C045E">
                  <w:pPr>
                    <w:jc w:val="center"/>
                    <w:rPr>
                      <w:rFonts w:ascii="Arial" w:hAnsi="Arial" w:cs="Arial"/>
                      <w:szCs w:val="20"/>
                    </w:rPr>
                  </w:pPr>
                </w:p>
              </w:tc>
              <w:tc>
                <w:tcPr>
                  <w:tcW w:w="2655" w:type="dxa"/>
                  <w:shd w:val="clear" w:color="auto" w:fill="D9D9D9" w:themeFill="background1" w:themeFillShade="D9"/>
                </w:tcPr>
                <w:p w14:paraId="0EA2A9E8" w14:textId="77777777" w:rsidR="003C045E" w:rsidRDefault="003C045E" w:rsidP="003C045E">
                  <w:pPr>
                    <w:rPr>
                      <w:rFonts w:ascii="Arial" w:hAnsi="Arial" w:cs="Arial"/>
                      <w:b/>
                      <w:szCs w:val="20"/>
                    </w:rPr>
                  </w:pPr>
                </w:p>
                <w:p w14:paraId="115CD9C3" w14:textId="77777777" w:rsidR="009D7A5E" w:rsidRPr="003C045E" w:rsidRDefault="009D7A5E" w:rsidP="003C045E">
                  <w:pPr>
                    <w:rPr>
                      <w:rFonts w:ascii="Arial" w:hAnsi="Arial" w:cs="Arial"/>
                      <w:b/>
                      <w:szCs w:val="20"/>
                    </w:rPr>
                  </w:pPr>
                  <w:r w:rsidRPr="003C045E">
                    <w:rPr>
                      <w:rFonts w:ascii="Arial" w:hAnsi="Arial" w:cs="Arial"/>
                      <w:b/>
                      <w:szCs w:val="20"/>
                    </w:rPr>
                    <w:t xml:space="preserve">7:00am – 8:00am </w:t>
                  </w:r>
                </w:p>
              </w:tc>
            </w:tr>
            <w:tr w:rsidR="009D7A5E" w:rsidRPr="003C045E" w14:paraId="273B2266" w14:textId="77777777" w:rsidTr="000353C8">
              <w:trPr>
                <w:jc w:val="center"/>
              </w:trPr>
              <w:tc>
                <w:tcPr>
                  <w:tcW w:w="2007" w:type="dxa"/>
                </w:tcPr>
                <w:p w14:paraId="4A768F91" w14:textId="77777777" w:rsidR="003C045E" w:rsidRPr="003C045E" w:rsidRDefault="003C045E" w:rsidP="003C045E">
                  <w:pPr>
                    <w:jc w:val="right"/>
                    <w:rPr>
                      <w:rFonts w:ascii="Arial" w:hAnsi="Arial" w:cs="Arial"/>
                      <w:szCs w:val="20"/>
                    </w:rPr>
                  </w:pPr>
                </w:p>
                <w:p w14:paraId="416E9347" w14:textId="77777777" w:rsidR="009D7A5E" w:rsidRPr="003C045E" w:rsidRDefault="009D7A5E" w:rsidP="003C045E">
                  <w:pPr>
                    <w:jc w:val="right"/>
                    <w:rPr>
                      <w:rFonts w:ascii="Arial" w:hAnsi="Arial" w:cs="Arial"/>
                      <w:b/>
                      <w:szCs w:val="20"/>
                    </w:rPr>
                  </w:pPr>
                  <w:r w:rsidRPr="003C045E">
                    <w:rPr>
                      <w:rFonts w:ascii="Arial" w:hAnsi="Arial" w:cs="Arial"/>
                      <w:b/>
                      <w:szCs w:val="20"/>
                    </w:rPr>
                    <w:t>School Day</w:t>
                  </w:r>
                  <w:r w:rsidR="003C045E" w:rsidRPr="003C045E">
                    <w:rPr>
                      <w:rFonts w:ascii="Arial" w:hAnsi="Arial" w:cs="Arial"/>
                      <w:b/>
                      <w:szCs w:val="20"/>
                    </w:rPr>
                    <w:t xml:space="preserve"> - </w:t>
                  </w:r>
                </w:p>
              </w:tc>
              <w:tc>
                <w:tcPr>
                  <w:tcW w:w="2655" w:type="dxa"/>
                </w:tcPr>
                <w:p w14:paraId="4A14F052" w14:textId="77777777" w:rsidR="003C045E" w:rsidRDefault="003C045E" w:rsidP="009D7A5E">
                  <w:pPr>
                    <w:rPr>
                      <w:rFonts w:ascii="Arial" w:hAnsi="Arial" w:cs="Arial"/>
                      <w:b/>
                      <w:szCs w:val="20"/>
                    </w:rPr>
                  </w:pPr>
                </w:p>
                <w:p w14:paraId="2054585A" w14:textId="77777777" w:rsidR="009D7A5E" w:rsidRPr="003C045E" w:rsidRDefault="009D7A5E" w:rsidP="009D7A5E">
                  <w:pPr>
                    <w:rPr>
                      <w:rFonts w:ascii="Arial" w:hAnsi="Arial" w:cs="Arial"/>
                      <w:b/>
                      <w:szCs w:val="20"/>
                    </w:rPr>
                  </w:pPr>
                  <w:r w:rsidRPr="003C045E">
                    <w:rPr>
                      <w:rFonts w:ascii="Arial" w:hAnsi="Arial" w:cs="Arial"/>
                      <w:b/>
                      <w:szCs w:val="20"/>
                    </w:rPr>
                    <w:t xml:space="preserve">8:00am – 3:30pm </w:t>
                  </w:r>
                </w:p>
                <w:p w14:paraId="5ECE3103" w14:textId="77777777" w:rsidR="003C045E" w:rsidRPr="003C045E" w:rsidRDefault="003C045E" w:rsidP="003C045E">
                  <w:pPr>
                    <w:rPr>
                      <w:rFonts w:ascii="Arial" w:hAnsi="Arial" w:cs="Arial"/>
                      <w:i/>
                      <w:szCs w:val="20"/>
                    </w:rPr>
                  </w:pPr>
                </w:p>
              </w:tc>
            </w:tr>
            <w:tr w:rsidR="003C045E" w:rsidRPr="003C045E" w14:paraId="42701429" w14:textId="77777777" w:rsidTr="000353C8">
              <w:trPr>
                <w:jc w:val="center"/>
              </w:trPr>
              <w:tc>
                <w:tcPr>
                  <w:tcW w:w="4662" w:type="dxa"/>
                  <w:gridSpan w:val="2"/>
                </w:tcPr>
                <w:p w14:paraId="22A36285" w14:textId="77777777" w:rsidR="003C045E" w:rsidRDefault="003C045E" w:rsidP="003C045E">
                  <w:pPr>
                    <w:rPr>
                      <w:rFonts w:ascii="Arial" w:hAnsi="Arial" w:cs="Arial"/>
                      <w:i/>
                      <w:szCs w:val="20"/>
                    </w:rPr>
                  </w:pPr>
                  <w:r w:rsidRPr="003C045E">
                    <w:rPr>
                      <w:rFonts w:ascii="Arial" w:hAnsi="Arial" w:cs="Arial"/>
                      <w:i/>
                      <w:szCs w:val="20"/>
                    </w:rPr>
                    <w:t>(Students must arrive before 8:30am)</w:t>
                  </w:r>
                </w:p>
                <w:p w14:paraId="71075C62" w14:textId="77777777" w:rsidR="003C045E" w:rsidRDefault="003C045E" w:rsidP="009D7A5E">
                  <w:pPr>
                    <w:rPr>
                      <w:rFonts w:ascii="Arial" w:hAnsi="Arial" w:cs="Arial"/>
                      <w:b/>
                      <w:szCs w:val="20"/>
                    </w:rPr>
                  </w:pPr>
                </w:p>
              </w:tc>
            </w:tr>
            <w:tr w:rsidR="009D7A5E" w:rsidRPr="003C045E" w14:paraId="5D8CE14D" w14:textId="77777777" w:rsidTr="000353C8">
              <w:trPr>
                <w:jc w:val="center"/>
              </w:trPr>
              <w:tc>
                <w:tcPr>
                  <w:tcW w:w="2007" w:type="dxa"/>
                  <w:shd w:val="clear" w:color="auto" w:fill="D9D9D9" w:themeFill="background1" w:themeFillShade="D9"/>
                </w:tcPr>
                <w:p w14:paraId="60C24CC6" w14:textId="77777777" w:rsidR="003C045E" w:rsidRDefault="003C045E" w:rsidP="003C045E">
                  <w:pPr>
                    <w:jc w:val="right"/>
                    <w:rPr>
                      <w:rFonts w:ascii="Arial" w:hAnsi="Arial" w:cs="Arial"/>
                      <w:b/>
                      <w:szCs w:val="20"/>
                    </w:rPr>
                  </w:pPr>
                </w:p>
                <w:p w14:paraId="190826A4" w14:textId="77777777" w:rsidR="009D7A5E" w:rsidRPr="003C045E" w:rsidRDefault="003C045E" w:rsidP="003C045E">
                  <w:pPr>
                    <w:jc w:val="right"/>
                    <w:rPr>
                      <w:rFonts w:ascii="Arial" w:hAnsi="Arial" w:cs="Arial"/>
                      <w:b/>
                      <w:szCs w:val="20"/>
                    </w:rPr>
                  </w:pPr>
                  <w:r w:rsidRPr="003C045E">
                    <w:rPr>
                      <w:rFonts w:ascii="Arial" w:hAnsi="Arial" w:cs="Arial"/>
                      <w:b/>
                      <w:szCs w:val="20"/>
                    </w:rPr>
                    <w:t xml:space="preserve">After School - </w:t>
                  </w:r>
                </w:p>
                <w:p w14:paraId="68BF2BD4" w14:textId="77777777" w:rsidR="003C045E" w:rsidRDefault="003C045E" w:rsidP="003C045E">
                  <w:pPr>
                    <w:jc w:val="center"/>
                    <w:rPr>
                      <w:rFonts w:ascii="Arial" w:hAnsi="Arial" w:cs="Arial"/>
                      <w:sz w:val="18"/>
                      <w:szCs w:val="20"/>
                    </w:rPr>
                  </w:pPr>
                  <w:r w:rsidRPr="003C045E">
                    <w:rPr>
                      <w:rFonts w:ascii="Arial" w:hAnsi="Arial" w:cs="Arial"/>
                      <w:sz w:val="18"/>
                      <w:szCs w:val="20"/>
                    </w:rPr>
                    <w:t>(ADDITIONAL)</w:t>
                  </w:r>
                </w:p>
                <w:p w14:paraId="09016472" w14:textId="77777777" w:rsidR="003C045E" w:rsidRPr="003C045E" w:rsidRDefault="003C045E" w:rsidP="003C045E">
                  <w:pPr>
                    <w:jc w:val="center"/>
                    <w:rPr>
                      <w:rFonts w:ascii="Arial" w:hAnsi="Arial" w:cs="Arial"/>
                      <w:szCs w:val="20"/>
                    </w:rPr>
                  </w:pPr>
                </w:p>
              </w:tc>
              <w:tc>
                <w:tcPr>
                  <w:tcW w:w="2655" w:type="dxa"/>
                  <w:shd w:val="clear" w:color="auto" w:fill="D9D9D9" w:themeFill="background1" w:themeFillShade="D9"/>
                </w:tcPr>
                <w:p w14:paraId="157729A1" w14:textId="77777777" w:rsidR="003C045E" w:rsidRDefault="003C045E" w:rsidP="003C045E">
                  <w:pPr>
                    <w:rPr>
                      <w:rFonts w:ascii="Arial" w:hAnsi="Arial" w:cs="Arial"/>
                      <w:b/>
                      <w:szCs w:val="20"/>
                    </w:rPr>
                  </w:pPr>
                </w:p>
                <w:p w14:paraId="1784D284" w14:textId="77777777" w:rsidR="009D7A5E" w:rsidRPr="003C045E" w:rsidRDefault="003C045E" w:rsidP="003C045E">
                  <w:pPr>
                    <w:rPr>
                      <w:rFonts w:ascii="Arial" w:hAnsi="Arial" w:cs="Arial"/>
                      <w:b/>
                      <w:szCs w:val="20"/>
                    </w:rPr>
                  </w:pPr>
                  <w:r w:rsidRPr="003C045E">
                    <w:rPr>
                      <w:rFonts w:ascii="Arial" w:hAnsi="Arial" w:cs="Arial"/>
                      <w:b/>
                      <w:szCs w:val="20"/>
                    </w:rPr>
                    <w:t xml:space="preserve">3:30 – 6:00pm </w:t>
                  </w:r>
                </w:p>
              </w:tc>
            </w:tr>
            <w:tr w:rsidR="003C045E" w:rsidRPr="003C045E" w14:paraId="6881A591" w14:textId="77777777" w:rsidTr="000353C8">
              <w:trPr>
                <w:jc w:val="center"/>
              </w:trPr>
              <w:tc>
                <w:tcPr>
                  <w:tcW w:w="4662" w:type="dxa"/>
                  <w:gridSpan w:val="2"/>
                  <w:shd w:val="clear" w:color="auto" w:fill="FFFF00"/>
                </w:tcPr>
                <w:p w14:paraId="00AC2E87" w14:textId="77777777" w:rsidR="003C045E" w:rsidRPr="003C045E" w:rsidRDefault="003C045E" w:rsidP="003C045E">
                  <w:pPr>
                    <w:jc w:val="center"/>
                    <w:rPr>
                      <w:rFonts w:ascii="Arial" w:hAnsi="Arial" w:cs="Arial"/>
                      <w:b/>
                      <w:szCs w:val="20"/>
                      <w:highlight w:val="yellow"/>
                    </w:rPr>
                  </w:pPr>
                  <w:r w:rsidRPr="003C045E">
                    <w:rPr>
                      <w:rFonts w:ascii="Arial" w:hAnsi="Arial" w:cs="Arial"/>
                      <w:b/>
                      <w:sz w:val="14"/>
                      <w:szCs w:val="20"/>
                      <w:highlight w:val="yellow"/>
                    </w:rPr>
                    <w:t>Note: SUMMER SESSION</w:t>
                  </w:r>
                  <w:r w:rsidR="003D5FDB">
                    <w:rPr>
                      <w:rFonts w:ascii="Arial" w:hAnsi="Arial" w:cs="Arial"/>
                      <w:b/>
                      <w:sz w:val="14"/>
                      <w:szCs w:val="20"/>
                      <w:highlight w:val="yellow"/>
                    </w:rPr>
                    <w:t>:</w:t>
                  </w:r>
                  <w:r w:rsidRPr="003C045E">
                    <w:rPr>
                      <w:rFonts w:ascii="Arial" w:hAnsi="Arial" w:cs="Arial"/>
                      <w:b/>
                      <w:sz w:val="14"/>
                      <w:szCs w:val="20"/>
                      <w:highlight w:val="yellow"/>
                    </w:rPr>
                    <w:t xml:space="preserve"> ALL PROGRAMS END AT 5:30 P.M.</w:t>
                  </w:r>
                </w:p>
              </w:tc>
            </w:tr>
          </w:tbl>
          <w:p w14:paraId="50B9922E" w14:textId="77777777" w:rsidR="009D7A5E" w:rsidRDefault="009D7A5E" w:rsidP="00814424">
            <w:pPr>
              <w:rPr>
                <w:rFonts w:ascii="Arial" w:hAnsi="Arial" w:cs="Arial"/>
                <w:b/>
                <w:sz w:val="22"/>
                <w:szCs w:val="20"/>
              </w:rPr>
            </w:pPr>
          </w:p>
          <w:p w14:paraId="7A29C03B" w14:textId="77777777" w:rsidR="00814424" w:rsidRDefault="00814424" w:rsidP="00814424">
            <w:pPr>
              <w:rPr>
                <w:rFonts w:ascii="Arial" w:hAnsi="Arial" w:cs="Arial"/>
                <w:b/>
                <w:sz w:val="22"/>
                <w:szCs w:val="20"/>
              </w:rPr>
            </w:pPr>
            <w:r>
              <w:rPr>
                <w:rFonts w:ascii="Arial" w:hAnsi="Arial" w:cs="Arial"/>
                <w:b/>
                <w:sz w:val="22"/>
                <w:szCs w:val="20"/>
              </w:rPr>
              <w:t>School-Year Program</w:t>
            </w:r>
          </w:p>
          <w:p w14:paraId="2EC08940" w14:textId="77777777" w:rsidR="00814424" w:rsidRPr="00814424" w:rsidRDefault="00814424" w:rsidP="00814424">
            <w:pPr>
              <w:rPr>
                <w:rFonts w:ascii="Arial" w:hAnsi="Arial" w:cs="Arial"/>
                <w:sz w:val="22"/>
                <w:szCs w:val="20"/>
              </w:rPr>
            </w:pPr>
            <w:r w:rsidRPr="00814424">
              <w:rPr>
                <w:rFonts w:ascii="Arial" w:hAnsi="Arial" w:cs="Arial"/>
                <w:sz w:val="22"/>
                <w:szCs w:val="20"/>
              </w:rPr>
              <w:t xml:space="preserve">Students enrolled in the school-year program </w:t>
            </w:r>
            <w:r w:rsidR="003D5FDB">
              <w:rPr>
                <w:rFonts w:ascii="Arial" w:hAnsi="Arial" w:cs="Arial"/>
                <w:sz w:val="22"/>
                <w:szCs w:val="20"/>
              </w:rPr>
              <w:t>do not attend summer programming</w:t>
            </w:r>
            <w:r w:rsidRPr="00814424">
              <w:rPr>
                <w:rFonts w:ascii="Arial" w:hAnsi="Arial" w:cs="Arial"/>
                <w:sz w:val="22"/>
                <w:szCs w:val="20"/>
              </w:rPr>
              <w:t>. School year programming aligns with Highland Community School’s school year. Please see the school calendar for dates</w:t>
            </w:r>
            <w:r>
              <w:rPr>
                <w:rFonts w:ascii="Arial" w:hAnsi="Arial" w:cs="Arial"/>
                <w:sz w:val="22"/>
                <w:szCs w:val="20"/>
              </w:rPr>
              <w:t>, breaks and days off</w:t>
            </w:r>
            <w:r w:rsidRPr="00814424">
              <w:rPr>
                <w:rFonts w:ascii="Arial" w:hAnsi="Arial" w:cs="Arial"/>
                <w:sz w:val="22"/>
                <w:szCs w:val="20"/>
              </w:rPr>
              <w:t xml:space="preserve">. </w:t>
            </w:r>
          </w:p>
          <w:p w14:paraId="2B5E32CB" w14:textId="77777777" w:rsidR="00814424" w:rsidRDefault="00814424" w:rsidP="00814424">
            <w:pPr>
              <w:rPr>
                <w:rFonts w:ascii="Arial" w:hAnsi="Arial" w:cs="Arial"/>
                <w:b/>
                <w:sz w:val="22"/>
                <w:szCs w:val="20"/>
              </w:rPr>
            </w:pPr>
          </w:p>
          <w:p w14:paraId="57CF67B7" w14:textId="77777777" w:rsidR="00814424" w:rsidRDefault="00814424" w:rsidP="00814424">
            <w:pPr>
              <w:rPr>
                <w:rFonts w:ascii="Arial" w:hAnsi="Arial" w:cs="Arial"/>
                <w:b/>
                <w:sz w:val="22"/>
                <w:szCs w:val="20"/>
              </w:rPr>
            </w:pPr>
            <w:r>
              <w:rPr>
                <w:rFonts w:ascii="Arial" w:hAnsi="Arial" w:cs="Arial"/>
                <w:b/>
                <w:sz w:val="22"/>
                <w:szCs w:val="20"/>
              </w:rPr>
              <w:t>Year-Round Program</w:t>
            </w:r>
          </w:p>
          <w:p w14:paraId="4ACACCBE" w14:textId="2B3B4D07" w:rsidR="00814424" w:rsidRDefault="00814424" w:rsidP="00814424">
            <w:pPr>
              <w:rPr>
                <w:rFonts w:ascii="Arial" w:hAnsi="Arial" w:cs="Arial"/>
                <w:sz w:val="22"/>
                <w:szCs w:val="20"/>
              </w:rPr>
            </w:pPr>
            <w:r>
              <w:rPr>
                <w:rFonts w:ascii="Arial" w:hAnsi="Arial" w:cs="Arial"/>
                <w:sz w:val="22"/>
                <w:szCs w:val="20"/>
              </w:rPr>
              <w:t xml:space="preserve">This program operates </w:t>
            </w:r>
            <w:r w:rsidR="003E5082">
              <w:rPr>
                <w:rFonts w:ascii="Arial" w:hAnsi="Arial" w:cs="Arial"/>
                <w:sz w:val="22"/>
                <w:szCs w:val="20"/>
              </w:rPr>
              <w:t>year-round</w:t>
            </w:r>
            <w:r>
              <w:rPr>
                <w:rFonts w:ascii="Arial" w:hAnsi="Arial" w:cs="Arial"/>
                <w:sz w:val="22"/>
                <w:szCs w:val="20"/>
              </w:rPr>
              <w:t>, it includes an academic school classroom atmosphere throughout the months when school is in session, it also includes automatic enrollment in the</w:t>
            </w:r>
            <w:r w:rsidR="003D5FDB">
              <w:rPr>
                <w:rFonts w:ascii="Arial" w:hAnsi="Arial" w:cs="Arial"/>
                <w:sz w:val="22"/>
                <w:szCs w:val="20"/>
              </w:rPr>
              <w:t xml:space="preserve"> more relaxed &amp;</w:t>
            </w:r>
            <w:r>
              <w:rPr>
                <w:rFonts w:ascii="Arial" w:hAnsi="Arial" w:cs="Arial"/>
                <w:sz w:val="22"/>
                <w:szCs w:val="20"/>
              </w:rPr>
              <w:t xml:space="preserve"> recreational summer program. Please see the school calendar for breaks and days off.</w:t>
            </w:r>
          </w:p>
          <w:p w14:paraId="611D7920" w14:textId="77777777" w:rsidR="00814424" w:rsidRDefault="00814424" w:rsidP="00814424">
            <w:pPr>
              <w:rPr>
                <w:rFonts w:ascii="Arial" w:hAnsi="Arial" w:cs="Arial"/>
                <w:sz w:val="22"/>
                <w:szCs w:val="20"/>
              </w:rPr>
            </w:pPr>
          </w:p>
          <w:p w14:paraId="42BCB43D" w14:textId="77777777" w:rsidR="00814424" w:rsidRPr="00814424" w:rsidRDefault="00814424" w:rsidP="00814424">
            <w:pPr>
              <w:rPr>
                <w:rFonts w:ascii="Arial" w:hAnsi="Arial" w:cs="Arial"/>
                <w:b/>
                <w:sz w:val="22"/>
                <w:szCs w:val="20"/>
              </w:rPr>
            </w:pPr>
            <w:r w:rsidRPr="00814424">
              <w:rPr>
                <w:rFonts w:ascii="Arial" w:hAnsi="Arial" w:cs="Arial"/>
                <w:b/>
                <w:sz w:val="22"/>
                <w:szCs w:val="20"/>
              </w:rPr>
              <w:t>Summer Session</w:t>
            </w:r>
          </w:p>
          <w:p w14:paraId="5C5B6C6A" w14:textId="77777777" w:rsidR="009D7A5E" w:rsidRDefault="00814424" w:rsidP="003D5FDB">
            <w:pPr>
              <w:rPr>
                <w:rFonts w:ascii="Arial" w:hAnsi="Arial" w:cs="Arial"/>
                <w:sz w:val="22"/>
                <w:szCs w:val="20"/>
              </w:rPr>
            </w:pPr>
            <w:r>
              <w:rPr>
                <w:rFonts w:ascii="Arial" w:hAnsi="Arial" w:cs="Arial"/>
                <w:sz w:val="22"/>
                <w:szCs w:val="20"/>
              </w:rPr>
              <w:t>Toddler programming at Highland continues to operate when the school is no l</w:t>
            </w:r>
            <w:r w:rsidR="009D7A5E">
              <w:rPr>
                <w:rFonts w:ascii="Arial" w:hAnsi="Arial" w:cs="Arial"/>
                <w:sz w:val="22"/>
                <w:szCs w:val="20"/>
              </w:rPr>
              <w:t>onger in session (summer break). HCS has two toddler classrooms which make up our toddler community, during summer session these two classrooms sometimes combine to one class based on enrollment</w:t>
            </w:r>
            <w:bookmarkEnd w:id="1"/>
            <w:r w:rsidR="003D5FDB">
              <w:rPr>
                <w:rFonts w:ascii="Arial" w:hAnsi="Arial" w:cs="Arial"/>
                <w:sz w:val="22"/>
                <w:szCs w:val="20"/>
              </w:rPr>
              <w:t>.</w:t>
            </w:r>
          </w:p>
          <w:p w14:paraId="3A5AF9B2" w14:textId="77777777" w:rsidR="003D5FDB" w:rsidRDefault="003D5FDB" w:rsidP="003D5FDB">
            <w:pPr>
              <w:rPr>
                <w:rFonts w:ascii="Arial" w:hAnsi="Arial" w:cs="Arial"/>
                <w:sz w:val="22"/>
                <w:szCs w:val="20"/>
              </w:rPr>
            </w:pPr>
          </w:p>
          <w:p w14:paraId="4F29FDAD" w14:textId="77777777" w:rsidR="003D5FDB" w:rsidRDefault="003D5FDB" w:rsidP="003D5FDB">
            <w:pPr>
              <w:rPr>
                <w:rFonts w:ascii="Arial" w:hAnsi="Arial" w:cs="Arial"/>
                <w:sz w:val="22"/>
                <w:szCs w:val="20"/>
              </w:rPr>
            </w:pPr>
          </w:p>
          <w:p w14:paraId="18F5B1CA" w14:textId="77777777" w:rsidR="003D5FDB" w:rsidRPr="009D7A5E" w:rsidRDefault="003D5FDB" w:rsidP="003D5FDB">
            <w:pPr>
              <w:rPr>
                <w:rFonts w:ascii="Arial" w:hAnsi="Arial" w:cs="Arial"/>
                <w:sz w:val="22"/>
                <w:szCs w:val="20"/>
              </w:rPr>
            </w:pPr>
          </w:p>
        </w:tc>
      </w:tr>
      <w:tr w:rsidR="00D83C01" w14:paraId="2EA3EFB7" w14:textId="77777777" w:rsidTr="00D107D3">
        <w:trPr>
          <w:trHeight w:val="87"/>
        </w:trPr>
        <w:tc>
          <w:tcPr>
            <w:tcW w:w="11016" w:type="dxa"/>
            <w:gridSpan w:val="2"/>
            <w:shd w:val="clear" w:color="auto" w:fill="FFFF99"/>
          </w:tcPr>
          <w:p w14:paraId="657402FF" w14:textId="77777777" w:rsidR="00D83C01" w:rsidRDefault="00D83C01" w:rsidP="000F45D6">
            <w:pPr>
              <w:rPr>
                <w:rFonts w:ascii="Arial" w:hAnsi="Arial" w:cs="Arial"/>
                <w:b/>
                <w:sz w:val="22"/>
                <w:szCs w:val="20"/>
              </w:rPr>
            </w:pPr>
          </w:p>
        </w:tc>
      </w:tr>
    </w:tbl>
    <w:p w14:paraId="62301BB7" w14:textId="77777777" w:rsidR="00203CBF" w:rsidRDefault="00C94693" w:rsidP="00125CBD">
      <w:pPr>
        <w:spacing w:after="200" w:line="276" w:lineRule="auto"/>
        <w:rPr>
          <w:rFonts w:ascii="Arial" w:hAnsi="Arial" w:cs="Arial"/>
          <w:b/>
          <w:sz w:val="22"/>
          <w:szCs w:val="20"/>
        </w:rPr>
      </w:pPr>
      <w:r>
        <w:rPr>
          <w:rFonts w:ascii="Arial" w:hAnsi="Arial" w:cs="Arial"/>
          <w:b/>
          <w:sz w:val="22"/>
          <w:szCs w:val="20"/>
        </w:rPr>
        <w:br w:type="page"/>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508"/>
        <w:gridCol w:w="5508"/>
      </w:tblGrid>
      <w:tr w:rsidR="00203CBF" w14:paraId="374534C2" w14:textId="77777777" w:rsidTr="00D107D3">
        <w:tc>
          <w:tcPr>
            <w:tcW w:w="11016" w:type="dxa"/>
            <w:gridSpan w:val="2"/>
            <w:shd w:val="clear" w:color="auto" w:fill="FFFF66"/>
          </w:tcPr>
          <w:p w14:paraId="6AA42C52" w14:textId="77777777" w:rsidR="00203CBF" w:rsidRDefault="00203CBF" w:rsidP="00531635">
            <w:pPr>
              <w:jc w:val="center"/>
              <w:rPr>
                <w:rFonts w:ascii="Arial" w:hAnsi="Arial" w:cs="Arial"/>
                <w:b/>
                <w:sz w:val="22"/>
                <w:szCs w:val="20"/>
              </w:rPr>
            </w:pPr>
            <w:r w:rsidRPr="004E4BE9">
              <w:rPr>
                <w:rFonts w:ascii="Arial" w:hAnsi="Arial" w:cs="Arial"/>
                <w:b/>
                <w:color w:val="1F497D" w:themeColor="text2"/>
                <w:sz w:val="32"/>
                <w:szCs w:val="20"/>
              </w:rPr>
              <w:lastRenderedPageBreak/>
              <w:t>Toddler Program</w:t>
            </w:r>
          </w:p>
        </w:tc>
      </w:tr>
      <w:tr w:rsidR="00203CBF" w14:paraId="6BB91885" w14:textId="77777777" w:rsidTr="00D107D3">
        <w:trPr>
          <w:trHeight w:val="11771"/>
        </w:trPr>
        <w:tc>
          <w:tcPr>
            <w:tcW w:w="5508" w:type="dxa"/>
          </w:tcPr>
          <w:p w14:paraId="7505D0B0" w14:textId="77777777" w:rsidR="00203CBF" w:rsidRDefault="00203CBF" w:rsidP="00531635">
            <w:pPr>
              <w:rPr>
                <w:rFonts w:ascii="Arial" w:hAnsi="Arial" w:cs="Arial"/>
                <w:b/>
                <w:sz w:val="22"/>
                <w:szCs w:val="20"/>
              </w:rPr>
            </w:pPr>
          </w:p>
          <w:p w14:paraId="7B23E473" w14:textId="77777777" w:rsidR="00203CBF" w:rsidRPr="002D7E1C" w:rsidRDefault="00203CBF" w:rsidP="00203CBF">
            <w:pPr>
              <w:rPr>
                <w:rFonts w:ascii="Arial" w:hAnsi="Arial" w:cs="Arial"/>
                <w:b/>
                <w:sz w:val="22"/>
                <w:szCs w:val="20"/>
              </w:rPr>
            </w:pPr>
            <w:r w:rsidRPr="002D7E1C">
              <w:rPr>
                <w:rFonts w:ascii="Arial" w:hAnsi="Arial" w:cs="Arial"/>
                <w:b/>
                <w:sz w:val="22"/>
                <w:szCs w:val="20"/>
              </w:rPr>
              <w:t>Probationary Policy for Toddler Program</w:t>
            </w:r>
          </w:p>
          <w:p w14:paraId="2AFFFB00" w14:textId="77777777" w:rsidR="00203CBF" w:rsidRDefault="00203CBF" w:rsidP="00203CBF">
            <w:pPr>
              <w:rPr>
                <w:rFonts w:ascii="Arial" w:hAnsi="Arial" w:cs="Arial"/>
                <w:sz w:val="22"/>
                <w:szCs w:val="20"/>
              </w:rPr>
            </w:pPr>
            <w:r w:rsidRPr="002D7E1C">
              <w:rPr>
                <w:rFonts w:ascii="Arial" w:hAnsi="Arial" w:cs="Arial"/>
                <w:sz w:val="22"/>
                <w:szCs w:val="20"/>
              </w:rPr>
              <w:t>Children enrolled in the Toddler program will be accepted on a one-month probationary basis.  During that time the program staff, the director and/or the parents will be able to determine if the program is appropriate for the current individual needs of the child.</w:t>
            </w:r>
          </w:p>
          <w:p w14:paraId="394D0624" w14:textId="77777777" w:rsidR="00203CBF" w:rsidRDefault="00203CBF" w:rsidP="00531635">
            <w:pPr>
              <w:rPr>
                <w:rFonts w:ascii="Arial" w:hAnsi="Arial" w:cs="Arial"/>
                <w:b/>
                <w:sz w:val="22"/>
                <w:szCs w:val="20"/>
              </w:rPr>
            </w:pPr>
          </w:p>
          <w:p w14:paraId="5AF1766F" w14:textId="77777777" w:rsidR="00203CBF" w:rsidRPr="002D7E1C" w:rsidRDefault="00203CBF" w:rsidP="00203CBF">
            <w:pPr>
              <w:rPr>
                <w:rFonts w:ascii="Arial" w:hAnsi="Arial" w:cs="Arial"/>
                <w:b/>
                <w:sz w:val="22"/>
                <w:szCs w:val="20"/>
              </w:rPr>
            </w:pPr>
            <w:r w:rsidRPr="002D7E1C">
              <w:rPr>
                <w:rFonts w:ascii="Arial" w:hAnsi="Arial" w:cs="Arial"/>
                <w:b/>
                <w:sz w:val="22"/>
                <w:szCs w:val="20"/>
              </w:rPr>
              <w:t>Absences</w:t>
            </w:r>
          </w:p>
          <w:p w14:paraId="7C59549D" w14:textId="77777777" w:rsidR="00203CBF" w:rsidRPr="002D7E1C" w:rsidRDefault="00203CBF" w:rsidP="00203CBF">
            <w:pPr>
              <w:rPr>
                <w:rFonts w:ascii="Arial" w:hAnsi="Arial" w:cs="Arial"/>
                <w:sz w:val="22"/>
                <w:szCs w:val="20"/>
              </w:rPr>
            </w:pPr>
            <w:r>
              <w:rPr>
                <w:rFonts w:ascii="Arial" w:hAnsi="Arial" w:cs="Arial"/>
                <w:sz w:val="22"/>
                <w:szCs w:val="20"/>
              </w:rPr>
              <w:t>Parents must</w:t>
            </w:r>
            <w:r w:rsidRPr="002D7E1C">
              <w:rPr>
                <w:rFonts w:ascii="Arial" w:hAnsi="Arial" w:cs="Arial"/>
                <w:sz w:val="22"/>
                <w:szCs w:val="20"/>
              </w:rPr>
              <w:t xml:space="preserve"> contact the school as early as possible if </w:t>
            </w:r>
            <w:r>
              <w:rPr>
                <w:rFonts w:ascii="Arial" w:hAnsi="Arial" w:cs="Arial"/>
                <w:sz w:val="22"/>
                <w:szCs w:val="20"/>
              </w:rPr>
              <w:t xml:space="preserve">a student is going to be absent. </w:t>
            </w:r>
            <w:r w:rsidRPr="002D7E1C">
              <w:rPr>
                <w:rFonts w:ascii="Arial" w:hAnsi="Arial" w:cs="Arial"/>
                <w:sz w:val="22"/>
                <w:szCs w:val="20"/>
              </w:rPr>
              <w:t>Please provide us with whatever information concerning the absence is available at the time</w:t>
            </w:r>
            <w:r>
              <w:rPr>
                <w:rFonts w:ascii="Arial" w:hAnsi="Arial" w:cs="Arial"/>
                <w:sz w:val="22"/>
                <w:szCs w:val="20"/>
              </w:rPr>
              <w:t xml:space="preserve"> </w:t>
            </w:r>
          </w:p>
          <w:p w14:paraId="0A101881" w14:textId="77777777" w:rsidR="00203CBF" w:rsidRDefault="00203CBF" w:rsidP="00531635">
            <w:pPr>
              <w:rPr>
                <w:rFonts w:ascii="Arial" w:hAnsi="Arial" w:cs="Arial"/>
                <w:b/>
                <w:sz w:val="22"/>
                <w:szCs w:val="20"/>
              </w:rPr>
            </w:pPr>
          </w:p>
          <w:p w14:paraId="2688BDF1" w14:textId="77777777" w:rsidR="00203CBF" w:rsidRPr="002D7E1C" w:rsidRDefault="00203CBF" w:rsidP="00203CBF">
            <w:pPr>
              <w:rPr>
                <w:rFonts w:ascii="Arial" w:hAnsi="Arial" w:cs="Arial"/>
                <w:b/>
                <w:sz w:val="22"/>
                <w:szCs w:val="20"/>
              </w:rPr>
            </w:pPr>
            <w:r w:rsidRPr="002D7E1C">
              <w:rPr>
                <w:rFonts w:ascii="Arial" w:hAnsi="Arial" w:cs="Arial"/>
                <w:b/>
                <w:sz w:val="22"/>
                <w:szCs w:val="20"/>
              </w:rPr>
              <w:t>Toddler Dress Code</w:t>
            </w:r>
          </w:p>
          <w:p w14:paraId="66EB9F6A" w14:textId="77777777" w:rsidR="00203CBF" w:rsidRPr="002D7E1C" w:rsidRDefault="00203CBF" w:rsidP="00203CBF">
            <w:pPr>
              <w:rPr>
                <w:rFonts w:ascii="Arial" w:hAnsi="Arial" w:cs="Arial"/>
                <w:sz w:val="22"/>
                <w:szCs w:val="20"/>
              </w:rPr>
            </w:pPr>
            <w:r w:rsidRPr="002D7E1C">
              <w:rPr>
                <w:rFonts w:ascii="Arial" w:hAnsi="Arial" w:cs="Arial"/>
                <w:sz w:val="22"/>
                <w:szCs w:val="20"/>
              </w:rPr>
              <w:t>We provide an environment where your child can do for themselves: to facilitate this we have found that dressing your toddler in clothing they can put on themselves is best: cotton pants with a simple elastic waist and shoes that have snap or Velcro shoes. Through</w:t>
            </w:r>
            <w:r w:rsidR="008C186F">
              <w:rPr>
                <w:rFonts w:ascii="Arial" w:hAnsi="Arial" w:cs="Arial"/>
                <w:sz w:val="22"/>
                <w:szCs w:val="20"/>
              </w:rPr>
              <w:t>out</w:t>
            </w:r>
            <w:r w:rsidRPr="002D7E1C">
              <w:rPr>
                <w:rFonts w:ascii="Arial" w:hAnsi="Arial" w:cs="Arial"/>
                <w:sz w:val="22"/>
                <w:szCs w:val="20"/>
              </w:rPr>
              <w:t xml:space="preserve"> the day </w:t>
            </w:r>
            <w:r w:rsidR="008C186F">
              <w:rPr>
                <w:rFonts w:ascii="Arial" w:hAnsi="Arial" w:cs="Arial"/>
                <w:sz w:val="22"/>
                <w:szCs w:val="20"/>
              </w:rPr>
              <w:t xml:space="preserve">students </w:t>
            </w:r>
            <w:r w:rsidRPr="002D7E1C">
              <w:rPr>
                <w:rFonts w:ascii="Arial" w:hAnsi="Arial" w:cs="Arial"/>
                <w:sz w:val="22"/>
                <w:szCs w:val="20"/>
              </w:rPr>
              <w:t>will be learning to paint, eat (without a bib), and explore all the joys the outdoors has to offer. For this reason, we ask that your toddler come to school in clothing that can be soiled or stained.</w:t>
            </w:r>
          </w:p>
          <w:p w14:paraId="784F8FAE" w14:textId="77777777" w:rsidR="00203CBF" w:rsidRDefault="00203CBF" w:rsidP="00531635">
            <w:pPr>
              <w:rPr>
                <w:rFonts w:ascii="Arial" w:hAnsi="Arial" w:cs="Arial"/>
                <w:b/>
                <w:sz w:val="22"/>
                <w:szCs w:val="20"/>
              </w:rPr>
            </w:pPr>
          </w:p>
          <w:p w14:paraId="1F47EED0" w14:textId="77777777" w:rsidR="00203CBF" w:rsidRPr="002D7E1C" w:rsidRDefault="00203CBF" w:rsidP="00203CBF">
            <w:pPr>
              <w:rPr>
                <w:rFonts w:ascii="Arial" w:hAnsi="Arial" w:cs="Arial"/>
                <w:b/>
                <w:sz w:val="22"/>
                <w:szCs w:val="20"/>
              </w:rPr>
            </w:pPr>
            <w:r w:rsidRPr="002D7E1C">
              <w:rPr>
                <w:rFonts w:ascii="Arial" w:hAnsi="Arial" w:cs="Arial"/>
                <w:b/>
                <w:sz w:val="22"/>
                <w:szCs w:val="20"/>
              </w:rPr>
              <w:t xml:space="preserve">Peanut free classroom </w:t>
            </w:r>
          </w:p>
          <w:p w14:paraId="25A16AEB" w14:textId="77777777" w:rsidR="00203CBF" w:rsidRPr="002D7E1C" w:rsidRDefault="00203CBF" w:rsidP="00203CBF">
            <w:pPr>
              <w:rPr>
                <w:rFonts w:ascii="Arial" w:hAnsi="Arial" w:cs="Arial"/>
                <w:sz w:val="22"/>
                <w:szCs w:val="20"/>
              </w:rPr>
            </w:pPr>
            <w:r w:rsidRPr="002D7E1C">
              <w:rPr>
                <w:rFonts w:ascii="Arial" w:hAnsi="Arial" w:cs="Arial"/>
                <w:sz w:val="22"/>
                <w:szCs w:val="20"/>
              </w:rPr>
              <w:t>Due to peanut allergies, we ask that parents not bring in products that contain peanuts or peanut butter.  Other options are almond butter, sun butter (sunflower seed), soy nut and apple butters.  Please feel free to speak to the directress if you have any questions or concerns.</w:t>
            </w:r>
          </w:p>
          <w:p w14:paraId="3C8F8C8B" w14:textId="77777777" w:rsidR="00203CBF" w:rsidRDefault="00203CBF" w:rsidP="00531635">
            <w:pPr>
              <w:rPr>
                <w:rFonts w:ascii="Arial" w:hAnsi="Arial" w:cs="Arial"/>
                <w:b/>
                <w:sz w:val="22"/>
                <w:szCs w:val="20"/>
              </w:rPr>
            </w:pPr>
          </w:p>
          <w:p w14:paraId="6A0F7BCC" w14:textId="77777777" w:rsidR="00203CBF" w:rsidRPr="002D7E1C" w:rsidRDefault="00203CBF" w:rsidP="00203CBF">
            <w:pPr>
              <w:rPr>
                <w:rFonts w:ascii="Arial" w:hAnsi="Arial" w:cs="Arial"/>
                <w:b/>
                <w:sz w:val="22"/>
                <w:szCs w:val="20"/>
              </w:rPr>
            </w:pPr>
            <w:r w:rsidRPr="002D7E1C">
              <w:rPr>
                <w:rFonts w:ascii="Arial" w:hAnsi="Arial" w:cs="Arial"/>
                <w:b/>
                <w:sz w:val="22"/>
                <w:szCs w:val="20"/>
              </w:rPr>
              <w:t>Lunches</w:t>
            </w:r>
            <w:r>
              <w:rPr>
                <w:rFonts w:ascii="Arial" w:hAnsi="Arial" w:cs="Arial"/>
                <w:b/>
                <w:sz w:val="22"/>
                <w:szCs w:val="20"/>
              </w:rPr>
              <w:t xml:space="preserve"> From Home</w:t>
            </w:r>
          </w:p>
          <w:p w14:paraId="6F0D3000" w14:textId="77777777" w:rsidR="00203CBF" w:rsidRPr="002D7E1C" w:rsidRDefault="00203CBF" w:rsidP="00203CBF">
            <w:pPr>
              <w:rPr>
                <w:rFonts w:ascii="Arial" w:hAnsi="Arial" w:cs="Arial"/>
                <w:sz w:val="22"/>
                <w:szCs w:val="20"/>
              </w:rPr>
            </w:pPr>
            <w:r w:rsidRPr="002D7E1C">
              <w:rPr>
                <w:rFonts w:ascii="Arial" w:hAnsi="Arial" w:cs="Arial"/>
                <w:sz w:val="22"/>
                <w:szCs w:val="20"/>
              </w:rPr>
              <w:t>Nutrition is paramount to young children especially toddlers, for this reason we ask that you provide a healthy lunch, low in salt and sugar for your toddlers. Foods that are too high in sugar and salt will not be served. If you have questio</w:t>
            </w:r>
            <w:r>
              <w:rPr>
                <w:rFonts w:ascii="Arial" w:hAnsi="Arial" w:cs="Arial"/>
                <w:sz w:val="22"/>
                <w:szCs w:val="20"/>
              </w:rPr>
              <w:t xml:space="preserve">ns about what to pack for lunch </w:t>
            </w:r>
            <w:r w:rsidRPr="002D7E1C">
              <w:rPr>
                <w:rFonts w:ascii="Arial" w:hAnsi="Arial" w:cs="Arial"/>
                <w:sz w:val="22"/>
                <w:szCs w:val="20"/>
              </w:rPr>
              <w:t>feel free to ask us</w:t>
            </w:r>
            <w:r>
              <w:rPr>
                <w:rFonts w:ascii="Arial" w:hAnsi="Arial" w:cs="Arial"/>
                <w:sz w:val="22"/>
                <w:szCs w:val="20"/>
              </w:rPr>
              <w:t xml:space="preserve"> for recommendations. </w:t>
            </w:r>
            <w:r w:rsidRPr="002D7E1C">
              <w:rPr>
                <w:rFonts w:ascii="Arial" w:hAnsi="Arial" w:cs="Arial"/>
                <w:sz w:val="22"/>
                <w:szCs w:val="20"/>
              </w:rPr>
              <w:t>Staf</w:t>
            </w:r>
            <w:r>
              <w:rPr>
                <w:rFonts w:ascii="Arial" w:hAnsi="Arial" w:cs="Arial"/>
                <w:sz w:val="22"/>
                <w:szCs w:val="20"/>
              </w:rPr>
              <w:t>f sits with the children family-</w:t>
            </w:r>
            <w:r w:rsidRPr="002D7E1C">
              <w:rPr>
                <w:rFonts w:ascii="Arial" w:hAnsi="Arial" w:cs="Arial"/>
                <w:sz w:val="22"/>
                <w:szCs w:val="20"/>
              </w:rPr>
              <w:t>style to eat lunch so that they can model appropriat</w:t>
            </w:r>
            <w:r>
              <w:rPr>
                <w:rFonts w:ascii="Arial" w:hAnsi="Arial" w:cs="Arial"/>
                <w:sz w:val="22"/>
                <w:szCs w:val="20"/>
              </w:rPr>
              <w:t xml:space="preserve">e table manners and etiquette. </w:t>
            </w:r>
            <w:r w:rsidRPr="002D7E1C">
              <w:rPr>
                <w:rFonts w:ascii="Arial" w:hAnsi="Arial" w:cs="Arial"/>
                <w:sz w:val="22"/>
                <w:szCs w:val="20"/>
              </w:rPr>
              <w:t>The children are encouraged to eat us</w:t>
            </w:r>
            <w:r w:rsidR="008C186F">
              <w:rPr>
                <w:rFonts w:ascii="Arial" w:hAnsi="Arial" w:cs="Arial"/>
                <w:sz w:val="22"/>
                <w:szCs w:val="20"/>
              </w:rPr>
              <w:t>ing</w:t>
            </w:r>
            <w:r w:rsidRPr="002D7E1C">
              <w:rPr>
                <w:rFonts w:ascii="Arial" w:hAnsi="Arial" w:cs="Arial"/>
                <w:sz w:val="22"/>
                <w:szCs w:val="20"/>
              </w:rPr>
              <w:t xml:space="preserve"> their eating utensils and clea</w:t>
            </w:r>
            <w:r>
              <w:rPr>
                <w:rFonts w:ascii="Arial" w:hAnsi="Arial" w:cs="Arial"/>
                <w:sz w:val="22"/>
                <w:szCs w:val="20"/>
              </w:rPr>
              <w:t xml:space="preserve">n up their area by themselves. </w:t>
            </w:r>
            <w:r w:rsidRPr="002D7E1C">
              <w:rPr>
                <w:rFonts w:ascii="Arial" w:hAnsi="Arial" w:cs="Arial"/>
                <w:sz w:val="22"/>
                <w:szCs w:val="20"/>
              </w:rPr>
              <w:t>During the meal period, the children and staff have a c</w:t>
            </w:r>
            <w:r>
              <w:rPr>
                <w:rFonts w:ascii="Arial" w:hAnsi="Arial" w:cs="Arial"/>
                <w:sz w:val="22"/>
                <w:szCs w:val="20"/>
              </w:rPr>
              <w:t xml:space="preserve">hance to talk about their meals, happenings and </w:t>
            </w:r>
            <w:r w:rsidRPr="002D7E1C">
              <w:rPr>
                <w:rFonts w:ascii="Arial" w:hAnsi="Arial" w:cs="Arial"/>
                <w:sz w:val="22"/>
                <w:szCs w:val="20"/>
              </w:rPr>
              <w:t>schedule of the day.</w:t>
            </w:r>
          </w:p>
          <w:p w14:paraId="67F7699B" w14:textId="77777777" w:rsidR="00203CBF" w:rsidRDefault="00203CBF" w:rsidP="00531635">
            <w:pPr>
              <w:rPr>
                <w:rFonts w:ascii="Arial" w:hAnsi="Arial" w:cs="Arial"/>
                <w:b/>
                <w:sz w:val="22"/>
                <w:szCs w:val="20"/>
              </w:rPr>
            </w:pPr>
          </w:p>
        </w:tc>
        <w:tc>
          <w:tcPr>
            <w:tcW w:w="5508" w:type="dxa"/>
          </w:tcPr>
          <w:p w14:paraId="199B5805" w14:textId="77777777" w:rsidR="00203CBF" w:rsidRDefault="00203CBF" w:rsidP="00531635">
            <w:pPr>
              <w:rPr>
                <w:rFonts w:ascii="Arial" w:hAnsi="Arial" w:cs="Arial"/>
                <w:sz w:val="22"/>
                <w:szCs w:val="20"/>
              </w:rPr>
            </w:pPr>
          </w:p>
          <w:p w14:paraId="778C8331" w14:textId="77777777" w:rsidR="009E5F55" w:rsidRDefault="009E5F55" w:rsidP="009E5F55">
            <w:pPr>
              <w:rPr>
                <w:rFonts w:ascii="Arial" w:hAnsi="Arial" w:cs="Arial"/>
                <w:b/>
                <w:sz w:val="22"/>
                <w:szCs w:val="20"/>
              </w:rPr>
            </w:pPr>
            <w:r>
              <w:rPr>
                <w:rFonts w:ascii="Arial" w:hAnsi="Arial" w:cs="Arial"/>
                <w:b/>
                <w:sz w:val="22"/>
                <w:szCs w:val="20"/>
              </w:rPr>
              <w:t>Hot Lunch</w:t>
            </w:r>
          </w:p>
          <w:p w14:paraId="6491E4A9" w14:textId="0AAE921E" w:rsidR="009E5F55" w:rsidRDefault="009E5F55" w:rsidP="009E5F55">
            <w:pPr>
              <w:rPr>
                <w:rFonts w:ascii="Arial" w:hAnsi="Arial" w:cs="Arial"/>
                <w:color w:val="000000"/>
                <w:sz w:val="22"/>
                <w:szCs w:val="20"/>
              </w:rPr>
            </w:pPr>
            <w:r w:rsidRPr="00862553">
              <w:rPr>
                <w:rFonts w:ascii="Arial" w:hAnsi="Arial" w:cs="Arial"/>
                <w:color w:val="000000"/>
                <w:sz w:val="22"/>
                <w:szCs w:val="20"/>
              </w:rPr>
              <w:t xml:space="preserve">Hot lunch is available; however, toddlers do not qualify to receive free universal lunch. Toddler students who do not qualify for Wisconsin Shares </w:t>
            </w:r>
            <w:r>
              <w:rPr>
                <w:rFonts w:ascii="Arial" w:hAnsi="Arial" w:cs="Arial"/>
                <w:color w:val="000000"/>
                <w:sz w:val="22"/>
                <w:szCs w:val="20"/>
              </w:rPr>
              <w:t xml:space="preserve">will be charged </w:t>
            </w:r>
            <w:r w:rsidR="00835190" w:rsidRPr="00835190">
              <w:rPr>
                <w:rFonts w:ascii="Arial" w:hAnsi="Arial" w:cs="Arial"/>
                <w:color w:val="000000"/>
                <w:sz w:val="22"/>
                <w:szCs w:val="20"/>
                <w:highlight w:val="yellow"/>
              </w:rPr>
              <w:t>$4.00</w:t>
            </w:r>
            <w:r>
              <w:rPr>
                <w:rFonts w:ascii="Arial" w:hAnsi="Arial" w:cs="Arial"/>
                <w:color w:val="000000"/>
                <w:sz w:val="22"/>
                <w:szCs w:val="20"/>
              </w:rPr>
              <w:t xml:space="preserve"> per meal</w:t>
            </w:r>
            <w:r w:rsidRPr="00862553">
              <w:rPr>
                <w:rFonts w:ascii="Arial" w:hAnsi="Arial" w:cs="Arial"/>
                <w:color w:val="000000"/>
                <w:sz w:val="22"/>
                <w:szCs w:val="20"/>
              </w:rPr>
              <w:t xml:space="preserve"> </w:t>
            </w:r>
            <w:r w:rsidRPr="00203CBF">
              <w:rPr>
                <w:rFonts w:ascii="Arial" w:hAnsi="Arial" w:cs="Arial"/>
                <w:b/>
                <w:color w:val="000000"/>
                <w:sz w:val="22"/>
                <w:szCs w:val="20"/>
                <w:highlight w:val="yellow"/>
              </w:rPr>
              <w:t xml:space="preserve">If your child is going to be tardy, please call the school before 8:30am to order a </w:t>
            </w:r>
            <w:r>
              <w:rPr>
                <w:rFonts w:ascii="Arial" w:hAnsi="Arial" w:cs="Arial"/>
                <w:b/>
                <w:color w:val="000000"/>
                <w:sz w:val="22"/>
                <w:szCs w:val="20"/>
                <w:highlight w:val="yellow"/>
              </w:rPr>
              <w:t>hot lunch</w:t>
            </w:r>
            <w:r w:rsidRPr="00203CBF">
              <w:rPr>
                <w:rFonts w:ascii="Arial" w:hAnsi="Arial" w:cs="Arial"/>
                <w:b/>
                <w:color w:val="000000"/>
                <w:sz w:val="22"/>
                <w:szCs w:val="20"/>
                <w:highlight w:val="yellow"/>
              </w:rPr>
              <w:t>.</w:t>
            </w:r>
            <w:r>
              <w:rPr>
                <w:rFonts w:ascii="Arial" w:hAnsi="Arial" w:cs="Arial"/>
                <w:color w:val="000000"/>
                <w:sz w:val="22"/>
                <w:szCs w:val="20"/>
              </w:rPr>
              <w:t xml:space="preserve"> </w:t>
            </w:r>
            <w:r w:rsidRPr="002D7E1C">
              <w:rPr>
                <w:rFonts w:ascii="Arial" w:hAnsi="Arial" w:cs="Arial"/>
                <w:color w:val="000000"/>
                <w:sz w:val="22"/>
                <w:szCs w:val="20"/>
              </w:rPr>
              <w:t>If you do not notify the school before that time, you will be required to bring a cold lunch for your child.  All meals provided by Highland follow USDA guidelines</w:t>
            </w:r>
            <w:r>
              <w:rPr>
                <w:rFonts w:ascii="Arial" w:hAnsi="Arial" w:cs="Arial"/>
                <w:color w:val="000000"/>
                <w:sz w:val="22"/>
                <w:szCs w:val="20"/>
              </w:rPr>
              <w:t>.</w:t>
            </w:r>
          </w:p>
          <w:p w14:paraId="4BFE1CF5" w14:textId="77777777" w:rsidR="00125CBD" w:rsidRDefault="009E5F55" w:rsidP="009E5F55">
            <w:pPr>
              <w:jc w:val="center"/>
              <w:rPr>
                <w:rFonts w:ascii="Arial" w:hAnsi="Arial" w:cs="Arial"/>
                <w:sz w:val="18"/>
                <w:szCs w:val="20"/>
              </w:rPr>
            </w:pPr>
            <w:r w:rsidRPr="00125CBD">
              <w:rPr>
                <w:rFonts w:ascii="Arial" w:hAnsi="Arial" w:cs="Arial"/>
                <w:sz w:val="18"/>
                <w:szCs w:val="20"/>
              </w:rPr>
              <w:t>*Hot lunch not available during Summer Session.</w:t>
            </w:r>
          </w:p>
          <w:p w14:paraId="6EA9BC9E" w14:textId="77777777" w:rsidR="009E5F55" w:rsidRPr="00125CBD" w:rsidRDefault="009E5F55" w:rsidP="009E5F55">
            <w:pPr>
              <w:jc w:val="center"/>
              <w:rPr>
                <w:rFonts w:ascii="Arial" w:hAnsi="Arial" w:cs="Arial"/>
                <w:sz w:val="18"/>
                <w:szCs w:val="20"/>
              </w:rPr>
            </w:pPr>
          </w:p>
          <w:p w14:paraId="00B5DC88" w14:textId="77777777" w:rsidR="00203CBF" w:rsidRPr="002D7E1C" w:rsidRDefault="00203CBF" w:rsidP="00203CBF">
            <w:pPr>
              <w:rPr>
                <w:rFonts w:ascii="Arial" w:hAnsi="Arial" w:cs="Arial"/>
                <w:b/>
                <w:sz w:val="22"/>
                <w:szCs w:val="20"/>
              </w:rPr>
            </w:pPr>
            <w:r w:rsidRPr="002D7E1C">
              <w:rPr>
                <w:rFonts w:ascii="Arial" w:hAnsi="Arial" w:cs="Arial"/>
                <w:b/>
                <w:sz w:val="22"/>
                <w:szCs w:val="20"/>
              </w:rPr>
              <w:t xml:space="preserve">Toddler Daily </w:t>
            </w:r>
            <w:r w:rsidR="00D107D3">
              <w:rPr>
                <w:rFonts w:ascii="Arial" w:hAnsi="Arial" w:cs="Arial"/>
                <w:b/>
                <w:sz w:val="22"/>
                <w:szCs w:val="20"/>
              </w:rPr>
              <w:t>Routine</w:t>
            </w:r>
          </w:p>
          <w:p w14:paraId="5BDA0CDF" w14:textId="77777777" w:rsidR="00203CBF" w:rsidRPr="002D7E1C" w:rsidRDefault="00203CBF" w:rsidP="00203CBF">
            <w:pPr>
              <w:rPr>
                <w:rFonts w:ascii="Arial" w:hAnsi="Arial" w:cs="Arial"/>
                <w:sz w:val="22"/>
                <w:szCs w:val="20"/>
              </w:rPr>
            </w:pPr>
            <w:r w:rsidRPr="002D7E1C">
              <w:rPr>
                <w:rFonts w:ascii="Arial" w:hAnsi="Arial" w:cs="Arial"/>
                <w:sz w:val="22"/>
                <w:szCs w:val="20"/>
              </w:rPr>
              <w:t>As Montessorians we follow the children, and routines are something toddlers crave. For this reason, we stress to parents that being consistent and on time for drop</w:t>
            </w:r>
            <w:r w:rsidR="008C186F">
              <w:rPr>
                <w:rFonts w:ascii="Arial" w:hAnsi="Arial" w:cs="Arial"/>
                <w:sz w:val="22"/>
                <w:szCs w:val="20"/>
              </w:rPr>
              <w:t>-</w:t>
            </w:r>
            <w:r w:rsidRPr="002D7E1C">
              <w:rPr>
                <w:rFonts w:ascii="Arial" w:hAnsi="Arial" w:cs="Arial"/>
                <w:sz w:val="22"/>
                <w:szCs w:val="20"/>
              </w:rPr>
              <w:t>off and pick</w:t>
            </w:r>
            <w:r w:rsidR="008C186F">
              <w:rPr>
                <w:rFonts w:ascii="Arial" w:hAnsi="Arial" w:cs="Arial"/>
                <w:sz w:val="22"/>
                <w:szCs w:val="20"/>
              </w:rPr>
              <w:t>-up</w:t>
            </w:r>
            <w:r w:rsidRPr="002D7E1C">
              <w:rPr>
                <w:rFonts w:ascii="Arial" w:hAnsi="Arial" w:cs="Arial"/>
                <w:sz w:val="22"/>
                <w:szCs w:val="20"/>
              </w:rPr>
              <w:t xml:space="preserve"> are key for successful transitions and for the program.  We have a daily schedule that can be modified depending on the classroom climate and outside weather: </w:t>
            </w:r>
          </w:p>
          <w:tbl>
            <w:tblPr>
              <w:tblW w:w="0" w:type="auto"/>
              <w:shd w:val="clear" w:color="auto" w:fill="D9D9D9" w:themeFill="background1" w:themeFillShade="D9"/>
              <w:tblLook w:val="01E0" w:firstRow="1" w:lastRow="1" w:firstColumn="1" w:lastColumn="1" w:noHBand="0" w:noVBand="0"/>
            </w:tblPr>
            <w:tblGrid>
              <w:gridCol w:w="1143"/>
              <w:gridCol w:w="3904"/>
            </w:tblGrid>
            <w:tr w:rsidR="00D107D3" w:rsidRPr="002D7E1C" w14:paraId="6546524A" w14:textId="77777777" w:rsidTr="00D107D3">
              <w:trPr>
                <w:trHeight w:val="252"/>
              </w:trPr>
              <w:tc>
                <w:tcPr>
                  <w:tcW w:w="5047" w:type="dxa"/>
                  <w:gridSpan w:val="2"/>
                  <w:shd w:val="clear" w:color="auto" w:fill="BFBFBF" w:themeFill="background1" w:themeFillShade="BF"/>
                </w:tcPr>
                <w:p w14:paraId="572C9B15" w14:textId="77777777" w:rsidR="00D107D3" w:rsidRPr="00D107D3" w:rsidRDefault="00D107D3" w:rsidP="00D107D3">
                  <w:pPr>
                    <w:jc w:val="center"/>
                    <w:rPr>
                      <w:rFonts w:ascii="Arial" w:hAnsi="Arial" w:cs="Arial"/>
                      <w:b/>
                      <w:szCs w:val="20"/>
                    </w:rPr>
                  </w:pPr>
                  <w:r w:rsidRPr="00D107D3">
                    <w:rPr>
                      <w:rFonts w:ascii="Arial" w:hAnsi="Arial" w:cs="Arial"/>
                      <w:b/>
                      <w:szCs w:val="20"/>
                    </w:rPr>
                    <w:t>Toddler Daily Schedule</w:t>
                  </w:r>
                </w:p>
              </w:tc>
            </w:tr>
            <w:tr w:rsidR="00203CBF" w:rsidRPr="002D7E1C" w14:paraId="32F67E49" w14:textId="77777777" w:rsidTr="00D107D3">
              <w:trPr>
                <w:trHeight w:val="422"/>
              </w:trPr>
              <w:tc>
                <w:tcPr>
                  <w:tcW w:w="1143" w:type="dxa"/>
                  <w:shd w:val="clear" w:color="auto" w:fill="D9D9D9" w:themeFill="background1" w:themeFillShade="D9"/>
                </w:tcPr>
                <w:p w14:paraId="55CFBCAB" w14:textId="77777777" w:rsidR="00203CBF" w:rsidRPr="00D107D3" w:rsidRDefault="00203CBF" w:rsidP="00D107D3">
                  <w:pPr>
                    <w:jc w:val="center"/>
                    <w:rPr>
                      <w:rFonts w:ascii="Arial" w:hAnsi="Arial" w:cs="Arial"/>
                      <w:b/>
                      <w:sz w:val="22"/>
                      <w:szCs w:val="20"/>
                    </w:rPr>
                  </w:pPr>
                  <w:r w:rsidRPr="00D107D3">
                    <w:rPr>
                      <w:rFonts w:ascii="Arial" w:hAnsi="Arial" w:cs="Arial"/>
                      <w:b/>
                      <w:sz w:val="22"/>
                      <w:szCs w:val="20"/>
                    </w:rPr>
                    <w:t>7:00am</w:t>
                  </w:r>
                </w:p>
              </w:tc>
              <w:tc>
                <w:tcPr>
                  <w:tcW w:w="3904" w:type="dxa"/>
                  <w:shd w:val="clear" w:color="auto" w:fill="D9D9D9" w:themeFill="background1" w:themeFillShade="D9"/>
                </w:tcPr>
                <w:p w14:paraId="1D85D985" w14:textId="77777777" w:rsidR="00203CBF" w:rsidRPr="002D7E1C" w:rsidRDefault="00203CBF" w:rsidP="00531635">
                  <w:pPr>
                    <w:rPr>
                      <w:rFonts w:ascii="Arial" w:hAnsi="Arial" w:cs="Arial"/>
                      <w:sz w:val="22"/>
                      <w:szCs w:val="20"/>
                    </w:rPr>
                  </w:pPr>
                  <w:r w:rsidRPr="002D7E1C">
                    <w:rPr>
                      <w:rFonts w:ascii="Arial" w:hAnsi="Arial" w:cs="Arial"/>
                      <w:sz w:val="22"/>
                      <w:szCs w:val="20"/>
                    </w:rPr>
                    <w:t>Before School Program</w:t>
                  </w:r>
                </w:p>
              </w:tc>
            </w:tr>
            <w:tr w:rsidR="00203CBF" w:rsidRPr="002D7E1C" w14:paraId="18EC79D8" w14:textId="77777777" w:rsidTr="00D107D3">
              <w:trPr>
                <w:trHeight w:val="437"/>
              </w:trPr>
              <w:tc>
                <w:tcPr>
                  <w:tcW w:w="1143" w:type="dxa"/>
                  <w:shd w:val="clear" w:color="auto" w:fill="BFBFBF" w:themeFill="background1" w:themeFillShade="BF"/>
                </w:tcPr>
                <w:p w14:paraId="35578E7C" w14:textId="77777777" w:rsidR="00203CBF" w:rsidRPr="00D107D3" w:rsidRDefault="00203CBF" w:rsidP="00D107D3">
                  <w:pPr>
                    <w:jc w:val="center"/>
                    <w:rPr>
                      <w:rFonts w:ascii="Arial" w:hAnsi="Arial" w:cs="Arial"/>
                      <w:b/>
                      <w:sz w:val="22"/>
                      <w:szCs w:val="20"/>
                    </w:rPr>
                  </w:pPr>
                  <w:r w:rsidRPr="00D107D3">
                    <w:rPr>
                      <w:rFonts w:ascii="Arial" w:hAnsi="Arial" w:cs="Arial"/>
                      <w:b/>
                      <w:sz w:val="22"/>
                      <w:szCs w:val="20"/>
                    </w:rPr>
                    <w:t>8:00am</w:t>
                  </w:r>
                </w:p>
              </w:tc>
              <w:tc>
                <w:tcPr>
                  <w:tcW w:w="3904" w:type="dxa"/>
                  <w:shd w:val="clear" w:color="auto" w:fill="BFBFBF" w:themeFill="background1" w:themeFillShade="BF"/>
                </w:tcPr>
                <w:p w14:paraId="7B020E53" w14:textId="77777777" w:rsidR="00203CBF" w:rsidRPr="002D7E1C" w:rsidRDefault="00203CBF" w:rsidP="00531635">
                  <w:pPr>
                    <w:rPr>
                      <w:rFonts w:ascii="Arial" w:hAnsi="Arial" w:cs="Arial"/>
                      <w:sz w:val="22"/>
                      <w:szCs w:val="20"/>
                    </w:rPr>
                  </w:pPr>
                  <w:r w:rsidRPr="002D7E1C">
                    <w:rPr>
                      <w:rFonts w:ascii="Arial" w:hAnsi="Arial" w:cs="Arial"/>
                      <w:sz w:val="22"/>
                      <w:szCs w:val="20"/>
                    </w:rPr>
                    <w:t xml:space="preserve">Arriving, making morning snack and </w:t>
                  </w:r>
                  <w:r w:rsidR="003D5FDB">
                    <w:rPr>
                      <w:rFonts w:ascii="Arial" w:hAnsi="Arial" w:cs="Arial"/>
                      <w:sz w:val="22"/>
                      <w:szCs w:val="20"/>
                    </w:rPr>
                    <w:t xml:space="preserve">morning </w:t>
                  </w:r>
                  <w:r w:rsidRPr="002D7E1C">
                    <w:rPr>
                      <w:rFonts w:ascii="Arial" w:hAnsi="Arial" w:cs="Arial"/>
                      <w:sz w:val="22"/>
                      <w:szCs w:val="20"/>
                    </w:rPr>
                    <w:t>work period begins</w:t>
                  </w:r>
                </w:p>
              </w:tc>
            </w:tr>
            <w:tr w:rsidR="00203CBF" w:rsidRPr="002D7E1C" w14:paraId="75FBA183" w14:textId="77777777" w:rsidTr="00D107D3">
              <w:trPr>
                <w:trHeight w:val="422"/>
              </w:trPr>
              <w:tc>
                <w:tcPr>
                  <w:tcW w:w="1143" w:type="dxa"/>
                  <w:shd w:val="clear" w:color="auto" w:fill="D9D9D9" w:themeFill="background1" w:themeFillShade="D9"/>
                </w:tcPr>
                <w:p w14:paraId="430B1854" w14:textId="77777777" w:rsidR="00203CBF" w:rsidRPr="00D107D3" w:rsidRDefault="00203CBF" w:rsidP="00D107D3">
                  <w:pPr>
                    <w:jc w:val="center"/>
                    <w:rPr>
                      <w:rFonts w:ascii="Arial" w:hAnsi="Arial" w:cs="Arial"/>
                      <w:b/>
                      <w:sz w:val="22"/>
                      <w:szCs w:val="20"/>
                    </w:rPr>
                  </w:pPr>
                  <w:r w:rsidRPr="00D107D3">
                    <w:rPr>
                      <w:rFonts w:ascii="Arial" w:hAnsi="Arial" w:cs="Arial"/>
                      <w:b/>
                      <w:sz w:val="22"/>
                      <w:szCs w:val="20"/>
                    </w:rPr>
                    <w:t>8:30am</w:t>
                  </w:r>
                </w:p>
              </w:tc>
              <w:tc>
                <w:tcPr>
                  <w:tcW w:w="3904" w:type="dxa"/>
                  <w:shd w:val="clear" w:color="auto" w:fill="D9D9D9" w:themeFill="background1" w:themeFillShade="D9"/>
                </w:tcPr>
                <w:p w14:paraId="1BB12596" w14:textId="77777777" w:rsidR="00203CBF" w:rsidRPr="002D7E1C" w:rsidRDefault="00203CBF" w:rsidP="00531635">
                  <w:pPr>
                    <w:rPr>
                      <w:rFonts w:ascii="Arial" w:hAnsi="Arial" w:cs="Arial"/>
                      <w:sz w:val="22"/>
                      <w:szCs w:val="20"/>
                    </w:rPr>
                  </w:pPr>
                  <w:r w:rsidRPr="002D7E1C">
                    <w:rPr>
                      <w:rFonts w:ascii="Arial" w:hAnsi="Arial" w:cs="Arial"/>
                      <w:sz w:val="22"/>
                      <w:szCs w:val="20"/>
                    </w:rPr>
                    <w:t>Inside free working time and Montessori lessons</w:t>
                  </w:r>
                </w:p>
              </w:tc>
            </w:tr>
            <w:tr w:rsidR="00203CBF" w:rsidRPr="002D7E1C" w14:paraId="4ED3BD56" w14:textId="77777777" w:rsidTr="00D107D3">
              <w:trPr>
                <w:trHeight w:val="422"/>
              </w:trPr>
              <w:tc>
                <w:tcPr>
                  <w:tcW w:w="1143" w:type="dxa"/>
                  <w:shd w:val="clear" w:color="auto" w:fill="BFBFBF" w:themeFill="background1" w:themeFillShade="BF"/>
                </w:tcPr>
                <w:p w14:paraId="51701D5E" w14:textId="77777777" w:rsidR="00203CBF" w:rsidRPr="00D107D3" w:rsidRDefault="00203CBF" w:rsidP="00D107D3">
                  <w:pPr>
                    <w:jc w:val="center"/>
                    <w:rPr>
                      <w:rFonts w:ascii="Arial" w:hAnsi="Arial" w:cs="Arial"/>
                      <w:b/>
                      <w:sz w:val="22"/>
                      <w:szCs w:val="20"/>
                    </w:rPr>
                  </w:pPr>
                  <w:r w:rsidRPr="00D107D3">
                    <w:rPr>
                      <w:rFonts w:ascii="Arial" w:hAnsi="Arial" w:cs="Arial"/>
                      <w:b/>
                      <w:sz w:val="22"/>
                      <w:szCs w:val="20"/>
                    </w:rPr>
                    <w:t>10:00am</w:t>
                  </w:r>
                </w:p>
              </w:tc>
              <w:tc>
                <w:tcPr>
                  <w:tcW w:w="3904" w:type="dxa"/>
                  <w:shd w:val="clear" w:color="auto" w:fill="BFBFBF" w:themeFill="background1" w:themeFillShade="BF"/>
                </w:tcPr>
                <w:p w14:paraId="552385E0" w14:textId="77777777" w:rsidR="00203CBF" w:rsidRPr="002D7E1C" w:rsidRDefault="00203CBF" w:rsidP="00531635">
                  <w:pPr>
                    <w:rPr>
                      <w:rFonts w:ascii="Arial" w:hAnsi="Arial" w:cs="Arial"/>
                      <w:sz w:val="22"/>
                      <w:szCs w:val="20"/>
                    </w:rPr>
                  </w:pPr>
                  <w:r w:rsidRPr="002D7E1C">
                    <w:rPr>
                      <w:rFonts w:ascii="Arial" w:hAnsi="Arial" w:cs="Arial"/>
                      <w:sz w:val="22"/>
                      <w:szCs w:val="20"/>
                    </w:rPr>
                    <w:t>Outside time if the weather is nice,</w:t>
                  </w:r>
                  <w:r w:rsidR="003D5FDB">
                    <w:rPr>
                      <w:rFonts w:ascii="Arial" w:hAnsi="Arial" w:cs="Arial"/>
                      <w:sz w:val="22"/>
                      <w:szCs w:val="20"/>
                    </w:rPr>
                    <w:t xml:space="preserve"> if not -</w:t>
                  </w:r>
                  <w:r w:rsidRPr="002D7E1C">
                    <w:rPr>
                      <w:rFonts w:ascii="Arial" w:hAnsi="Arial" w:cs="Arial"/>
                      <w:sz w:val="22"/>
                      <w:szCs w:val="20"/>
                    </w:rPr>
                    <w:t xml:space="preserve"> inside gross motor</w:t>
                  </w:r>
                  <w:r w:rsidR="003D5FDB">
                    <w:rPr>
                      <w:rFonts w:ascii="Arial" w:hAnsi="Arial" w:cs="Arial"/>
                      <w:sz w:val="22"/>
                      <w:szCs w:val="20"/>
                    </w:rPr>
                    <w:t xml:space="preserve"> activity</w:t>
                  </w:r>
                </w:p>
              </w:tc>
            </w:tr>
            <w:tr w:rsidR="00203CBF" w:rsidRPr="002D7E1C" w14:paraId="322893B8" w14:textId="77777777" w:rsidTr="00D107D3">
              <w:trPr>
                <w:trHeight w:val="437"/>
              </w:trPr>
              <w:tc>
                <w:tcPr>
                  <w:tcW w:w="1143" w:type="dxa"/>
                  <w:shd w:val="clear" w:color="auto" w:fill="D9D9D9" w:themeFill="background1" w:themeFillShade="D9"/>
                </w:tcPr>
                <w:p w14:paraId="2C1379B7" w14:textId="77777777" w:rsidR="00203CBF" w:rsidRPr="00D107D3" w:rsidRDefault="00203CBF" w:rsidP="00D107D3">
                  <w:pPr>
                    <w:jc w:val="center"/>
                    <w:rPr>
                      <w:rFonts w:ascii="Arial" w:hAnsi="Arial" w:cs="Arial"/>
                      <w:b/>
                      <w:sz w:val="22"/>
                      <w:szCs w:val="20"/>
                    </w:rPr>
                  </w:pPr>
                  <w:r w:rsidRPr="00D107D3">
                    <w:rPr>
                      <w:rFonts w:ascii="Arial" w:hAnsi="Arial" w:cs="Arial"/>
                      <w:b/>
                      <w:sz w:val="22"/>
                      <w:szCs w:val="20"/>
                    </w:rPr>
                    <w:t>11:30am</w:t>
                  </w:r>
                </w:p>
              </w:tc>
              <w:tc>
                <w:tcPr>
                  <w:tcW w:w="3904" w:type="dxa"/>
                  <w:shd w:val="clear" w:color="auto" w:fill="D9D9D9" w:themeFill="background1" w:themeFillShade="D9"/>
                </w:tcPr>
                <w:p w14:paraId="0231236C" w14:textId="77777777" w:rsidR="00203CBF" w:rsidRPr="002D7E1C" w:rsidRDefault="00203CBF" w:rsidP="00531635">
                  <w:pPr>
                    <w:rPr>
                      <w:rFonts w:ascii="Arial" w:hAnsi="Arial" w:cs="Arial"/>
                      <w:sz w:val="22"/>
                      <w:szCs w:val="20"/>
                    </w:rPr>
                  </w:pPr>
                  <w:r w:rsidRPr="002D7E1C">
                    <w:rPr>
                      <w:rFonts w:ascii="Arial" w:hAnsi="Arial" w:cs="Arial"/>
                      <w:sz w:val="22"/>
                      <w:szCs w:val="20"/>
                    </w:rPr>
                    <w:t>Lunch and cleanup</w:t>
                  </w:r>
                </w:p>
              </w:tc>
            </w:tr>
            <w:tr w:rsidR="00203CBF" w:rsidRPr="002D7E1C" w14:paraId="3DA9D43B" w14:textId="77777777" w:rsidTr="00D107D3">
              <w:trPr>
                <w:trHeight w:val="422"/>
              </w:trPr>
              <w:tc>
                <w:tcPr>
                  <w:tcW w:w="1143" w:type="dxa"/>
                  <w:shd w:val="clear" w:color="auto" w:fill="BFBFBF" w:themeFill="background1" w:themeFillShade="BF"/>
                </w:tcPr>
                <w:p w14:paraId="59B7B723" w14:textId="77777777" w:rsidR="00203CBF" w:rsidRPr="00D107D3" w:rsidRDefault="00203CBF" w:rsidP="00D107D3">
                  <w:pPr>
                    <w:jc w:val="center"/>
                    <w:rPr>
                      <w:rFonts w:ascii="Arial" w:hAnsi="Arial" w:cs="Arial"/>
                      <w:b/>
                      <w:sz w:val="22"/>
                      <w:szCs w:val="20"/>
                    </w:rPr>
                  </w:pPr>
                  <w:r w:rsidRPr="00D107D3">
                    <w:rPr>
                      <w:rFonts w:ascii="Arial" w:hAnsi="Arial" w:cs="Arial"/>
                      <w:b/>
                      <w:sz w:val="22"/>
                      <w:szCs w:val="20"/>
                    </w:rPr>
                    <w:t>12:30pm</w:t>
                  </w:r>
                </w:p>
              </w:tc>
              <w:tc>
                <w:tcPr>
                  <w:tcW w:w="3904" w:type="dxa"/>
                  <w:shd w:val="clear" w:color="auto" w:fill="BFBFBF" w:themeFill="background1" w:themeFillShade="BF"/>
                </w:tcPr>
                <w:p w14:paraId="77F99A85" w14:textId="77777777" w:rsidR="00203CBF" w:rsidRPr="002D7E1C" w:rsidRDefault="003D5FDB" w:rsidP="003D5FDB">
                  <w:pPr>
                    <w:rPr>
                      <w:rFonts w:ascii="Arial" w:hAnsi="Arial" w:cs="Arial"/>
                      <w:sz w:val="22"/>
                      <w:szCs w:val="20"/>
                    </w:rPr>
                  </w:pPr>
                  <w:r>
                    <w:rPr>
                      <w:rFonts w:ascii="Arial" w:hAnsi="Arial" w:cs="Arial"/>
                      <w:sz w:val="22"/>
                      <w:szCs w:val="20"/>
                    </w:rPr>
                    <w:t xml:space="preserve">Nap &amp; </w:t>
                  </w:r>
                  <w:r w:rsidR="00203CBF" w:rsidRPr="002D7E1C">
                    <w:rPr>
                      <w:rFonts w:ascii="Arial" w:hAnsi="Arial" w:cs="Arial"/>
                      <w:sz w:val="22"/>
                      <w:szCs w:val="20"/>
                    </w:rPr>
                    <w:t xml:space="preserve">snack </w:t>
                  </w:r>
                  <w:r>
                    <w:rPr>
                      <w:rFonts w:ascii="Arial" w:hAnsi="Arial" w:cs="Arial"/>
                      <w:sz w:val="22"/>
                      <w:szCs w:val="20"/>
                    </w:rPr>
                    <w:t xml:space="preserve">- </w:t>
                  </w:r>
                  <w:r w:rsidR="00203CBF" w:rsidRPr="002D7E1C">
                    <w:rPr>
                      <w:rFonts w:ascii="Arial" w:hAnsi="Arial" w:cs="Arial"/>
                      <w:sz w:val="22"/>
                      <w:szCs w:val="20"/>
                    </w:rPr>
                    <w:t xml:space="preserve">we don’t force </w:t>
                  </w:r>
                  <w:r>
                    <w:rPr>
                      <w:rFonts w:ascii="Arial" w:hAnsi="Arial" w:cs="Arial"/>
                      <w:sz w:val="22"/>
                      <w:szCs w:val="20"/>
                    </w:rPr>
                    <w:t xml:space="preserve">children </w:t>
                  </w:r>
                  <w:r w:rsidR="00203CBF" w:rsidRPr="002D7E1C">
                    <w:rPr>
                      <w:rFonts w:ascii="Arial" w:hAnsi="Arial" w:cs="Arial"/>
                      <w:sz w:val="22"/>
                      <w:szCs w:val="20"/>
                    </w:rPr>
                    <w:t>to wake up at any specific time.</w:t>
                  </w:r>
                </w:p>
              </w:tc>
            </w:tr>
            <w:tr w:rsidR="00203CBF" w:rsidRPr="002D7E1C" w14:paraId="5CE88ED5" w14:textId="77777777" w:rsidTr="00D107D3">
              <w:trPr>
                <w:trHeight w:val="422"/>
              </w:trPr>
              <w:tc>
                <w:tcPr>
                  <w:tcW w:w="1143" w:type="dxa"/>
                  <w:shd w:val="clear" w:color="auto" w:fill="D9D9D9" w:themeFill="background1" w:themeFillShade="D9"/>
                </w:tcPr>
                <w:p w14:paraId="373FB546" w14:textId="77777777" w:rsidR="00203CBF" w:rsidRPr="00D107D3" w:rsidRDefault="008C186F" w:rsidP="00D107D3">
                  <w:pPr>
                    <w:jc w:val="center"/>
                    <w:rPr>
                      <w:rFonts w:ascii="Arial" w:hAnsi="Arial" w:cs="Arial"/>
                      <w:b/>
                      <w:sz w:val="22"/>
                      <w:szCs w:val="20"/>
                    </w:rPr>
                  </w:pPr>
                  <w:r>
                    <w:rPr>
                      <w:rFonts w:ascii="Arial" w:hAnsi="Arial" w:cs="Arial"/>
                      <w:b/>
                      <w:sz w:val="22"/>
                      <w:szCs w:val="20"/>
                    </w:rPr>
                    <w:t>4:0</w:t>
                  </w:r>
                  <w:r w:rsidR="00203CBF" w:rsidRPr="00D107D3">
                    <w:rPr>
                      <w:rFonts w:ascii="Arial" w:hAnsi="Arial" w:cs="Arial"/>
                      <w:b/>
                      <w:sz w:val="22"/>
                      <w:szCs w:val="20"/>
                    </w:rPr>
                    <w:t>0pm</w:t>
                  </w:r>
                </w:p>
              </w:tc>
              <w:tc>
                <w:tcPr>
                  <w:tcW w:w="3904" w:type="dxa"/>
                  <w:shd w:val="clear" w:color="auto" w:fill="D9D9D9" w:themeFill="background1" w:themeFillShade="D9"/>
                </w:tcPr>
                <w:p w14:paraId="221A101B" w14:textId="77777777" w:rsidR="00203CBF" w:rsidRPr="002D7E1C" w:rsidRDefault="00203CBF" w:rsidP="00531635">
                  <w:pPr>
                    <w:rPr>
                      <w:rFonts w:ascii="Arial" w:hAnsi="Arial" w:cs="Arial"/>
                      <w:sz w:val="22"/>
                      <w:szCs w:val="20"/>
                    </w:rPr>
                  </w:pPr>
                  <w:r w:rsidRPr="002D7E1C">
                    <w:rPr>
                      <w:rFonts w:ascii="Arial" w:hAnsi="Arial" w:cs="Arial"/>
                      <w:sz w:val="22"/>
                      <w:szCs w:val="20"/>
                    </w:rPr>
                    <w:t>After School Program</w:t>
                  </w:r>
                </w:p>
              </w:tc>
            </w:tr>
            <w:tr w:rsidR="00203CBF" w:rsidRPr="002D7E1C" w14:paraId="480A2ECF" w14:textId="77777777" w:rsidTr="00D107D3">
              <w:trPr>
                <w:trHeight w:val="909"/>
              </w:trPr>
              <w:tc>
                <w:tcPr>
                  <w:tcW w:w="1143" w:type="dxa"/>
                  <w:shd w:val="clear" w:color="auto" w:fill="BFBFBF" w:themeFill="background1" w:themeFillShade="BF"/>
                </w:tcPr>
                <w:p w14:paraId="60BC75F7" w14:textId="77777777" w:rsidR="00203CBF" w:rsidRPr="00D107D3" w:rsidRDefault="00203CBF" w:rsidP="00D107D3">
                  <w:pPr>
                    <w:jc w:val="center"/>
                    <w:rPr>
                      <w:rFonts w:ascii="Arial" w:hAnsi="Arial" w:cs="Arial"/>
                      <w:b/>
                      <w:sz w:val="22"/>
                      <w:szCs w:val="20"/>
                    </w:rPr>
                  </w:pPr>
                  <w:r w:rsidRPr="00D107D3">
                    <w:rPr>
                      <w:rFonts w:ascii="Arial" w:hAnsi="Arial" w:cs="Arial"/>
                      <w:b/>
                      <w:sz w:val="22"/>
                      <w:szCs w:val="20"/>
                    </w:rPr>
                    <w:t>3:30pm</w:t>
                  </w:r>
                </w:p>
              </w:tc>
              <w:tc>
                <w:tcPr>
                  <w:tcW w:w="3904" w:type="dxa"/>
                  <w:shd w:val="clear" w:color="auto" w:fill="BFBFBF" w:themeFill="background1" w:themeFillShade="BF"/>
                </w:tcPr>
                <w:p w14:paraId="390676D9" w14:textId="77777777" w:rsidR="00D107D3" w:rsidRPr="002D7E1C" w:rsidRDefault="00203CBF" w:rsidP="00D107D3">
                  <w:pPr>
                    <w:rPr>
                      <w:rFonts w:ascii="Arial" w:hAnsi="Arial" w:cs="Arial"/>
                      <w:sz w:val="22"/>
                      <w:szCs w:val="20"/>
                    </w:rPr>
                  </w:pPr>
                  <w:r w:rsidRPr="002D7E1C">
                    <w:rPr>
                      <w:rFonts w:ascii="Arial" w:hAnsi="Arial" w:cs="Arial"/>
                      <w:sz w:val="22"/>
                      <w:szCs w:val="20"/>
                    </w:rPr>
                    <w:t xml:space="preserve">Outside if weather permits. Otherwise inside for gross </w:t>
                  </w:r>
                  <w:r w:rsidR="003D5FDB">
                    <w:rPr>
                      <w:rFonts w:ascii="Arial" w:hAnsi="Arial" w:cs="Arial"/>
                      <w:sz w:val="22"/>
                      <w:szCs w:val="20"/>
                    </w:rPr>
                    <w:t>motor and small group projects.</w:t>
                  </w:r>
                </w:p>
              </w:tc>
            </w:tr>
            <w:tr w:rsidR="00D107D3" w:rsidRPr="002D7E1C" w14:paraId="641AA625" w14:textId="77777777" w:rsidTr="00D107D3">
              <w:trPr>
                <w:trHeight w:val="459"/>
              </w:trPr>
              <w:tc>
                <w:tcPr>
                  <w:tcW w:w="5047" w:type="dxa"/>
                  <w:gridSpan w:val="2"/>
                  <w:shd w:val="clear" w:color="auto" w:fill="D9D9D9" w:themeFill="background1" w:themeFillShade="D9"/>
                </w:tcPr>
                <w:p w14:paraId="49B29C15" w14:textId="77777777" w:rsidR="00D107D3" w:rsidRPr="002D7E1C" w:rsidRDefault="00D107D3" w:rsidP="00D107D3">
                  <w:pPr>
                    <w:jc w:val="center"/>
                    <w:rPr>
                      <w:rFonts w:ascii="Arial" w:hAnsi="Arial" w:cs="Arial"/>
                      <w:sz w:val="22"/>
                      <w:szCs w:val="20"/>
                    </w:rPr>
                  </w:pPr>
                  <w:r w:rsidRPr="002D7E1C">
                    <w:rPr>
                      <w:rFonts w:ascii="Arial" w:hAnsi="Arial" w:cs="Arial"/>
                      <w:sz w:val="22"/>
                      <w:szCs w:val="20"/>
                    </w:rPr>
                    <w:t>As the day comes to the end children may return to the classroom for small group work</w:t>
                  </w:r>
                </w:p>
              </w:tc>
            </w:tr>
          </w:tbl>
          <w:p w14:paraId="6D64D572" w14:textId="77777777" w:rsidR="00203CBF" w:rsidRPr="00D107D3" w:rsidRDefault="00203CBF" w:rsidP="00531635">
            <w:pPr>
              <w:rPr>
                <w:rFonts w:ascii="Arial" w:hAnsi="Arial" w:cs="Arial"/>
                <w:sz w:val="22"/>
                <w:szCs w:val="20"/>
              </w:rPr>
            </w:pPr>
          </w:p>
          <w:p w14:paraId="505D67DB" w14:textId="77777777" w:rsidR="00D107D3" w:rsidRDefault="00D107D3" w:rsidP="00D107D3">
            <w:pPr>
              <w:rPr>
                <w:rFonts w:ascii="Arial" w:hAnsi="Arial" w:cs="Arial"/>
                <w:b/>
                <w:i/>
                <w:sz w:val="22"/>
                <w:szCs w:val="20"/>
              </w:rPr>
            </w:pPr>
            <w:r w:rsidRPr="00D107D3">
              <w:rPr>
                <w:rFonts w:ascii="Arial" w:hAnsi="Arial" w:cs="Arial"/>
                <w:sz w:val="22"/>
                <w:szCs w:val="20"/>
              </w:rPr>
              <w:t>The toddler classroom is a Montessori school program and as such, the children have a mornin</w:t>
            </w:r>
            <w:r>
              <w:rPr>
                <w:rFonts w:ascii="Arial" w:hAnsi="Arial" w:cs="Arial"/>
                <w:sz w:val="22"/>
                <w:szCs w:val="20"/>
              </w:rPr>
              <w:t>g work period beginning at 8am.</w:t>
            </w:r>
            <w:r w:rsidRPr="00D107D3">
              <w:rPr>
                <w:rFonts w:ascii="Arial" w:hAnsi="Arial" w:cs="Arial"/>
                <w:sz w:val="22"/>
                <w:szCs w:val="20"/>
              </w:rPr>
              <w:t xml:space="preserve"> If children are consistently arriving late, they miss out on important lessons from the directress, which prepare them academically, socially </w:t>
            </w:r>
            <w:r>
              <w:rPr>
                <w:rFonts w:ascii="Arial" w:hAnsi="Arial" w:cs="Arial"/>
                <w:sz w:val="22"/>
                <w:szCs w:val="20"/>
              </w:rPr>
              <w:t xml:space="preserve">&amp; </w:t>
            </w:r>
            <w:r w:rsidRPr="00D107D3">
              <w:rPr>
                <w:rFonts w:ascii="Arial" w:hAnsi="Arial" w:cs="Arial"/>
                <w:sz w:val="22"/>
                <w:szCs w:val="20"/>
              </w:rPr>
              <w:t>emotionally.  If your child arrives late they will only be admitted into the program with special permission from the directress.</w:t>
            </w:r>
            <w:r w:rsidRPr="00D107D3">
              <w:rPr>
                <w:rFonts w:ascii="Arial" w:hAnsi="Arial" w:cs="Arial"/>
                <w:b/>
                <w:i/>
                <w:sz w:val="22"/>
                <w:szCs w:val="20"/>
              </w:rPr>
              <w:t xml:space="preserve"> </w:t>
            </w:r>
          </w:p>
          <w:p w14:paraId="2A6616B3" w14:textId="77777777" w:rsidR="00D107D3" w:rsidRPr="00D107D3" w:rsidRDefault="00D107D3" w:rsidP="00D107D3">
            <w:pPr>
              <w:jc w:val="center"/>
              <w:rPr>
                <w:rFonts w:ascii="Arial" w:hAnsi="Arial" w:cs="Arial"/>
                <w:sz w:val="22"/>
                <w:szCs w:val="20"/>
              </w:rPr>
            </w:pPr>
            <w:r w:rsidRPr="00D107D3">
              <w:rPr>
                <w:rFonts w:ascii="Arial" w:hAnsi="Arial" w:cs="Arial"/>
                <w:b/>
                <w:i/>
                <w:sz w:val="22"/>
                <w:szCs w:val="20"/>
              </w:rPr>
              <w:t>If you know you will be late, please notify the directress in advance.</w:t>
            </w:r>
          </w:p>
          <w:p w14:paraId="29819836" w14:textId="77777777" w:rsidR="00D107D3" w:rsidRPr="009D7A5E" w:rsidRDefault="00D107D3" w:rsidP="00531635">
            <w:pPr>
              <w:rPr>
                <w:rFonts w:ascii="Arial" w:hAnsi="Arial" w:cs="Arial"/>
                <w:sz w:val="22"/>
                <w:szCs w:val="20"/>
              </w:rPr>
            </w:pPr>
          </w:p>
        </w:tc>
      </w:tr>
      <w:tr w:rsidR="00203CBF" w14:paraId="7AF2FF72" w14:textId="77777777" w:rsidTr="003C39C0">
        <w:trPr>
          <w:trHeight w:val="486"/>
        </w:trPr>
        <w:tc>
          <w:tcPr>
            <w:tcW w:w="11016" w:type="dxa"/>
            <w:gridSpan w:val="2"/>
            <w:shd w:val="clear" w:color="auto" w:fill="FFFF99"/>
          </w:tcPr>
          <w:p w14:paraId="36EE9C67" w14:textId="77777777" w:rsidR="00203CBF" w:rsidRDefault="00203CBF" w:rsidP="00531635">
            <w:pPr>
              <w:rPr>
                <w:rFonts w:ascii="Arial" w:hAnsi="Arial" w:cs="Arial"/>
                <w:b/>
                <w:sz w:val="22"/>
                <w:szCs w:val="20"/>
              </w:rPr>
            </w:pPr>
          </w:p>
        </w:tc>
      </w:tr>
      <w:tr w:rsidR="00D107D3" w14:paraId="194F18FA" w14:textId="77777777" w:rsidTr="00D107D3">
        <w:tc>
          <w:tcPr>
            <w:tcW w:w="11016" w:type="dxa"/>
            <w:gridSpan w:val="2"/>
            <w:shd w:val="clear" w:color="auto" w:fill="FFFF66"/>
          </w:tcPr>
          <w:p w14:paraId="573EA50F" w14:textId="77777777" w:rsidR="00D107D3" w:rsidRDefault="00D107D3" w:rsidP="00531635">
            <w:pPr>
              <w:jc w:val="center"/>
              <w:rPr>
                <w:rFonts w:ascii="Arial" w:hAnsi="Arial" w:cs="Arial"/>
                <w:b/>
                <w:sz w:val="22"/>
                <w:szCs w:val="20"/>
              </w:rPr>
            </w:pPr>
            <w:r w:rsidRPr="004E4BE9">
              <w:rPr>
                <w:rFonts w:ascii="Arial" w:hAnsi="Arial" w:cs="Arial"/>
                <w:b/>
                <w:color w:val="1F497D" w:themeColor="text2"/>
                <w:sz w:val="32"/>
                <w:szCs w:val="20"/>
              </w:rPr>
              <w:lastRenderedPageBreak/>
              <w:t>Toddler Program</w:t>
            </w:r>
          </w:p>
        </w:tc>
      </w:tr>
      <w:tr w:rsidR="00D107D3" w14:paraId="64DE136F" w14:textId="77777777" w:rsidTr="00C94693">
        <w:trPr>
          <w:trHeight w:val="13284"/>
        </w:trPr>
        <w:tc>
          <w:tcPr>
            <w:tcW w:w="5508" w:type="dxa"/>
          </w:tcPr>
          <w:p w14:paraId="0A7DF136" w14:textId="77777777" w:rsidR="00D107D3" w:rsidRDefault="00D107D3" w:rsidP="00531635">
            <w:pPr>
              <w:rPr>
                <w:rFonts w:ascii="Arial" w:hAnsi="Arial" w:cs="Arial"/>
                <w:b/>
                <w:sz w:val="22"/>
                <w:szCs w:val="20"/>
              </w:rPr>
            </w:pPr>
          </w:p>
          <w:p w14:paraId="1C9B558C" w14:textId="77777777" w:rsidR="00D107D3" w:rsidRPr="002D7E1C" w:rsidRDefault="00D107D3" w:rsidP="00D107D3">
            <w:pPr>
              <w:rPr>
                <w:rFonts w:ascii="Arial" w:hAnsi="Arial" w:cs="Arial"/>
                <w:b/>
                <w:sz w:val="22"/>
                <w:szCs w:val="20"/>
              </w:rPr>
            </w:pPr>
            <w:r w:rsidRPr="002D7E1C">
              <w:rPr>
                <w:rFonts w:ascii="Arial" w:hAnsi="Arial" w:cs="Arial"/>
                <w:b/>
                <w:sz w:val="22"/>
                <w:szCs w:val="20"/>
              </w:rPr>
              <w:t>Toddler Morning Arrival</w:t>
            </w:r>
          </w:p>
          <w:p w14:paraId="0E2DA6CB" w14:textId="77777777" w:rsidR="00D107D3" w:rsidRPr="002D7E1C" w:rsidRDefault="00D107D3" w:rsidP="00D107D3">
            <w:pPr>
              <w:rPr>
                <w:rFonts w:ascii="Arial" w:hAnsi="Arial" w:cs="Arial"/>
                <w:sz w:val="22"/>
                <w:szCs w:val="20"/>
              </w:rPr>
            </w:pPr>
            <w:r w:rsidRPr="002D7E1C">
              <w:rPr>
                <w:rFonts w:ascii="Arial" w:hAnsi="Arial" w:cs="Arial"/>
                <w:sz w:val="22"/>
                <w:szCs w:val="20"/>
              </w:rPr>
              <w:t xml:space="preserve">We begin and end each day with a greeting to you, the parent, and your child. Continuity and routine are very important to toddlers. They use sequence much the way we use a clock—to understand what happens next. We have a morning routine in place for our children and we find it beneficial if they do these activities as independently as they can. </w:t>
            </w:r>
          </w:p>
          <w:p w14:paraId="08645F70" w14:textId="77777777" w:rsidR="00D107D3" w:rsidRDefault="00D107D3" w:rsidP="00531635">
            <w:pPr>
              <w:rPr>
                <w:rFonts w:ascii="Arial" w:hAnsi="Arial" w:cs="Arial"/>
                <w:b/>
                <w:sz w:val="22"/>
                <w:szCs w:val="20"/>
              </w:rPr>
            </w:pPr>
          </w:p>
          <w:p w14:paraId="0DAE0D2E" w14:textId="77777777" w:rsidR="00D107D3" w:rsidRPr="002D7E1C" w:rsidRDefault="00D107D3" w:rsidP="00D107D3">
            <w:pPr>
              <w:rPr>
                <w:rFonts w:ascii="Arial" w:hAnsi="Arial" w:cs="Arial"/>
                <w:sz w:val="22"/>
                <w:szCs w:val="20"/>
              </w:rPr>
            </w:pPr>
            <w:r w:rsidRPr="002D7E1C">
              <w:rPr>
                <w:rFonts w:ascii="Arial" w:hAnsi="Arial" w:cs="Arial"/>
                <w:b/>
                <w:sz w:val="22"/>
                <w:szCs w:val="20"/>
              </w:rPr>
              <w:t>Morning Routine</w:t>
            </w:r>
            <w:r w:rsidRPr="002D7E1C">
              <w:rPr>
                <w:rFonts w:ascii="Arial" w:hAnsi="Arial" w:cs="Arial"/>
                <w:sz w:val="22"/>
                <w:szCs w:val="20"/>
              </w:rPr>
              <w:t>:</w:t>
            </w:r>
          </w:p>
          <w:p w14:paraId="693C47BE" w14:textId="77777777" w:rsidR="00D107D3" w:rsidRPr="002D7E1C" w:rsidRDefault="00D107D3" w:rsidP="00D107D3">
            <w:pPr>
              <w:numPr>
                <w:ilvl w:val="0"/>
                <w:numId w:val="2"/>
              </w:numPr>
              <w:rPr>
                <w:rFonts w:ascii="Arial" w:hAnsi="Arial" w:cs="Arial"/>
                <w:sz w:val="22"/>
                <w:szCs w:val="20"/>
              </w:rPr>
            </w:pPr>
            <w:r w:rsidRPr="002D7E1C">
              <w:rPr>
                <w:rFonts w:ascii="Arial" w:hAnsi="Arial" w:cs="Arial"/>
                <w:sz w:val="22"/>
                <w:szCs w:val="20"/>
              </w:rPr>
              <w:t>As you and your child approach the building, ring the bell and wait to be buzzed in. As the door is unlocked, have your child walk by themselves</w:t>
            </w:r>
            <w:r w:rsidR="00E70C16">
              <w:rPr>
                <w:rFonts w:ascii="Arial" w:hAnsi="Arial" w:cs="Arial"/>
                <w:sz w:val="22"/>
                <w:szCs w:val="20"/>
              </w:rPr>
              <w:t xml:space="preserve"> rather than carrying them or using a stroller</w:t>
            </w:r>
            <w:r w:rsidRPr="002D7E1C">
              <w:rPr>
                <w:rFonts w:ascii="Arial" w:hAnsi="Arial" w:cs="Arial"/>
                <w:sz w:val="22"/>
                <w:szCs w:val="20"/>
              </w:rPr>
              <w:t xml:space="preserve">. This will take longer but will help with </w:t>
            </w:r>
            <w:r w:rsidR="00E70C16">
              <w:rPr>
                <w:rFonts w:ascii="Arial" w:hAnsi="Arial" w:cs="Arial"/>
                <w:sz w:val="22"/>
                <w:szCs w:val="20"/>
              </w:rPr>
              <w:t>independence, comfort &amp;</w:t>
            </w:r>
            <w:r w:rsidRPr="002D7E1C">
              <w:rPr>
                <w:rFonts w:ascii="Arial" w:hAnsi="Arial" w:cs="Arial"/>
                <w:sz w:val="22"/>
                <w:szCs w:val="20"/>
              </w:rPr>
              <w:t xml:space="preserve"> separation. </w:t>
            </w:r>
          </w:p>
          <w:p w14:paraId="48994067" w14:textId="77777777" w:rsidR="00D107D3" w:rsidRPr="002D7E1C" w:rsidRDefault="00D107D3" w:rsidP="00D107D3">
            <w:pPr>
              <w:numPr>
                <w:ilvl w:val="0"/>
                <w:numId w:val="2"/>
              </w:numPr>
              <w:rPr>
                <w:rFonts w:ascii="Arial" w:hAnsi="Arial" w:cs="Arial"/>
                <w:sz w:val="22"/>
                <w:szCs w:val="20"/>
              </w:rPr>
            </w:pPr>
            <w:r w:rsidRPr="002D7E1C">
              <w:rPr>
                <w:rFonts w:ascii="Arial" w:hAnsi="Arial" w:cs="Arial"/>
                <w:sz w:val="22"/>
                <w:szCs w:val="20"/>
              </w:rPr>
              <w:t xml:space="preserve">As you enter the classroom hallway, help your child take off her/his outer wear and hang it up on her/his hook. </w:t>
            </w:r>
          </w:p>
          <w:p w14:paraId="3A489D57" w14:textId="77777777" w:rsidR="00D107D3" w:rsidRDefault="00D107D3" w:rsidP="00D107D3">
            <w:pPr>
              <w:numPr>
                <w:ilvl w:val="0"/>
                <w:numId w:val="2"/>
              </w:numPr>
              <w:rPr>
                <w:rFonts w:ascii="Arial" w:hAnsi="Arial" w:cs="Arial"/>
                <w:sz w:val="22"/>
                <w:szCs w:val="20"/>
              </w:rPr>
            </w:pPr>
            <w:r w:rsidRPr="002D7E1C">
              <w:rPr>
                <w:rFonts w:ascii="Arial" w:hAnsi="Arial" w:cs="Arial"/>
                <w:sz w:val="22"/>
                <w:szCs w:val="20"/>
              </w:rPr>
              <w:t xml:space="preserve">Now it is time to for your child to enter the classroom and be greeted by one of the directresses, with a handshake, or if your child is having a hard time saying goodbye, we will transfer from arms to arms. This is a good time to alert us to anything we should know about: a hard morning, late night, etc. Then say a clear “goodbye, I’ll be back after nap,” to your child. </w:t>
            </w:r>
          </w:p>
          <w:p w14:paraId="0EC8D7FE" w14:textId="77777777" w:rsidR="00D107D3" w:rsidRPr="002D7E1C" w:rsidRDefault="00D107D3" w:rsidP="00D107D3">
            <w:pPr>
              <w:ind w:left="720"/>
              <w:rPr>
                <w:rFonts w:ascii="Arial" w:hAnsi="Arial" w:cs="Arial"/>
                <w:sz w:val="22"/>
                <w:szCs w:val="20"/>
              </w:rPr>
            </w:pPr>
          </w:p>
          <w:p w14:paraId="4A12E664" w14:textId="77777777" w:rsidR="00D107D3" w:rsidRPr="002D7E1C" w:rsidRDefault="00D107D3" w:rsidP="00D107D3">
            <w:pPr>
              <w:rPr>
                <w:rFonts w:ascii="Arial" w:hAnsi="Arial" w:cs="Arial"/>
                <w:sz w:val="22"/>
                <w:szCs w:val="20"/>
              </w:rPr>
            </w:pPr>
            <w:r w:rsidRPr="002D7E1C">
              <w:rPr>
                <w:rFonts w:ascii="Arial" w:hAnsi="Arial" w:cs="Arial"/>
                <w:sz w:val="22"/>
                <w:szCs w:val="20"/>
              </w:rPr>
              <w:t xml:space="preserve">We find that a quick, clear goodbye is easiest for most children. Separation is often a new experience for parents and toddlers. Sadness and reluctance are a natural part of this transition. Both you and your child experience it. Keeping a solid, steady morning routine before and during arrival to school will help tremendously, as knowing what to expect will comfort your child. Also, allowing your child to do as much of her/his arrival as they safely can by themselves (walking from the car to the school door, putting her/his lunch away, changing shoes by themselves, etc.) will make </w:t>
            </w:r>
            <w:r w:rsidR="008C186F">
              <w:rPr>
                <w:rFonts w:ascii="Arial" w:hAnsi="Arial" w:cs="Arial"/>
                <w:sz w:val="22"/>
                <w:szCs w:val="20"/>
              </w:rPr>
              <w:t>transitioning</w:t>
            </w:r>
            <w:r w:rsidRPr="002D7E1C">
              <w:rPr>
                <w:rFonts w:ascii="Arial" w:hAnsi="Arial" w:cs="Arial"/>
                <w:sz w:val="22"/>
                <w:szCs w:val="20"/>
              </w:rPr>
              <w:t xml:space="preserve"> to school s</w:t>
            </w:r>
            <w:r w:rsidR="008C186F">
              <w:rPr>
                <w:rFonts w:ascii="Arial" w:hAnsi="Arial" w:cs="Arial"/>
                <w:sz w:val="22"/>
                <w:szCs w:val="20"/>
              </w:rPr>
              <w:t>moother for children.</w:t>
            </w:r>
          </w:p>
          <w:p w14:paraId="521D703B" w14:textId="77777777" w:rsidR="00D107D3" w:rsidRDefault="00D107D3" w:rsidP="00531635">
            <w:pPr>
              <w:rPr>
                <w:rFonts w:ascii="Arial" w:hAnsi="Arial" w:cs="Arial"/>
                <w:b/>
                <w:sz w:val="22"/>
                <w:szCs w:val="20"/>
              </w:rPr>
            </w:pPr>
          </w:p>
          <w:p w14:paraId="4E676279" w14:textId="77777777" w:rsidR="00D107D3" w:rsidRPr="002D7E1C" w:rsidRDefault="00D107D3" w:rsidP="00D107D3">
            <w:pPr>
              <w:rPr>
                <w:rFonts w:ascii="Arial" w:hAnsi="Arial" w:cs="Arial"/>
                <w:b/>
                <w:sz w:val="22"/>
                <w:szCs w:val="20"/>
              </w:rPr>
            </w:pPr>
            <w:r w:rsidRPr="002D7E1C">
              <w:rPr>
                <w:rFonts w:ascii="Arial" w:hAnsi="Arial" w:cs="Arial"/>
                <w:b/>
                <w:sz w:val="22"/>
                <w:szCs w:val="20"/>
              </w:rPr>
              <w:t>Toddler Dismissal</w:t>
            </w:r>
          </w:p>
          <w:p w14:paraId="6F398A08" w14:textId="77777777" w:rsidR="00E70C16" w:rsidRDefault="00D107D3" w:rsidP="00E70C16">
            <w:pPr>
              <w:rPr>
                <w:rFonts w:ascii="Arial" w:hAnsi="Arial" w:cs="Arial"/>
                <w:sz w:val="22"/>
                <w:szCs w:val="20"/>
              </w:rPr>
            </w:pPr>
            <w:r w:rsidRPr="002D7E1C">
              <w:rPr>
                <w:rFonts w:ascii="Arial" w:hAnsi="Arial" w:cs="Arial"/>
                <w:sz w:val="22"/>
                <w:szCs w:val="20"/>
              </w:rPr>
              <w:t xml:space="preserve">This is our time to communicate about your child’s day. </w:t>
            </w:r>
            <w:r w:rsidR="00E70C16">
              <w:rPr>
                <w:rFonts w:ascii="Arial" w:hAnsi="Arial" w:cs="Arial"/>
                <w:sz w:val="22"/>
                <w:szCs w:val="20"/>
              </w:rPr>
              <w:t>We</w:t>
            </w:r>
            <w:r w:rsidRPr="002D7E1C">
              <w:rPr>
                <w:rFonts w:ascii="Arial" w:hAnsi="Arial" w:cs="Arial"/>
                <w:sz w:val="22"/>
                <w:szCs w:val="20"/>
              </w:rPr>
              <w:t xml:space="preserve"> keep a log of each child’s </w:t>
            </w:r>
            <w:r w:rsidR="003D5FDB">
              <w:rPr>
                <w:rFonts w:ascii="Arial" w:hAnsi="Arial" w:cs="Arial"/>
                <w:sz w:val="22"/>
                <w:szCs w:val="20"/>
              </w:rPr>
              <w:t xml:space="preserve">snacking, and toileting.  </w:t>
            </w:r>
            <w:r w:rsidRPr="002D7E1C">
              <w:rPr>
                <w:rFonts w:ascii="Arial" w:hAnsi="Arial" w:cs="Arial"/>
                <w:sz w:val="22"/>
                <w:szCs w:val="20"/>
              </w:rPr>
              <w:t>This log is available at the parent’s request</w:t>
            </w:r>
            <w:r w:rsidR="00E70C16">
              <w:rPr>
                <w:rFonts w:ascii="Arial" w:hAnsi="Arial" w:cs="Arial"/>
                <w:sz w:val="22"/>
                <w:szCs w:val="20"/>
              </w:rPr>
              <w:t xml:space="preserve"> at any time.</w:t>
            </w:r>
          </w:p>
          <w:p w14:paraId="0D713917" w14:textId="77777777" w:rsidR="00E70C16" w:rsidRPr="00E70C16" w:rsidRDefault="00E70C16" w:rsidP="00E70C16">
            <w:pPr>
              <w:rPr>
                <w:rFonts w:ascii="Arial" w:hAnsi="Arial" w:cs="Arial"/>
                <w:sz w:val="8"/>
                <w:szCs w:val="20"/>
              </w:rPr>
            </w:pPr>
          </w:p>
          <w:p w14:paraId="4BA7D549" w14:textId="77777777" w:rsidR="00E70C16" w:rsidRPr="00E70C16" w:rsidRDefault="00E70C16" w:rsidP="00E70C16">
            <w:pPr>
              <w:jc w:val="center"/>
              <w:rPr>
                <w:rFonts w:ascii="Arial" w:hAnsi="Arial" w:cs="Arial"/>
                <w:b/>
                <w:sz w:val="20"/>
                <w:szCs w:val="20"/>
              </w:rPr>
            </w:pPr>
            <w:r w:rsidRPr="00E70C16">
              <w:rPr>
                <w:rFonts w:ascii="Arial" w:hAnsi="Arial" w:cs="Arial"/>
                <w:b/>
                <w:sz w:val="20"/>
                <w:szCs w:val="20"/>
              </w:rPr>
              <w:t>Reminder: Please sign your child IN &amp; OUT</w:t>
            </w:r>
          </w:p>
          <w:p w14:paraId="00AE38A0" w14:textId="77777777" w:rsidR="00E70C16" w:rsidRPr="00E70C16" w:rsidRDefault="007E1331" w:rsidP="00E70C16">
            <w:pPr>
              <w:jc w:val="center"/>
              <w:rPr>
                <w:rFonts w:ascii="Arial" w:hAnsi="Arial" w:cs="Arial"/>
                <w:b/>
                <w:sz w:val="22"/>
                <w:szCs w:val="20"/>
              </w:rPr>
            </w:pPr>
            <w:r>
              <w:rPr>
                <w:rFonts w:ascii="Arial" w:hAnsi="Arial" w:cs="Arial"/>
                <w:b/>
                <w:sz w:val="20"/>
                <w:szCs w:val="20"/>
              </w:rPr>
              <w:t>using an electronic Pro</w:t>
            </w:r>
            <w:r w:rsidR="00E70C16">
              <w:rPr>
                <w:rFonts w:ascii="Arial" w:hAnsi="Arial" w:cs="Arial"/>
                <w:b/>
                <w:sz w:val="20"/>
                <w:szCs w:val="20"/>
              </w:rPr>
              <w:t xml:space="preserve">Care </w:t>
            </w:r>
            <w:r w:rsidR="00E70C16" w:rsidRPr="00E70C16">
              <w:rPr>
                <w:rFonts w:ascii="Arial" w:hAnsi="Arial" w:cs="Arial"/>
                <w:b/>
                <w:sz w:val="20"/>
                <w:szCs w:val="20"/>
              </w:rPr>
              <w:t>Kiosk daily.</w:t>
            </w:r>
          </w:p>
        </w:tc>
        <w:tc>
          <w:tcPr>
            <w:tcW w:w="5508" w:type="dxa"/>
          </w:tcPr>
          <w:p w14:paraId="36BF0334" w14:textId="77777777" w:rsidR="00D107D3" w:rsidRDefault="00D107D3" w:rsidP="00531635">
            <w:pPr>
              <w:rPr>
                <w:rFonts w:ascii="Arial" w:hAnsi="Arial" w:cs="Arial"/>
                <w:sz w:val="22"/>
                <w:szCs w:val="20"/>
              </w:rPr>
            </w:pPr>
          </w:p>
          <w:p w14:paraId="58EABAC1" w14:textId="77777777" w:rsidR="00D107D3" w:rsidRPr="002D7E1C" w:rsidRDefault="00D107D3" w:rsidP="00D107D3">
            <w:pPr>
              <w:keepNext/>
              <w:rPr>
                <w:rFonts w:ascii="Arial" w:eastAsia="Calibri" w:hAnsi="Arial" w:cs="Arial"/>
                <w:color w:val="000000"/>
                <w:sz w:val="22"/>
                <w:szCs w:val="20"/>
              </w:rPr>
            </w:pPr>
            <w:r w:rsidRPr="002D7E1C">
              <w:rPr>
                <w:rFonts w:ascii="Arial" w:hAnsi="Arial" w:cs="Arial"/>
                <w:b/>
                <w:color w:val="000000"/>
                <w:sz w:val="22"/>
                <w:szCs w:val="20"/>
              </w:rPr>
              <w:t>Food Program and Nutrition</w:t>
            </w:r>
          </w:p>
          <w:p w14:paraId="400B73C0" w14:textId="77777777" w:rsidR="00D107D3" w:rsidRPr="002D7E1C" w:rsidRDefault="00D107D3" w:rsidP="00D107D3">
            <w:pPr>
              <w:rPr>
                <w:rFonts w:ascii="Arial" w:eastAsia="Calibri" w:hAnsi="Arial" w:cs="Arial"/>
                <w:color w:val="000000"/>
                <w:sz w:val="22"/>
                <w:szCs w:val="20"/>
              </w:rPr>
            </w:pPr>
            <w:r w:rsidRPr="002D7E1C">
              <w:rPr>
                <w:rFonts w:ascii="Arial" w:hAnsi="Arial" w:cs="Arial"/>
                <w:color w:val="000000"/>
                <w:sz w:val="22"/>
                <w:szCs w:val="20"/>
              </w:rPr>
              <w:t>Nutrition is an everyday part of our program. Kitchen staff is required to attend mandatory food handling training annually.</w:t>
            </w:r>
            <w:r w:rsidR="00E70C16">
              <w:rPr>
                <w:rFonts w:ascii="Arial" w:hAnsi="Arial" w:cs="Arial"/>
                <w:color w:val="000000"/>
                <w:sz w:val="22"/>
                <w:szCs w:val="20"/>
              </w:rPr>
              <w:t xml:space="preserve"> </w:t>
            </w:r>
            <w:r w:rsidRPr="002D7E1C">
              <w:rPr>
                <w:rFonts w:ascii="Arial" w:hAnsi="Arial" w:cs="Arial"/>
                <w:color w:val="000000"/>
                <w:sz w:val="22"/>
                <w:szCs w:val="20"/>
              </w:rPr>
              <w:t xml:space="preserve">Menus are provided to cover the four basic food groups and varieties of food are served to enhance and develop a wide sense of taste.  Currently our hot lunch program is provided through a contract with Milwaukee Public Schools.  A monthly menu is posted outside of your child’s program classroom and the kitchen. Menus are also available for pick-up in the Main Office.   </w:t>
            </w:r>
          </w:p>
          <w:p w14:paraId="12646D56" w14:textId="77777777" w:rsidR="00D107D3" w:rsidRDefault="00D107D3" w:rsidP="00D107D3">
            <w:pPr>
              <w:rPr>
                <w:rFonts w:ascii="Arial" w:eastAsia="Calibri" w:hAnsi="Arial" w:cs="Arial"/>
                <w:color w:val="000000"/>
                <w:sz w:val="22"/>
                <w:szCs w:val="20"/>
              </w:rPr>
            </w:pPr>
          </w:p>
          <w:p w14:paraId="31C334E4" w14:textId="77777777" w:rsidR="008C186F" w:rsidRPr="008C186F" w:rsidRDefault="008C186F" w:rsidP="00D107D3">
            <w:pPr>
              <w:rPr>
                <w:rFonts w:ascii="Arial" w:eastAsia="Calibri" w:hAnsi="Arial" w:cs="Arial"/>
                <w:b/>
                <w:color w:val="000000"/>
                <w:sz w:val="22"/>
                <w:szCs w:val="20"/>
              </w:rPr>
            </w:pPr>
            <w:r w:rsidRPr="008C186F">
              <w:rPr>
                <w:rFonts w:ascii="Arial" w:eastAsia="Calibri" w:hAnsi="Arial" w:cs="Arial"/>
                <w:b/>
                <w:color w:val="000000"/>
                <w:sz w:val="22"/>
                <w:szCs w:val="20"/>
              </w:rPr>
              <w:t>Snack Rotation</w:t>
            </w:r>
          </w:p>
          <w:p w14:paraId="28D0CE98" w14:textId="77777777" w:rsidR="00D107D3" w:rsidRDefault="00D107D3" w:rsidP="00D107D3">
            <w:pPr>
              <w:rPr>
                <w:rFonts w:ascii="Arial" w:hAnsi="Arial" w:cs="Arial"/>
                <w:color w:val="000000"/>
                <w:sz w:val="22"/>
                <w:szCs w:val="20"/>
              </w:rPr>
            </w:pPr>
            <w:r w:rsidRPr="002D7E1C">
              <w:rPr>
                <w:rFonts w:ascii="Arial" w:hAnsi="Arial" w:cs="Arial"/>
                <w:color w:val="000000"/>
                <w:sz w:val="22"/>
                <w:szCs w:val="20"/>
              </w:rPr>
              <w:t xml:space="preserve">We would like to serve a morning snack for our students to provide them with an opportunity to practice their food preparation and grace and courtesy skills.  </w:t>
            </w:r>
            <w:r w:rsidRPr="00E70C16">
              <w:rPr>
                <w:rFonts w:ascii="Arial" w:hAnsi="Arial" w:cs="Arial"/>
                <w:b/>
                <w:color w:val="000000"/>
                <w:sz w:val="22"/>
                <w:szCs w:val="20"/>
              </w:rPr>
              <w:t xml:space="preserve">Parents are asked to provide </w:t>
            </w:r>
            <w:r w:rsidR="00E70C16">
              <w:rPr>
                <w:rFonts w:ascii="Arial" w:hAnsi="Arial" w:cs="Arial"/>
                <w:b/>
                <w:color w:val="000000"/>
                <w:sz w:val="22"/>
                <w:szCs w:val="20"/>
              </w:rPr>
              <w:t>items for</w:t>
            </w:r>
            <w:r w:rsidRPr="00E70C16">
              <w:rPr>
                <w:rFonts w:ascii="Arial" w:hAnsi="Arial" w:cs="Arial"/>
                <w:b/>
                <w:color w:val="000000"/>
                <w:sz w:val="22"/>
                <w:szCs w:val="20"/>
              </w:rPr>
              <w:t xml:space="preserve"> snack on a rotating basis</w:t>
            </w:r>
            <w:r w:rsidR="00E70C16">
              <w:rPr>
                <w:rFonts w:ascii="Arial" w:hAnsi="Arial" w:cs="Arial"/>
                <w:color w:val="000000"/>
                <w:sz w:val="22"/>
                <w:szCs w:val="20"/>
              </w:rPr>
              <w:t xml:space="preserve">. </w:t>
            </w:r>
          </w:p>
          <w:p w14:paraId="6D9266CC" w14:textId="77777777" w:rsidR="008C186F" w:rsidRDefault="008C186F" w:rsidP="00D107D3">
            <w:pPr>
              <w:rPr>
                <w:rFonts w:ascii="Arial" w:eastAsia="Calibri" w:hAnsi="Arial" w:cs="Arial"/>
                <w:color w:val="000000"/>
                <w:sz w:val="22"/>
                <w:szCs w:val="20"/>
              </w:rPr>
            </w:pPr>
          </w:p>
          <w:p w14:paraId="247E8830" w14:textId="77777777" w:rsidR="008C186F" w:rsidRPr="008C186F" w:rsidRDefault="008C186F" w:rsidP="00D107D3">
            <w:pPr>
              <w:rPr>
                <w:rFonts w:ascii="Arial" w:eastAsia="Calibri" w:hAnsi="Arial" w:cs="Arial"/>
                <w:b/>
                <w:color w:val="000000"/>
                <w:sz w:val="22"/>
                <w:szCs w:val="20"/>
              </w:rPr>
            </w:pPr>
            <w:r w:rsidRPr="008C186F">
              <w:rPr>
                <w:rFonts w:ascii="Arial" w:eastAsia="Calibri" w:hAnsi="Arial" w:cs="Arial"/>
                <w:b/>
                <w:color w:val="000000"/>
                <w:sz w:val="22"/>
                <w:szCs w:val="20"/>
              </w:rPr>
              <w:t>Allergies</w:t>
            </w:r>
          </w:p>
          <w:p w14:paraId="253B5874" w14:textId="77777777" w:rsidR="00D107D3" w:rsidRPr="002D7E1C" w:rsidRDefault="00D107D3" w:rsidP="00D107D3">
            <w:pPr>
              <w:rPr>
                <w:rFonts w:ascii="Arial" w:eastAsia="Calibri" w:hAnsi="Arial" w:cs="Arial"/>
                <w:color w:val="000000"/>
                <w:sz w:val="22"/>
                <w:szCs w:val="20"/>
              </w:rPr>
            </w:pPr>
            <w:r w:rsidRPr="002D7E1C">
              <w:rPr>
                <w:rFonts w:ascii="Arial" w:hAnsi="Arial" w:cs="Arial"/>
                <w:color w:val="000000"/>
                <w:sz w:val="22"/>
                <w:szCs w:val="20"/>
              </w:rPr>
              <w:t xml:space="preserve">If your child is allergic to any food or requires a specially prepared diet, please let us </w:t>
            </w:r>
            <w:r w:rsidRPr="002D7E1C">
              <w:rPr>
                <w:rFonts w:ascii="Arial" w:hAnsi="Arial" w:cs="Arial"/>
                <w:color w:val="000000"/>
                <w:sz w:val="22"/>
                <w:szCs w:val="20"/>
              </w:rPr>
              <w:br/>
              <w:t>know. This information is shared with your child's teachers and the lunch staff to ensure that your child does not have contact with any of those items that they are allergic to and that they are eating only the things that their special diet allows.  Allergies of individual children shall be posted in a prominent place in the food preparation areas and classroom.</w:t>
            </w:r>
          </w:p>
          <w:p w14:paraId="70BD2AC3" w14:textId="77777777" w:rsidR="00D107D3" w:rsidRDefault="00D107D3" w:rsidP="00531635">
            <w:pPr>
              <w:rPr>
                <w:rFonts w:ascii="Arial" w:hAnsi="Arial" w:cs="Arial"/>
                <w:sz w:val="22"/>
                <w:szCs w:val="20"/>
              </w:rPr>
            </w:pPr>
          </w:p>
          <w:p w14:paraId="241E65C4" w14:textId="77777777" w:rsidR="00D107D3" w:rsidRPr="002D7E1C" w:rsidRDefault="00D107D3" w:rsidP="00D107D3">
            <w:pPr>
              <w:rPr>
                <w:rFonts w:ascii="Arial" w:hAnsi="Arial" w:cs="Arial"/>
                <w:b/>
                <w:sz w:val="22"/>
                <w:szCs w:val="20"/>
              </w:rPr>
            </w:pPr>
            <w:r w:rsidRPr="002D7E1C">
              <w:rPr>
                <w:rFonts w:ascii="Arial" w:hAnsi="Arial" w:cs="Arial"/>
                <w:b/>
                <w:sz w:val="22"/>
                <w:szCs w:val="20"/>
              </w:rPr>
              <w:t>Outdoor Play</w:t>
            </w:r>
          </w:p>
          <w:p w14:paraId="3D32CB79" w14:textId="77777777" w:rsidR="00D107D3" w:rsidRPr="002D7E1C" w:rsidRDefault="00D107D3" w:rsidP="00D107D3">
            <w:pPr>
              <w:rPr>
                <w:rFonts w:ascii="Arial" w:hAnsi="Arial" w:cs="Arial"/>
                <w:sz w:val="22"/>
                <w:szCs w:val="20"/>
              </w:rPr>
            </w:pPr>
            <w:r w:rsidRPr="002D7E1C">
              <w:rPr>
                <w:rFonts w:ascii="Arial" w:hAnsi="Arial" w:cs="Arial"/>
                <w:sz w:val="22"/>
                <w:szCs w:val="20"/>
              </w:rPr>
              <w:t>Most toddlers are in a sensitive period for movement. They are learning to control and coordinate all their muscles: they need time outdoors to develop these gross motor skills. We will go outside every day that the weather safely permits in th</w:t>
            </w:r>
            <w:r w:rsidR="00E70C16">
              <w:rPr>
                <w:rFonts w:ascii="Arial" w:hAnsi="Arial" w:cs="Arial"/>
                <w:sz w:val="22"/>
                <w:szCs w:val="20"/>
              </w:rPr>
              <w:t xml:space="preserve">e morning and in the afternoon </w:t>
            </w:r>
          </w:p>
          <w:p w14:paraId="60B4AE6E" w14:textId="77777777" w:rsidR="00D107D3" w:rsidRPr="00E70C16" w:rsidRDefault="00D107D3" w:rsidP="00E70C16">
            <w:pPr>
              <w:jc w:val="center"/>
              <w:rPr>
                <w:rFonts w:ascii="Arial" w:hAnsi="Arial" w:cs="Arial"/>
                <w:b/>
                <w:sz w:val="22"/>
                <w:szCs w:val="20"/>
              </w:rPr>
            </w:pPr>
            <w:r w:rsidRPr="00E70C16">
              <w:rPr>
                <w:rFonts w:ascii="Arial" w:hAnsi="Arial" w:cs="Arial"/>
                <w:b/>
                <w:sz w:val="22"/>
                <w:szCs w:val="20"/>
              </w:rPr>
              <w:t xml:space="preserve">If the temperature with the wind chill factored in is below 20 degrees, </w:t>
            </w:r>
            <w:r w:rsidR="00E70C16" w:rsidRPr="00E70C16">
              <w:rPr>
                <w:rFonts w:ascii="Arial" w:hAnsi="Arial" w:cs="Arial"/>
                <w:b/>
                <w:sz w:val="22"/>
                <w:szCs w:val="20"/>
              </w:rPr>
              <w:t>toddlers will remain inside.</w:t>
            </w:r>
          </w:p>
          <w:p w14:paraId="0E94AB20" w14:textId="77777777" w:rsidR="00D107D3" w:rsidRDefault="00D107D3" w:rsidP="00E70C16">
            <w:pPr>
              <w:rPr>
                <w:rFonts w:ascii="Arial" w:hAnsi="Arial" w:cs="Arial"/>
                <w:sz w:val="22"/>
                <w:szCs w:val="20"/>
              </w:rPr>
            </w:pPr>
            <w:r w:rsidRPr="002D7E1C">
              <w:rPr>
                <w:rFonts w:ascii="Arial" w:hAnsi="Arial" w:cs="Arial"/>
                <w:sz w:val="22"/>
                <w:szCs w:val="20"/>
              </w:rPr>
              <w:t>If you are bringing your child back at the end of an illness, please be sure they are well enough to be outside.</w:t>
            </w:r>
            <w:r w:rsidR="00E70C16">
              <w:rPr>
                <w:rFonts w:ascii="Arial" w:hAnsi="Arial" w:cs="Arial"/>
                <w:sz w:val="22"/>
                <w:szCs w:val="20"/>
              </w:rPr>
              <w:t xml:space="preserve"> Children who are not well enough to play outdoors are not well enough to be at school. </w:t>
            </w:r>
          </w:p>
          <w:p w14:paraId="78759315" w14:textId="77777777" w:rsidR="00E70C16" w:rsidRDefault="00E70C16" w:rsidP="00E70C16">
            <w:pPr>
              <w:rPr>
                <w:rFonts w:ascii="Arial" w:hAnsi="Arial" w:cs="Arial"/>
                <w:sz w:val="22"/>
                <w:szCs w:val="20"/>
              </w:rPr>
            </w:pPr>
          </w:p>
          <w:p w14:paraId="51989021" w14:textId="77777777" w:rsidR="00E70C16" w:rsidRPr="009D7A5E" w:rsidRDefault="00E70C16" w:rsidP="008C186F">
            <w:pPr>
              <w:jc w:val="center"/>
              <w:rPr>
                <w:rFonts w:ascii="Arial" w:hAnsi="Arial" w:cs="Arial"/>
                <w:sz w:val="22"/>
                <w:szCs w:val="20"/>
              </w:rPr>
            </w:pPr>
            <w:r w:rsidRPr="008C186F">
              <w:rPr>
                <w:rFonts w:ascii="Arial" w:hAnsi="Arial" w:cs="Arial"/>
                <w:color w:val="00B0F0"/>
                <w:sz w:val="18"/>
                <w:szCs w:val="20"/>
              </w:rPr>
              <w:t>Please send children to school in a warm winter coat, hat, mittens, boots</w:t>
            </w:r>
            <w:r w:rsidR="00241FFB" w:rsidRPr="008C186F">
              <w:rPr>
                <w:rFonts w:ascii="Arial" w:hAnsi="Arial" w:cs="Arial"/>
                <w:color w:val="00B0F0"/>
                <w:sz w:val="18"/>
                <w:szCs w:val="20"/>
              </w:rPr>
              <w:t>,</w:t>
            </w:r>
            <w:r w:rsidRPr="008C186F">
              <w:rPr>
                <w:rFonts w:ascii="Arial" w:hAnsi="Arial" w:cs="Arial"/>
                <w:color w:val="00B0F0"/>
                <w:sz w:val="18"/>
                <w:szCs w:val="20"/>
              </w:rPr>
              <w:t xml:space="preserve"> a scarf &amp; snow pants in the Winter months.</w:t>
            </w:r>
          </w:p>
        </w:tc>
      </w:tr>
      <w:tr w:rsidR="00D107D3" w14:paraId="2B219693" w14:textId="77777777" w:rsidTr="003C39C0">
        <w:trPr>
          <w:trHeight w:val="378"/>
        </w:trPr>
        <w:tc>
          <w:tcPr>
            <w:tcW w:w="11016" w:type="dxa"/>
            <w:gridSpan w:val="2"/>
            <w:shd w:val="clear" w:color="auto" w:fill="FFFF99"/>
          </w:tcPr>
          <w:p w14:paraId="369C742C" w14:textId="77777777" w:rsidR="00C94693" w:rsidRDefault="00C94693" w:rsidP="00531635">
            <w:pPr>
              <w:rPr>
                <w:rFonts w:ascii="Arial" w:hAnsi="Arial" w:cs="Arial"/>
                <w:b/>
                <w:sz w:val="22"/>
                <w:szCs w:val="20"/>
              </w:rPr>
            </w:pPr>
          </w:p>
        </w:tc>
      </w:tr>
      <w:tr w:rsidR="00241FFB" w14:paraId="34FD1973" w14:textId="77777777" w:rsidTr="00531635">
        <w:tc>
          <w:tcPr>
            <w:tcW w:w="11016" w:type="dxa"/>
            <w:gridSpan w:val="2"/>
            <w:shd w:val="clear" w:color="auto" w:fill="FFFF66"/>
          </w:tcPr>
          <w:p w14:paraId="429A5008" w14:textId="77777777" w:rsidR="00241FFB" w:rsidRDefault="00241FFB" w:rsidP="00531635">
            <w:pPr>
              <w:jc w:val="center"/>
              <w:rPr>
                <w:rFonts w:ascii="Arial" w:hAnsi="Arial" w:cs="Arial"/>
                <w:b/>
                <w:sz w:val="22"/>
                <w:szCs w:val="20"/>
              </w:rPr>
            </w:pPr>
            <w:r>
              <w:rPr>
                <w:rFonts w:ascii="Arial" w:hAnsi="Arial" w:cs="Arial"/>
                <w:b/>
                <w:sz w:val="22"/>
                <w:szCs w:val="20"/>
              </w:rPr>
              <w:lastRenderedPageBreak/>
              <w:br w:type="page"/>
            </w:r>
            <w:r w:rsidRPr="004E4BE9">
              <w:rPr>
                <w:rFonts w:ascii="Arial" w:hAnsi="Arial" w:cs="Arial"/>
                <w:b/>
                <w:color w:val="1F497D" w:themeColor="text2"/>
                <w:sz w:val="32"/>
                <w:szCs w:val="20"/>
              </w:rPr>
              <w:t>Toddler Program</w:t>
            </w:r>
          </w:p>
        </w:tc>
      </w:tr>
      <w:tr w:rsidR="00241FFB" w14:paraId="151544F8" w14:textId="77777777" w:rsidTr="003C39C0">
        <w:trPr>
          <w:trHeight w:val="13482"/>
        </w:trPr>
        <w:tc>
          <w:tcPr>
            <w:tcW w:w="5508" w:type="dxa"/>
          </w:tcPr>
          <w:p w14:paraId="6CC622BF" w14:textId="77777777" w:rsidR="00241FFB" w:rsidRDefault="00241FFB" w:rsidP="00241FFB">
            <w:pPr>
              <w:rPr>
                <w:rFonts w:ascii="Arial" w:hAnsi="Arial" w:cs="Arial"/>
                <w:b/>
                <w:sz w:val="22"/>
                <w:szCs w:val="20"/>
              </w:rPr>
            </w:pPr>
          </w:p>
          <w:p w14:paraId="082FEEA7" w14:textId="77777777" w:rsidR="00241FFB" w:rsidRPr="002D7E1C" w:rsidRDefault="00241FFB" w:rsidP="00241FFB">
            <w:pPr>
              <w:rPr>
                <w:rFonts w:ascii="Arial" w:hAnsi="Arial" w:cs="Arial"/>
                <w:b/>
                <w:sz w:val="22"/>
                <w:szCs w:val="20"/>
              </w:rPr>
            </w:pPr>
            <w:r w:rsidRPr="002D7E1C">
              <w:rPr>
                <w:rFonts w:ascii="Arial" w:hAnsi="Arial" w:cs="Arial"/>
                <w:b/>
                <w:sz w:val="22"/>
                <w:szCs w:val="20"/>
              </w:rPr>
              <w:t>Toilet Learning</w:t>
            </w:r>
          </w:p>
          <w:p w14:paraId="31E33A7C" w14:textId="77777777" w:rsidR="00241FFB" w:rsidRPr="002D7E1C" w:rsidRDefault="00241FFB" w:rsidP="00241FFB">
            <w:pPr>
              <w:rPr>
                <w:rFonts w:ascii="Arial" w:hAnsi="Arial" w:cs="Arial"/>
                <w:sz w:val="22"/>
                <w:szCs w:val="20"/>
              </w:rPr>
            </w:pPr>
            <w:r w:rsidRPr="002D7E1C">
              <w:rPr>
                <w:rFonts w:ascii="Arial" w:hAnsi="Arial" w:cs="Arial"/>
                <w:sz w:val="22"/>
                <w:szCs w:val="20"/>
              </w:rPr>
              <w:t>As Montessorians, we follow the children: we wait for each child to show an interest in using the toilet. At that point, we facilitate this interest to meet your child’s needs. Our language and affect are positive. Once your child can pull her/his pants up and down, has toileting language, and is aware of when they need to go, he or she is often ready to take the step to using the toilet regularly. When you feel your child is ready, we suggest that you move from diapers to the thick training underwear that are easy to pull up and down and allow your child to feel when they are wet. Many “pull-up” products are difficult to remove and are too absorbent.</w:t>
            </w:r>
          </w:p>
          <w:p w14:paraId="75477B43" w14:textId="77777777" w:rsidR="00241FFB" w:rsidRPr="002D7E1C" w:rsidRDefault="00241FFB" w:rsidP="00241FFB">
            <w:pPr>
              <w:rPr>
                <w:rFonts w:ascii="Arial" w:hAnsi="Arial" w:cs="Arial"/>
                <w:sz w:val="22"/>
                <w:szCs w:val="20"/>
              </w:rPr>
            </w:pPr>
          </w:p>
          <w:p w14:paraId="5250BFD6" w14:textId="77777777" w:rsidR="00241FFB" w:rsidRPr="002D7E1C" w:rsidRDefault="00241FFB" w:rsidP="00241FFB">
            <w:pPr>
              <w:rPr>
                <w:rFonts w:ascii="Arial" w:hAnsi="Arial" w:cs="Arial"/>
                <w:sz w:val="22"/>
                <w:szCs w:val="20"/>
              </w:rPr>
            </w:pPr>
            <w:r w:rsidRPr="002D7E1C">
              <w:rPr>
                <w:rFonts w:ascii="Arial" w:hAnsi="Arial" w:cs="Arial"/>
                <w:sz w:val="22"/>
                <w:szCs w:val="20"/>
              </w:rPr>
              <w:t xml:space="preserve">Children are taken to the bathroom in groups throughout the day, so those that are learning to use the toilet can see the example of friends who have mastered the skill. If you are interested in learning more about toilet learning, we suggest the book </w:t>
            </w:r>
            <w:r w:rsidRPr="002D7E1C">
              <w:rPr>
                <w:rFonts w:ascii="Arial" w:hAnsi="Arial" w:cs="Arial"/>
                <w:i/>
                <w:sz w:val="22"/>
                <w:szCs w:val="20"/>
              </w:rPr>
              <w:t xml:space="preserve">Toilet Learning </w:t>
            </w:r>
            <w:r w:rsidRPr="002D7E1C">
              <w:rPr>
                <w:rFonts w:ascii="Arial" w:hAnsi="Arial" w:cs="Arial"/>
                <w:sz w:val="22"/>
                <w:szCs w:val="20"/>
              </w:rPr>
              <w:t>by Allison Mack (available at Milwaukee Public Libraries).</w:t>
            </w:r>
          </w:p>
          <w:p w14:paraId="7EDC5060" w14:textId="77777777" w:rsidR="00241FFB" w:rsidRPr="002D7E1C" w:rsidRDefault="00241FFB" w:rsidP="00241FFB">
            <w:pPr>
              <w:rPr>
                <w:rFonts w:ascii="Arial" w:hAnsi="Arial" w:cs="Arial"/>
                <w:sz w:val="22"/>
                <w:szCs w:val="20"/>
              </w:rPr>
            </w:pPr>
          </w:p>
          <w:p w14:paraId="650478B2" w14:textId="77777777" w:rsidR="00241FFB" w:rsidRPr="002D7E1C" w:rsidRDefault="00241FFB" w:rsidP="00241FFB">
            <w:pPr>
              <w:rPr>
                <w:rFonts w:ascii="Arial" w:hAnsi="Arial" w:cs="Arial"/>
                <w:sz w:val="22"/>
                <w:szCs w:val="20"/>
              </w:rPr>
            </w:pPr>
            <w:r w:rsidRPr="002D7E1C">
              <w:rPr>
                <w:rFonts w:ascii="Arial" w:hAnsi="Arial" w:cs="Arial"/>
                <w:sz w:val="22"/>
                <w:szCs w:val="20"/>
              </w:rPr>
              <w:t>It is crucial for you as parents and us as caretakers to communicate how each child is using the toilet for toilet learning to be successful!</w:t>
            </w:r>
          </w:p>
          <w:p w14:paraId="77972E63" w14:textId="77777777" w:rsidR="00241FFB" w:rsidRPr="002D7E1C" w:rsidRDefault="00241FFB" w:rsidP="00241FFB">
            <w:pPr>
              <w:rPr>
                <w:rFonts w:ascii="Arial" w:hAnsi="Arial" w:cs="Arial"/>
                <w:sz w:val="22"/>
                <w:szCs w:val="20"/>
              </w:rPr>
            </w:pPr>
          </w:p>
          <w:p w14:paraId="7DDB711D" w14:textId="77777777" w:rsidR="00241FFB" w:rsidRDefault="00241FFB" w:rsidP="00241FFB">
            <w:pPr>
              <w:rPr>
                <w:rFonts w:ascii="Arial" w:hAnsi="Arial" w:cs="Arial"/>
                <w:b/>
                <w:sz w:val="22"/>
                <w:szCs w:val="20"/>
              </w:rPr>
            </w:pPr>
            <w:r w:rsidRPr="002D7E1C">
              <w:rPr>
                <w:rFonts w:ascii="Arial" w:hAnsi="Arial" w:cs="Arial"/>
                <w:b/>
                <w:sz w:val="22"/>
                <w:szCs w:val="20"/>
              </w:rPr>
              <w:t>*Parents are responsible for supplying diapers, underwear, pull-ups for your child weekly or as needed.  We have a limited supply of “emergency” diapers for all the children, so it is important that you replenish your child’s diapers, etc. when notified. *</w:t>
            </w:r>
          </w:p>
          <w:p w14:paraId="668F6E21" w14:textId="77777777" w:rsidR="00241FFB" w:rsidRDefault="00241FFB" w:rsidP="00241FFB">
            <w:pPr>
              <w:rPr>
                <w:rFonts w:ascii="Arial" w:hAnsi="Arial" w:cs="Arial"/>
                <w:sz w:val="22"/>
                <w:szCs w:val="20"/>
              </w:rPr>
            </w:pPr>
          </w:p>
          <w:p w14:paraId="2780C6ED" w14:textId="77777777" w:rsidR="00241FFB" w:rsidRPr="002D7E1C" w:rsidRDefault="00241FFB" w:rsidP="00241FFB">
            <w:pPr>
              <w:rPr>
                <w:rFonts w:ascii="Arial" w:hAnsi="Arial" w:cs="Arial"/>
                <w:b/>
                <w:sz w:val="22"/>
                <w:szCs w:val="20"/>
              </w:rPr>
            </w:pPr>
            <w:r w:rsidRPr="002D7E1C">
              <w:rPr>
                <w:rFonts w:ascii="Arial" w:hAnsi="Arial" w:cs="Arial"/>
                <w:b/>
                <w:sz w:val="22"/>
                <w:szCs w:val="20"/>
              </w:rPr>
              <w:t>Managing Crying/distraught children</w:t>
            </w:r>
          </w:p>
          <w:p w14:paraId="125C2AE5" w14:textId="77777777" w:rsidR="00241FFB" w:rsidRPr="00241FFB" w:rsidRDefault="00241FFB" w:rsidP="00241FFB">
            <w:pPr>
              <w:rPr>
                <w:rFonts w:ascii="Arial" w:hAnsi="Arial" w:cs="Arial"/>
                <w:sz w:val="22"/>
                <w:szCs w:val="20"/>
              </w:rPr>
            </w:pPr>
            <w:r w:rsidRPr="002D7E1C">
              <w:rPr>
                <w:rFonts w:ascii="Arial" w:hAnsi="Arial" w:cs="Arial"/>
                <w:sz w:val="22"/>
                <w:szCs w:val="20"/>
              </w:rPr>
              <w:t>If a child is crying, fussy and distraught the staff will comfort the child by holding, walking or rocking them in a rocking chair until they have calmed down.  If the child continues to cry for more than an hour and shows signs of distress the parent will be called</w:t>
            </w:r>
            <w:r>
              <w:rPr>
                <w:rFonts w:ascii="Arial" w:hAnsi="Arial" w:cs="Arial"/>
                <w:sz w:val="22"/>
                <w:szCs w:val="20"/>
              </w:rPr>
              <w:t xml:space="preserve"> to come and pick the child up.</w:t>
            </w:r>
          </w:p>
          <w:p w14:paraId="74E660E4" w14:textId="77777777" w:rsidR="00241FFB" w:rsidRDefault="00241FFB" w:rsidP="00241FFB">
            <w:pPr>
              <w:rPr>
                <w:rFonts w:ascii="Arial" w:hAnsi="Arial" w:cs="Arial"/>
                <w:b/>
                <w:sz w:val="22"/>
                <w:szCs w:val="20"/>
              </w:rPr>
            </w:pPr>
          </w:p>
          <w:p w14:paraId="451FF287" w14:textId="662840CB" w:rsidR="00241FFB" w:rsidRPr="008265FA" w:rsidRDefault="00241FFB" w:rsidP="00241FFB">
            <w:pPr>
              <w:rPr>
                <w:rFonts w:ascii="Arial" w:hAnsi="Arial" w:cs="Arial"/>
                <w:b/>
                <w:sz w:val="22"/>
                <w:szCs w:val="20"/>
              </w:rPr>
            </w:pPr>
            <w:r w:rsidRPr="008265FA">
              <w:rPr>
                <w:rFonts w:ascii="Arial" w:hAnsi="Arial" w:cs="Arial"/>
                <w:b/>
                <w:sz w:val="22"/>
                <w:szCs w:val="20"/>
              </w:rPr>
              <w:t>Field Trips</w:t>
            </w:r>
          </w:p>
          <w:p w14:paraId="75A80DDD" w14:textId="77777777" w:rsidR="00241FFB" w:rsidRPr="00241FFB" w:rsidRDefault="00241FFB" w:rsidP="00241FFB">
            <w:pPr>
              <w:rPr>
                <w:rFonts w:ascii="Arial" w:hAnsi="Arial" w:cs="Arial"/>
                <w:b/>
                <w:sz w:val="22"/>
                <w:szCs w:val="20"/>
              </w:rPr>
            </w:pPr>
            <w:r w:rsidRPr="002D7E1C">
              <w:rPr>
                <w:rFonts w:ascii="Arial" w:hAnsi="Arial" w:cs="Arial"/>
                <w:sz w:val="22"/>
                <w:szCs w:val="20"/>
              </w:rPr>
              <w:t>Sometimes during the week, we go on walks throughout the community (usually just around the block). These are spontaneous events chosen depending on the class mood and the weather. The consent and emergency authorization form signed at registration gi</w:t>
            </w:r>
            <w:r>
              <w:rPr>
                <w:rFonts w:ascii="Arial" w:hAnsi="Arial" w:cs="Arial"/>
                <w:sz w:val="22"/>
                <w:szCs w:val="20"/>
              </w:rPr>
              <w:t>ves permission for these walks.</w:t>
            </w:r>
          </w:p>
        </w:tc>
        <w:tc>
          <w:tcPr>
            <w:tcW w:w="5508" w:type="dxa"/>
          </w:tcPr>
          <w:p w14:paraId="4B28DBE8" w14:textId="77777777" w:rsidR="00241FFB" w:rsidRDefault="00241FFB" w:rsidP="00531635">
            <w:pPr>
              <w:rPr>
                <w:rFonts w:ascii="Arial" w:hAnsi="Arial" w:cs="Arial"/>
                <w:b/>
                <w:sz w:val="22"/>
                <w:szCs w:val="20"/>
              </w:rPr>
            </w:pPr>
          </w:p>
          <w:p w14:paraId="79894099" w14:textId="77777777" w:rsidR="00241FFB" w:rsidRPr="002D7E1C" w:rsidRDefault="00241FFB" w:rsidP="00241FFB">
            <w:pPr>
              <w:rPr>
                <w:rFonts w:ascii="Arial" w:hAnsi="Arial" w:cs="Arial"/>
                <w:b/>
                <w:sz w:val="22"/>
                <w:szCs w:val="20"/>
              </w:rPr>
            </w:pPr>
            <w:r w:rsidRPr="002D7E1C">
              <w:rPr>
                <w:rFonts w:ascii="Arial" w:hAnsi="Arial" w:cs="Arial"/>
                <w:b/>
                <w:sz w:val="22"/>
                <w:szCs w:val="20"/>
              </w:rPr>
              <w:t>Conferences</w:t>
            </w:r>
          </w:p>
          <w:p w14:paraId="21802E50" w14:textId="77777777" w:rsidR="00241FFB" w:rsidRPr="002D7E1C" w:rsidRDefault="00241FFB" w:rsidP="00241FFB">
            <w:pPr>
              <w:rPr>
                <w:rFonts w:ascii="Arial" w:hAnsi="Arial" w:cs="Arial"/>
                <w:sz w:val="22"/>
                <w:szCs w:val="20"/>
              </w:rPr>
            </w:pPr>
            <w:r w:rsidRPr="002D7E1C">
              <w:rPr>
                <w:rFonts w:ascii="Arial" w:hAnsi="Arial" w:cs="Arial"/>
                <w:sz w:val="22"/>
                <w:szCs w:val="20"/>
              </w:rPr>
              <w:t xml:space="preserve">Parent/Teacher conferences are held twice a year (see calendar).  For all new students, every effort is made to hold the first meeting between your child and the directress in </w:t>
            </w:r>
            <w:r w:rsidR="007B79EA">
              <w:rPr>
                <w:rFonts w:ascii="Arial" w:hAnsi="Arial" w:cs="Arial"/>
                <w:sz w:val="22"/>
                <w:szCs w:val="20"/>
              </w:rPr>
              <w:t>their new classroom</w:t>
            </w:r>
            <w:r w:rsidRPr="002D7E1C">
              <w:rPr>
                <w:rFonts w:ascii="Arial" w:hAnsi="Arial" w:cs="Arial"/>
                <w:sz w:val="22"/>
                <w:szCs w:val="20"/>
              </w:rPr>
              <w:t xml:space="preserve"> to make transitions into the toddler program smoother.  Other conferences requested by staff or parents will be arranged as needed.</w:t>
            </w:r>
          </w:p>
          <w:p w14:paraId="4D7D68EF" w14:textId="77777777" w:rsidR="00241FFB" w:rsidRDefault="00241FFB" w:rsidP="00241FFB">
            <w:pPr>
              <w:rPr>
                <w:rFonts w:ascii="Arial" w:hAnsi="Arial" w:cs="Arial"/>
                <w:sz w:val="22"/>
                <w:szCs w:val="20"/>
              </w:rPr>
            </w:pPr>
          </w:p>
          <w:p w14:paraId="5F2F89AA" w14:textId="77777777" w:rsidR="00241FFB" w:rsidRPr="002D7E1C" w:rsidRDefault="00241FFB" w:rsidP="00241FFB">
            <w:pPr>
              <w:rPr>
                <w:rFonts w:ascii="Arial" w:hAnsi="Arial" w:cs="Arial"/>
                <w:b/>
                <w:sz w:val="22"/>
                <w:szCs w:val="20"/>
              </w:rPr>
            </w:pPr>
            <w:r w:rsidRPr="002D7E1C">
              <w:rPr>
                <w:rFonts w:ascii="Arial" w:hAnsi="Arial" w:cs="Arial"/>
                <w:b/>
                <w:sz w:val="22"/>
                <w:szCs w:val="20"/>
              </w:rPr>
              <w:t>Holiday Celebrations</w:t>
            </w:r>
          </w:p>
          <w:p w14:paraId="3DC12DBA" w14:textId="77777777" w:rsidR="00241FFB" w:rsidRDefault="00241FFB" w:rsidP="00241FFB">
            <w:pPr>
              <w:pStyle w:val="Header"/>
              <w:tabs>
                <w:tab w:val="clear" w:pos="4320"/>
                <w:tab w:val="clear" w:pos="8640"/>
              </w:tabs>
              <w:rPr>
                <w:rFonts w:cs="Arial"/>
                <w:sz w:val="22"/>
              </w:rPr>
            </w:pPr>
            <w:r w:rsidRPr="002D7E1C">
              <w:rPr>
                <w:rFonts w:cs="Arial"/>
                <w:sz w:val="22"/>
              </w:rPr>
              <w:t xml:space="preserve">Halloween, Thanksgiving, Christmas, Hanukkah, New Years, Kwanza etc. are all recognized from a cultural point of view.  Although we acknowledge all holidays, we offer no religious training.  If your child comes from a cultural background that has a different New Year or holiday, please tell the director/directress and allow the child to share the event with the class.  If, for any reason, you don’t want your child to participate in any celebration, please inform the school ahead of time so other arrangements can be made for your child.  Parents are encouraged to participate in all programs and celebrations.  </w:t>
            </w:r>
          </w:p>
          <w:p w14:paraId="370412C9" w14:textId="77777777" w:rsidR="00241FFB" w:rsidRPr="002D7E1C" w:rsidRDefault="00241FFB" w:rsidP="00241FFB">
            <w:pPr>
              <w:pStyle w:val="Header"/>
              <w:tabs>
                <w:tab w:val="clear" w:pos="4320"/>
                <w:tab w:val="clear" w:pos="8640"/>
              </w:tabs>
              <w:rPr>
                <w:rFonts w:cs="Arial"/>
                <w:sz w:val="22"/>
              </w:rPr>
            </w:pPr>
          </w:p>
          <w:p w14:paraId="3251772C" w14:textId="77777777" w:rsidR="00241FFB" w:rsidRPr="002D7E1C" w:rsidRDefault="00241FFB" w:rsidP="00241FFB">
            <w:pPr>
              <w:pStyle w:val="Header"/>
              <w:tabs>
                <w:tab w:val="clear" w:pos="4320"/>
                <w:tab w:val="clear" w:pos="8640"/>
              </w:tabs>
              <w:rPr>
                <w:rFonts w:cs="Arial"/>
                <w:b/>
                <w:sz w:val="22"/>
              </w:rPr>
            </w:pPr>
            <w:r w:rsidRPr="002D7E1C">
              <w:rPr>
                <w:rFonts w:cs="Arial"/>
                <w:b/>
                <w:sz w:val="22"/>
              </w:rPr>
              <w:t>Birthday Celebrations</w:t>
            </w:r>
          </w:p>
          <w:p w14:paraId="7A5597C4" w14:textId="77777777" w:rsidR="00241FFB" w:rsidRPr="002D7E1C" w:rsidRDefault="00241FFB" w:rsidP="00241FFB">
            <w:pPr>
              <w:rPr>
                <w:rFonts w:ascii="Arial" w:hAnsi="Arial" w:cs="Arial"/>
                <w:sz w:val="22"/>
                <w:szCs w:val="20"/>
              </w:rPr>
            </w:pPr>
            <w:r w:rsidRPr="002D7E1C">
              <w:rPr>
                <w:rFonts w:ascii="Arial" w:hAnsi="Arial" w:cs="Arial"/>
                <w:sz w:val="22"/>
                <w:szCs w:val="20"/>
              </w:rPr>
              <w:t>Toddlers often think that every day is their birthday and so we sing the birthday song often. When your child does celebrate a birthday, we will celebrate with singing and a snack. If you wish to provide a special birthday snack we suggest a healthy treat of fresh fruit or vegetables, small boxes of raisins, or muffins. Many of our parents wish to limit the amount of sugar in their child’s diet so we ask that you avoid bringing treats containing large amounts of sugar. Another way to celebrate birthdays, holidays, or children moving on to other programs is by donating a book in honor of your child. We can suggest appropriate titles, if you would like.</w:t>
            </w:r>
          </w:p>
          <w:p w14:paraId="40AC30AA" w14:textId="77777777" w:rsidR="00241FFB" w:rsidRDefault="00241FFB" w:rsidP="00241FFB">
            <w:pPr>
              <w:rPr>
                <w:rFonts w:ascii="Arial" w:hAnsi="Arial" w:cs="Arial"/>
                <w:sz w:val="22"/>
                <w:szCs w:val="20"/>
              </w:rPr>
            </w:pPr>
          </w:p>
          <w:p w14:paraId="28D3CA58" w14:textId="77777777" w:rsidR="00241FFB" w:rsidRPr="002D7E1C" w:rsidRDefault="00241FFB" w:rsidP="00241FFB">
            <w:pPr>
              <w:keepLines/>
              <w:widowControl w:val="0"/>
              <w:rPr>
                <w:rFonts w:ascii="Arial" w:hAnsi="Arial" w:cs="Arial"/>
                <w:b/>
                <w:sz w:val="22"/>
                <w:szCs w:val="20"/>
              </w:rPr>
            </w:pPr>
            <w:r w:rsidRPr="002D7E1C">
              <w:rPr>
                <w:rFonts w:ascii="Arial" w:hAnsi="Arial" w:cs="Arial"/>
                <w:b/>
                <w:sz w:val="22"/>
                <w:szCs w:val="20"/>
              </w:rPr>
              <w:t>Photos</w:t>
            </w:r>
          </w:p>
          <w:p w14:paraId="60064A9D" w14:textId="77777777" w:rsidR="00241FFB" w:rsidRPr="002D7E1C" w:rsidRDefault="00241FFB" w:rsidP="00241FFB">
            <w:pPr>
              <w:keepLines/>
              <w:widowControl w:val="0"/>
              <w:rPr>
                <w:rFonts w:ascii="Arial" w:hAnsi="Arial" w:cs="Arial"/>
                <w:sz w:val="22"/>
                <w:szCs w:val="20"/>
              </w:rPr>
            </w:pPr>
            <w:r w:rsidRPr="002D7E1C">
              <w:rPr>
                <w:rFonts w:ascii="Arial" w:hAnsi="Arial" w:cs="Arial"/>
                <w:sz w:val="22"/>
                <w:szCs w:val="20"/>
              </w:rPr>
              <w:t xml:space="preserve">Photos are taken of children to share with the parents through Transparent Classroom, software used to track your child’s development, lessons, pictures, etc.  </w:t>
            </w:r>
            <w:r w:rsidR="00125CBD">
              <w:rPr>
                <w:rFonts w:ascii="Arial" w:hAnsi="Arial" w:cs="Arial"/>
                <w:sz w:val="22"/>
                <w:szCs w:val="20"/>
              </w:rPr>
              <w:t xml:space="preserve">Permission to use your child’s photos </w:t>
            </w:r>
            <w:r w:rsidRPr="002D7E1C">
              <w:rPr>
                <w:rFonts w:ascii="Arial" w:hAnsi="Arial" w:cs="Arial"/>
                <w:sz w:val="22"/>
                <w:szCs w:val="20"/>
              </w:rPr>
              <w:t>in our classroom, school website, Notes Home, etc</w:t>
            </w:r>
            <w:r w:rsidR="00125CBD">
              <w:rPr>
                <w:rFonts w:ascii="Arial" w:hAnsi="Arial" w:cs="Arial"/>
                <w:sz w:val="22"/>
                <w:szCs w:val="20"/>
              </w:rPr>
              <w:t xml:space="preserve">. is provided using the </w:t>
            </w:r>
            <w:r w:rsidR="00125CBD">
              <w:rPr>
                <w:rFonts w:ascii="Arial" w:hAnsi="Arial" w:cs="Arial"/>
                <w:b/>
                <w:sz w:val="22"/>
                <w:szCs w:val="20"/>
              </w:rPr>
              <w:t xml:space="preserve">Photo Permission </w:t>
            </w:r>
            <w:r w:rsidR="00125CBD" w:rsidRPr="00125CBD">
              <w:rPr>
                <w:rFonts w:ascii="Arial" w:hAnsi="Arial" w:cs="Arial"/>
                <w:b/>
                <w:sz w:val="22"/>
                <w:szCs w:val="20"/>
              </w:rPr>
              <w:t>Form</w:t>
            </w:r>
            <w:r w:rsidR="00125CBD">
              <w:rPr>
                <w:rFonts w:ascii="Arial" w:hAnsi="Arial" w:cs="Arial"/>
                <w:sz w:val="22"/>
                <w:szCs w:val="20"/>
              </w:rPr>
              <w:t xml:space="preserve">. </w:t>
            </w:r>
          </w:p>
          <w:p w14:paraId="6C694F29" w14:textId="77777777" w:rsidR="00241FFB" w:rsidRDefault="00241FFB" w:rsidP="00241FFB">
            <w:pPr>
              <w:rPr>
                <w:rFonts w:ascii="Arial" w:hAnsi="Arial" w:cs="Arial"/>
                <w:sz w:val="22"/>
                <w:szCs w:val="20"/>
              </w:rPr>
            </w:pPr>
          </w:p>
          <w:p w14:paraId="1F0EC7D7" w14:textId="77777777" w:rsidR="00531635" w:rsidRPr="009D7A5E" w:rsidRDefault="00531635" w:rsidP="00AF2E00">
            <w:pPr>
              <w:rPr>
                <w:rFonts w:ascii="Arial" w:hAnsi="Arial" w:cs="Arial"/>
                <w:sz w:val="22"/>
                <w:szCs w:val="20"/>
              </w:rPr>
            </w:pPr>
          </w:p>
        </w:tc>
      </w:tr>
      <w:tr w:rsidR="00241FFB" w14:paraId="63C2D3DE" w14:textId="77777777" w:rsidTr="00093446">
        <w:trPr>
          <w:trHeight w:val="87"/>
        </w:trPr>
        <w:tc>
          <w:tcPr>
            <w:tcW w:w="11016" w:type="dxa"/>
            <w:gridSpan w:val="2"/>
            <w:tcBorders>
              <w:bottom w:val="single" w:sz="4" w:space="0" w:color="auto"/>
            </w:tcBorders>
            <w:shd w:val="clear" w:color="auto" w:fill="FFFF99"/>
          </w:tcPr>
          <w:p w14:paraId="6C03AAF8" w14:textId="77777777" w:rsidR="00241FFB" w:rsidRDefault="00241FFB" w:rsidP="00531635">
            <w:pPr>
              <w:rPr>
                <w:rFonts w:ascii="Arial" w:hAnsi="Arial" w:cs="Arial"/>
                <w:b/>
                <w:sz w:val="22"/>
                <w:szCs w:val="20"/>
              </w:rPr>
            </w:pPr>
          </w:p>
        </w:tc>
      </w:tr>
      <w:tr w:rsidR="00241FFB" w14:paraId="6D60380F" w14:textId="77777777" w:rsidTr="00093446">
        <w:tc>
          <w:tcPr>
            <w:tcW w:w="11016" w:type="dxa"/>
            <w:gridSpan w:val="2"/>
            <w:tcBorders>
              <w:top w:val="single" w:sz="4" w:space="0" w:color="auto"/>
              <w:bottom w:val="single" w:sz="4" w:space="0" w:color="auto"/>
            </w:tcBorders>
            <w:shd w:val="clear" w:color="auto" w:fill="FFFF66"/>
          </w:tcPr>
          <w:p w14:paraId="4446DB84" w14:textId="77777777" w:rsidR="00241FFB" w:rsidRDefault="00241FFB" w:rsidP="00531635">
            <w:pPr>
              <w:jc w:val="center"/>
              <w:rPr>
                <w:rFonts w:ascii="Arial" w:hAnsi="Arial" w:cs="Arial"/>
                <w:b/>
                <w:sz w:val="22"/>
                <w:szCs w:val="20"/>
              </w:rPr>
            </w:pPr>
            <w:r w:rsidRPr="004E4BE9">
              <w:rPr>
                <w:rFonts w:ascii="Arial" w:hAnsi="Arial" w:cs="Arial"/>
                <w:b/>
                <w:color w:val="1F497D" w:themeColor="text2"/>
                <w:sz w:val="32"/>
                <w:szCs w:val="20"/>
              </w:rPr>
              <w:lastRenderedPageBreak/>
              <w:t>Toddler Program</w:t>
            </w:r>
          </w:p>
        </w:tc>
      </w:tr>
      <w:tr w:rsidR="00C94693" w14:paraId="23B99B82" w14:textId="77777777" w:rsidTr="00531635">
        <w:trPr>
          <w:trHeight w:val="4184"/>
        </w:trPr>
        <w:tc>
          <w:tcPr>
            <w:tcW w:w="5508" w:type="dxa"/>
            <w:tcBorders>
              <w:top w:val="single" w:sz="4" w:space="0" w:color="auto"/>
              <w:bottom w:val="single" w:sz="4" w:space="0" w:color="auto"/>
              <w:right w:val="nil"/>
            </w:tcBorders>
          </w:tcPr>
          <w:p w14:paraId="1F5380E0" w14:textId="77777777" w:rsidR="00C94693" w:rsidRDefault="00C94693" w:rsidP="00531635">
            <w:pPr>
              <w:pStyle w:val="Header"/>
              <w:tabs>
                <w:tab w:val="clear" w:pos="4320"/>
                <w:tab w:val="clear" w:pos="8640"/>
              </w:tabs>
              <w:rPr>
                <w:rFonts w:cs="Arial"/>
                <w:sz w:val="22"/>
              </w:rPr>
            </w:pPr>
          </w:p>
          <w:p w14:paraId="6183DABA" w14:textId="7E2721BF" w:rsidR="00C94693" w:rsidRPr="008265FA" w:rsidRDefault="00C94693" w:rsidP="00531635">
            <w:pPr>
              <w:rPr>
                <w:rFonts w:ascii="Arial" w:hAnsi="Arial" w:cs="Arial"/>
                <w:b/>
                <w:sz w:val="22"/>
                <w:szCs w:val="20"/>
              </w:rPr>
            </w:pPr>
            <w:r w:rsidRPr="008265FA">
              <w:rPr>
                <w:rFonts w:ascii="Arial" w:hAnsi="Arial" w:cs="Arial"/>
                <w:b/>
                <w:sz w:val="22"/>
                <w:szCs w:val="20"/>
              </w:rPr>
              <w:t>Classroom Observation</w:t>
            </w:r>
          </w:p>
          <w:p w14:paraId="3E469698" w14:textId="532BA595" w:rsidR="00835190" w:rsidRPr="002D7E1C" w:rsidRDefault="00835190" w:rsidP="00531635">
            <w:pPr>
              <w:rPr>
                <w:rFonts w:ascii="Arial" w:hAnsi="Arial" w:cs="Arial"/>
                <w:b/>
                <w:sz w:val="22"/>
                <w:szCs w:val="20"/>
              </w:rPr>
            </w:pPr>
            <w:r w:rsidRPr="008265FA">
              <w:rPr>
                <w:rFonts w:ascii="Arial" w:hAnsi="Arial" w:cs="Arial"/>
                <w:b/>
                <w:sz w:val="22"/>
                <w:szCs w:val="20"/>
              </w:rPr>
              <w:t>Suspended until further notice</w:t>
            </w:r>
          </w:p>
          <w:p w14:paraId="1A6B0B1B" w14:textId="77777777" w:rsidR="00093446" w:rsidRDefault="00C94693" w:rsidP="00093446">
            <w:pPr>
              <w:rPr>
                <w:rFonts w:ascii="Arial" w:hAnsi="Arial" w:cs="Arial"/>
                <w:color w:val="000000"/>
                <w:sz w:val="22"/>
                <w:szCs w:val="20"/>
              </w:rPr>
            </w:pPr>
            <w:r w:rsidRPr="002D7E1C">
              <w:rPr>
                <w:rFonts w:ascii="Arial" w:hAnsi="Arial" w:cs="Arial"/>
                <w:color w:val="000000"/>
                <w:sz w:val="22"/>
                <w:szCs w:val="20"/>
              </w:rPr>
              <w:t xml:space="preserve">We encourage you to observe the classrooms.  In a Montessori classroom, we ask that you follow some simple guidelines to minimize interference </w:t>
            </w:r>
            <w:r w:rsidR="00093446">
              <w:rPr>
                <w:rFonts w:ascii="Arial" w:hAnsi="Arial" w:cs="Arial"/>
                <w:color w:val="000000"/>
                <w:sz w:val="22"/>
                <w:szCs w:val="20"/>
              </w:rPr>
              <w:t>in the children’s environment. (</w:t>
            </w:r>
            <w:r w:rsidRPr="002D7E1C">
              <w:rPr>
                <w:rFonts w:ascii="Arial" w:hAnsi="Arial" w:cs="Arial"/>
                <w:color w:val="000000"/>
                <w:sz w:val="22"/>
                <w:szCs w:val="20"/>
              </w:rPr>
              <w:t>These guidelines are available from your child’s directress/director.</w:t>
            </w:r>
            <w:r w:rsidR="00093446">
              <w:rPr>
                <w:rFonts w:ascii="Arial" w:hAnsi="Arial" w:cs="Arial"/>
                <w:color w:val="000000"/>
                <w:sz w:val="22"/>
                <w:szCs w:val="20"/>
              </w:rPr>
              <w:t>)</w:t>
            </w:r>
            <w:r w:rsidRPr="002D7E1C">
              <w:rPr>
                <w:rFonts w:ascii="Arial" w:hAnsi="Arial" w:cs="Arial"/>
                <w:color w:val="000000"/>
                <w:sz w:val="22"/>
                <w:szCs w:val="20"/>
              </w:rPr>
              <w:t xml:space="preserve"> Seeing the children at work is to experience the M</w:t>
            </w:r>
            <w:r w:rsidR="00093446">
              <w:rPr>
                <w:rFonts w:ascii="Arial" w:hAnsi="Arial" w:cs="Arial"/>
                <w:color w:val="000000"/>
                <w:sz w:val="22"/>
                <w:szCs w:val="20"/>
              </w:rPr>
              <w:t>ontessori philosophy in action.</w:t>
            </w:r>
            <w:r w:rsidRPr="002D7E1C">
              <w:rPr>
                <w:rFonts w:ascii="Arial" w:hAnsi="Arial" w:cs="Arial"/>
                <w:color w:val="000000"/>
                <w:sz w:val="22"/>
                <w:szCs w:val="20"/>
              </w:rPr>
              <w:t xml:space="preserve"> To make you</w:t>
            </w:r>
            <w:r w:rsidR="00093446">
              <w:rPr>
                <w:rFonts w:ascii="Arial" w:hAnsi="Arial" w:cs="Arial"/>
                <w:color w:val="000000"/>
                <w:sz w:val="22"/>
                <w:szCs w:val="20"/>
              </w:rPr>
              <w:t xml:space="preserve">r observation more meaningful: </w:t>
            </w:r>
            <w:r w:rsidRPr="002D7E1C">
              <w:rPr>
                <w:rFonts w:ascii="Arial" w:hAnsi="Arial" w:cs="Arial"/>
                <w:color w:val="000000"/>
                <w:sz w:val="22"/>
                <w:szCs w:val="20"/>
              </w:rPr>
              <w:t xml:space="preserve">look around the room and notice the amount and diversity of activity; the range of ages; the types of materials; the individual and group activity; and the interaction of the children.  As you focus your attention on the teacher, notice his or her demeanor and the respect the teacher shows each child.  </w:t>
            </w:r>
          </w:p>
          <w:p w14:paraId="1795D61D" w14:textId="77777777" w:rsidR="00C94693" w:rsidRPr="00093446" w:rsidRDefault="00531635" w:rsidP="00093446">
            <w:pPr>
              <w:rPr>
                <w:rFonts w:ascii="Arial" w:hAnsi="Arial" w:cs="Arial"/>
                <w:color w:val="000000"/>
                <w:sz w:val="22"/>
                <w:szCs w:val="20"/>
              </w:rPr>
            </w:pPr>
            <w:r w:rsidRPr="002D7E1C">
              <w:rPr>
                <w:rFonts w:ascii="Arial" w:hAnsi="Arial" w:cs="Arial"/>
                <w:color w:val="000000"/>
                <w:sz w:val="22"/>
                <w:szCs w:val="20"/>
              </w:rPr>
              <w:t>Also focus your attention on your child and the</w:t>
            </w:r>
          </w:p>
        </w:tc>
        <w:tc>
          <w:tcPr>
            <w:tcW w:w="5508" w:type="dxa"/>
            <w:tcBorders>
              <w:top w:val="single" w:sz="4" w:space="0" w:color="auto"/>
              <w:left w:val="nil"/>
              <w:bottom w:val="single" w:sz="4" w:space="0" w:color="auto"/>
            </w:tcBorders>
          </w:tcPr>
          <w:p w14:paraId="6A43DF10" w14:textId="77777777" w:rsidR="00C94693" w:rsidRDefault="00C94693" w:rsidP="00531635">
            <w:pPr>
              <w:rPr>
                <w:rFonts w:ascii="Arial" w:hAnsi="Arial" w:cs="Arial"/>
                <w:sz w:val="22"/>
                <w:szCs w:val="20"/>
              </w:rPr>
            </w:pPr>
          </w:p>
          <w:p w14:paraId="48D1626C" w14:textId="77777777" w:rsidR="00C94693" w:rsidRPr="00531635" w:rsidRDefault="00531635" w:rsidP="00531635">
            <w:pPr>
              <w:rPr>
                <w:rFonts w:ascii="Arial" w:hAnsi="Arial" w:cs="Arial"/>
                <w:color w:val="000000"/>
                <w:sz w:val="22"/>
                <w:szCs w:val="20"/>
              </w:rPr>
            </w:pPr>
            <w:r w:rsidRPr="002D7E1C">
              <w:rPr>
                <w:rFonts w:ascii="Arial" w:hAnsi="Arial" w:cs="Arial"/>
                <w:color w:val="000000"/>
                <w:sz w:val="22"/>
                <w:szCs w:val="20"/>
              </w:rPr>
              <w:t xml:space="preserve">succession of activities he or she engages in; look for signs of concentration, enthusiasm and self-satisfaction in each activity. </w:t>
            </w:r>
            <w:r>
              <w:rPr>
                <w:rFonts w:ascii="Arial" w:hAnsi="Arial" w:cs="Arial"/>
                <w:color w:val="000000"/>
                <w:sz w:val="22"/>
                <w:szCs w:val="20"/>
              </w:rPr>
              <w:t xml:space="preserve"> </w:t>
            </w:r>
            <w:r w:rsidR="00093446" w:rsidRPr="002D7E1C">
              <w:rPr>
                <w:rFonts w:ascii="Arial" w:hAnsi="Arial" w:cs="Arial"/>
                <w:color w:val="000000"/>
                <w:sz w:val="22"/>
                <w:szCs w:val="20"/>
              </w:rPr>
              <w:t>As you focus on the classroom community, look for evidence of respect and cooperation.   Our goal at Highland is for each classroom to be a vibrant, caring and engaging environment where individuals thrive and the sense of community flourishes.</w:t>
            </w:r>
            <w:r w:rsidR="00093446">
              <w:rPr>
                <w:rFonts w:ascii="Arial" w:hAnsi="Arial" w:cs="Arial"/>
                <w:color w:val="000000"/>
                <w:sz w:val="22"/>
                <w:szCs w:val="20"/>
              </w:rPr>
              <w:t xml:space="preserve"> </w:t>
            </w:r>
            <w:r w:rsidR="00093446" w:rsidRPr="002D7E1C">
              <w:rPr>
                <w:rFonts w:ascii="Arial" w:hAnsi="Arial" w:cs="Arial"/>
                <w:color w:val="000000"/>
                <w:sz w:val="22"/>
                <w:szCs w:val="20"/>
              </w:rPr>
              <w:t>All parents can visit or observe their children at any time during our operating hours, EXCEPT if there is a court order preventing or denying the parent access to the child.   It is important that you give your child time to adjust to their new environment before your first visit; therefore, we ask that you discuss your first visit with the Toddler</w:t>
            </w:r>
            <w:r w:rsidR="00093446">
              <w:rPr>
                <w:rFonts w:ascii="Arial" w:hAnsi="Arial" w:cs="Arial"/>
                <w:color w:val="000000"/>
                <w:sz w:val="22"/>
                <w:szCs w:val="20"/>
              </w:rPr>
              <w:t xml:space="preserve"> Directress prior to visitation</w:t>
            </w:r>
            <w:r w:rsidR="00125CBD">
              <w:rPr>
                <w:rFonts w:ascii="Arial" w:hAnsi="Arial" w:cs="Arial"/>
                <w:color w:val="000000"/>
                <w:sz w:val="22"/>
                <w:szCs w:val="20"/>
              </w:rPr>
              <w:t>.</w:t>
            </w:r>
          </w:p>
        </w:tc>
      </w:tr>
      <w:tr w:rsidR="00C94693" w14:paraId="036EBBAD" w14:textId="77777777" w:rsidTr="00125CBD">
        <w:trPr>
          <w:trHeight w:val="9089"/>
        </w:trPr>
        <w:tc>
          <w:tcPr>
            <w:tcW w:w="5508" w:type="dxa"/>
            <w:tcBorders>
              <w:top w:val="single" w:sz="4" w:space="0" w:color="auto"/>
              <w:bottom w:val="nil"/>
              <w:right w:val="nil"/>
            </w:tcBorders>
          </w:tcPr>
          <w:p w14:paraId="228F8EA3" w14:textId="77777777" w:rsidR="00C94693" w:rsidRPr="00093446" w:rsidRDefault="00C94693" w:rsidP="00C94693">
            <w:pPr>
              <w:rPr>
                <w:rFonts w:ascii="Arial" w:hAnsi="Arial" w:cs="Arial"/>
                <w:b/>
                <w:sz w:val="22"/>
                <w:szCs w:val="22"/>
              </w:rPr>
            </w:pPr>
          </w:p>
          <w:p w14:paraId="785FD6D5" w14:textId="77777777" w:rsidR="00531635" w:rsidRDefault="00531635" w:rsidP="00C94693">
            <w:pPr>
              <w:rPr>
                <w:rFonts w:ascii="Arial" w:hAnsi="Arial" w:cs="Arial"/>
                <w:sz w:val="22"/>
                <w:szCs w:val="22"/>
              </w:rPr>
            </w:pPr>
            <w:r w:rsidRPr="00093446">
              <w:rPr>
                <w:rFonts w:ascii="Arial" w:hAnsi="Arial" w:cs="Arial"/>
                <w:b/>
                <w:sz w:val="22"/>
                <w:szCs w:val="20"/>
              </w:rPr>
              <w:t>Discipline</w:t>
            </w:r>
            <w:r w:rsidRPr="00093446">
              <w:rPr>
                <w:rFonts w:ascii="Arial" w:hAnsi="Arial" w:cs="Arial"/>
                <w:sz w:val="22"/>
                <w:szCs w:val="22"/>
              </w:rPr>
              <w:t xml:space="preserve"> </w:t>
            </w:r>
          </w:p>
          <w:p w14:paraId="0FC19E7F" w14:textId="77777777" w:rsidR="00C94693" w:rsidRPr="00093446" w:rsidRDefault="00C94693" w:rsidP="00C94693">
            <w:pPr>
              <w:rPr>
                <w:rFonts w:ascii="Arial" w:hAnsi="Arial" w:cs="Arial"/>
                <w:sz w:val="22"/>
                <w:szCs w:val="22"/>
              </w:rPr>
            </w:pPr>
            <w:r w:rsidRPr="00093446">
              <w:rPr>
                <w:rFonts w:ascii="Arial" w:hAnsi="Arial" w:cs="Arial"/>
                <w:sz w:val="22"/>
                <w:szCs w:val="22"/>
              </w:rPr>
              <w:t xml:space="preserve">Toddlers are learning what it is to be in this world, and sometimes they may display behavior that is unsafe or hurtful to others. It is our job to first model the behavior we expect them to have and then to use different methods to encourage that behavior in them. At Highland, we use the following techniques in the following order in situations where a toddler needs help with her/his behavior: </w:t>
            </w:r>
          </w:p>
          <w:p w14:paraId="11EA1E05" w14:textId="77777777" w:rsidR="00C94693" w:rsidRPr="00093446" w:rsidRDefault="00C94693" w:rsidP="00C94693">
            <w:pPr>
              <w:rPr>
                <w:rFonts w:ascii="Arial" w:hAnsi="Arial" w:cs="Arial"/>
                <w:sz w:val="22"/>
                <w:szCs w:val="22"/>
              </w:rPr>
            </w:pPr>
          </w:p>
          <w:p w14:paraId="5D8E5BEA" w14:textId="77777777" w:rsidR="00C94693" w:rsidRPr="00093446" w:rsidRDefault="00C94693" w:rsidP="00C94693">
            <w:pPr>
              <w:rPr>
                <w:rFonts w:ascii="Arial" w:hAnsi="Arial" w:cs="Arial"/>
                <w:sz w:val="22"/>
                <w:szCs w:val="22"/>
              </w:rPr>
            </w:pPr>
            <w:r w:rsidRPr="00093446">
              <w:rPr>
                <w:rFonts w:ascii="Arial" w:hAnsi="Arial" w:cs="Arial"/>
                <w:sz w:val="22"/>
                <w:szCs w:val="22"/>
              </w:rPr>
              <w:t xml:space="preserve">We first identify with our words what the toddler is doing (you are taking ____’s toy, she is upset: look at her face. You can see how upset she is.”)  </w:t>
            </w:r>
          </w:p>
          <w:p w14:paraId="3968FF64" w14:textId="77777777" w:rsidR="00C94693" w:rsidRPr="00093446" w:rsidRDefault="00C94693" w:rsidP="00C94693">
            <w:pPr>
              <w:rPr>
                <w:rFonts w:ascii="Arial" w:hAnsi="Arial" w:cs="Arial"/>
                <w:sz w:val="22"/>
                <w:szCs w:val="22"/>
              </w:rPr>
            </w:pPr>
          </w:p>
          <w:p w14:paraId="0C1A81F0" w14:textId="77777777" w:rsidR="00C94693" w:rsidRPr="00093446" w:rsidRDefault="00C94693" w:rsidP="00C94693">
            <w:pPr>
              <w:rPr>
                <w:rFonts w:ascii="Arial" w:hAnsi="Arial" w:cs="Arial"/>
                <w:sz w:val="22"/>
                <w:szCs w:val="22"/>
              </w:rPr>
            </w:pPr>
            <w:r w:rsidRPr="00093446">
              <w:rPr>
                <w:rFonts w:ascii="Arial" w:hAnsi="Arial" w:cs="Arial"/>
                <w:sz w:val="22"/>
                <w:szCs w:val="22"/>
              </w:rPr>
              <w:t xml:space="preserve">Then we try to redirect the toddler to another material (you need to give the toy back to her so that we can do this other work), if that is not successful, we remove the object that is causing the problem or bring the toddler to another area of the classroom to cool down until they are ready to return. </w:t>
            </w:r>
          </w:p>
          <w:p w14:paraId="6FF78929" w14:textId="77777777" w:rsidR="00C94693" w:rsidRPr="00093446" w:rsidRDefault="00C94693" w:rsidP="00C94693">
            <w:pPr>
              <w:rPr>
                <w:rFonts w:ascii="Arial" w:hAnsi="Arial" w:cs="Arial"/>
                <w:sz w:val="22"/>
                <w:szCs w:val="22"/>
              </w:rPr>
            </w:pPr>
          </w:p>
          <w:p w14:paraId="0655D3D9" w14:textId="77777777" w:rsidR="00C94693" w:rsidRPr="00093446" w:rsidRDefault="00C94693" w:rsidP="00C94693">
            <w:pPr>
              <w:rPr>
                <w:rFonts w:ascii="Arial" w:hAnsi="Arial" w:cs="Arial"/>
                <w:sz w:val="22"/>
                <w:szCs w:val="22"/>
              </w:rPr>
            </w:pPr>
            <w:r w:rsidRPr="00093446">
              <w:rPr>
                <w:rFonts w:ascii="Arial" w:hAnsi="Arial" w:cs="Arial"/>
                <w:sz w:val="22"/>
                <w:szCs w:val="22"/>
              </w:rPr>
              <w:t>We do not use time-outs for children under three years of age, but we do encourage toddlers to take a moment and a deep breath to calm them with the help of an adult.</w:t>
            </w:r>
          </w:p>
          <w:p w14:paraId="25ACD951" w14:textId="77777777" w:rsidR="00C94693" w:rsidRPr="00093446" w:rsidRDefault="00C94693" w:rsidP="00C94693">
            <w:pPr>
              <w:rPr>
                <w:rFonts w:ascii="Arial" w:hAnsi="Arial" w:cs="Arial"/>
                <w:sz w:val="22"/>
                <w:szCs w:val="22"/>
              </w:rPr>
            </w:pPr>
          </w:p>
          <w:p w14:paraId="7319B5B7" w14:textId="77777777" w:rsidR="00C94693" w:rsidRPr="00093446" w:rsidRDefault="00C94693" w:rsidP="00AF372A">
            <w:pPr>
              <w:rPr>
                <w:rFonts w:ascii="Arial" w:hAnsi="Arial" w:cs="Arial"/>
                <w:sz w:val="22"/>
                <w:szCs w:val="22"/>
              </w:rPr>
            </w:pPr>
            <w:r w:rsidRPr="00093446">
              <w:rPr>
                <w:rFonts w:ascii="Arial" w:hAnsi="Arial" w:cs="Arial"/>
                <w:sz w:val="22"/>
                <w:szCs w:val="22"/>
              </w:rPr>
              <w:t>As most toddlers are without language, often they resort to using hands to get their meaning across. If another toddler is hurt when this happens, we put all out attention on the injured toddler</w:t>
            </w:r>
            <w:r w:rsidR="00AF372A">
              <w:rPr>
                <w:rFonts w:ascii="Arial" w:hAnsi="Arial" w:cs="Arial"/>
                <w:sz w:val="22"/>
                <w:szCs w:val="22"/>
              </w:rPr>
              <w:t xml:space="preserve">, </w:t>
            </w:r>
            <w:r w:rsidR="00AF372A" w:rsidRPr="00AF372A">
              <w:rPr>
                <w:rFonts w:ascii="Arial" w:hAnsi="Arial" w:cs="Arial"/>
                <w:sz w:val="22"/>
                <w:szCs w:val="22"/>
              </w:rPr>
              <w:t>and let the other child know that they hurt a friend and show them what they can do to make that friend feel better. We then remind them what we can do with our words or how we can touch friends gently to be kind to one another</w:t>
            </w:r>
            <w:r w:rsidR="00AF372A">
              <w:rPr>
                <w:rFonts w:ascii="Arial" w:hAnsi="Arial" w:cs="Arial"/>
                <w:sz w:val="22"/>
                <w:szCs w:val="22"/>
              </w:rPr>
              <w:t>.</w:t>
            </w:r>
          </w:p>
        </w:tc>
        <w:tc>
          <w:tcPr>
            <w:tcW w:w="5508" w:type="dxa"/>
            <w:tcBorders>
              <w:top w:val="single" w:sz="4" w:space="0" w:color="auto"/>
              <w:left w:val="nil"/>
              <w:bottom w:val="nil"/>
            </w:tcBorders>
          </w:tcPr>
          <w:p w14:paraId="3C5D1DA6" w14:textId="77777777" w:rsidR="00C94693" w:rsidRPr="00093446" w:rsidRDefault="00C94693" w:rsidP="00531635">
            <w:pPr>
              <w:rPr>
                <w:rFonts w:ascii="Arial" w:hAnsi="Arial" w:cs="Arial"/>
                <w:sz w:val="22"/>
                <w:szCs w:val="22"/>
              </w:rPr>
            </w:pPr>
          </w:p>
          <w:p w14:paraId="5B473FFF" w14:textId="77777777" w:rsidR="00531635" w:rsidRDefault="00531635" w:rsidP="00C94693">
            <w:pPr>
              <w:pStyle w:val="Header"/>
              <w:tabs>
                <w:tab w:val="clear" w:pos="4320"/>
                <w:tab w:val="clear" w:pos="8640"/>
              </w:tabs>
              <w:rPr>
                <w:rFonts w:cs="Arial"/>
                <w:sz w:val="22"/>
                <w:szCs w:val="22"/>
              </w:rPr>
            </w:pPr>
          </w:p>
          <w:p w14:paraId="576EF98B" w14:textId="77777777" w:rsidR="00C94693" w:rsidRPr="00093446" w:rsidRDefault="00C94693" w:rsidP="00C94693">
            <w:pPr>
              <w:pStyle w:val="Header"/>
              <w:tabs>
                <w:tab w:val="clear" w:pos="4320"/>
                <w:tab w:val="clear" w:pos="8640"/>
              </w:tabs>
              <w:rPr>
                <w:rFonts w:cs="Arial"/>
                <w:sz w:val="22"/>
                <w:szCs w:val="22"/>
              </w:rPr>
            </w:pPr>
            <w:r w:rsidRPr="00093446">
              <w:rPr>
                <w:rFonts w:cs="Arial"/>
                <w:sz w:val="22"/>
                <w:szCs w:val="22"/>
              </w:rPr>
              <w:t>Biting is also a behavior that is common and normal for this age group, though not desired. Children at this age may bite out of a variety of reasons: curiosity, excitement, frustration. When a child is bit in our program, we call the parents of both parties to let them know what has occurred, we let the child who bit know clearly that biting is not okay, and it hurts friends. If the biting continues or the severity of the bites is a safety threat, then we may take other actions, such as removing the child who is biting from the program for a short time.</w:t>
            </w:r>
          </w:p>
          <w:p w14:paraId="57683684" w14:textId="77777777" w:rsidR="00C94693" w:rsidRPr="00093446" w:rsidRDefault="00C94693" w:rsidP="00C94693">
            <w:pPr>
              <w:pStyle w:val="Header"/>
              <w:tabs>
                <w:tab w:val="clear" w:pos="4320"/>
                <w:tab w:val="clear" w:pos="8640"/>
              </w:tabs>
              <w:rPr>
                <w:rFonts w:cs="Arial"/>
                <w:sz w:val="22"/>
                <w:szCs w:val="22"/>
              </w:rPr>
            </w:pPr>
          </w:p>
          <w:p w14:paraId="54004ACE" w14:textId="77777777" w:rsidR="00C94693" w:rsidRPr="00093446" w:rsidRDefault="00C94693" w:rsidP="00C94693">
            <w:pPr>
              <w:pStyle w:val="Header"/>
              <w:tabs>
                <w:tab w:val="clear" w:pos="4320"/>
                <w:tab w:val="clear" w:pos="8640"/>
              </w:tabs>
              <w:rPr>
                <w:rFonts w:cs="Arial"/>
                <w:sz w:val="22"/>
                <w:szCs w:val="22"/>
              </w:rPr>
            </w:pPr>
            <w:r w:rsidRPr="00093446">
              <w:rPr>
                <w:rFonts w:cs="Arial"/>
                <w:sz w:val="22"/>
                <w:szCs w:val="22"/>
              </w:rPr>
              <w:t>The school will not tolerate or permit the use of any abusive disciplinary methods such as, but not limited to, hitting/spanking, slapping, yelling, withholding food or curriculum enhancements, ridicule, embarrassment, or humiliation of a child by anyone in our school.  These punishments are prohibited by school policy even if a specific parent’s philosophy may differ.  Children may not be punished for lapses in toilet training and time-outs may not be used for children under the age of three. Please see the HCS Progressive Discipline Policy for more information.</w:t>
            </w:r>
          </w:p>
          <w:p w14:paraId="2A42AD69" w14:textId="77777777" w:rsidR="00C94693" w:rsidRPr="00093446" w:rsidRDefault="00C94693" w:rsidP="00C94693">
            <w:pPr>
              <w:pStyle w:val="Header"/>
              <w:tabs>
                <w:tab w:val="clear" w:pos="4320"/>
                <w:tab w:val="clear" w:pos="8640"/>
              </w:tabs>
              <w:rPr>
                <w:rFonts w:cs="Arial"/>
                <w:sz w:val="22"/>
                <w:szCs w:val="22"/>
              </w:rPr>
            </w:pPr>
          </w:p>
          <w:p w14:paraId="5B035030" w14:textId="77777777" w:rsidR="00C94693" w:rsidRPr="00093446" w:rsidRDefault="00C94693" w:rsidP="00C94693">
            <w:pPr>
              <w:pStyle w:val="Header"/>
              <w:tabs>
                <w:tab w:val="clear" w:pos="4320"/>
                <w:tab w:val="clear" w:pos="8640"/>
              </w:tabs>
              <w:rPr>
                <w:rFonts w:cs="Arial"/>
                <w:sz w:val="22"/>
                <w:szCs w:val="22"/>
              </w:rPr>
            </w:pPr>
            <w:r w:rsidRPr="00093446">
              <w:rPr>
                <w:rFonts w:cs="Arial"/>
                <w:sz w:val="22"/>
                <w:szCs w:val="22"/>
              </w:rPr>
              <w:t>It is our top priority to keep our children safe, and we will do everything within our abilities to help each toddler learn to treat friends with gentleness and kindness.</w:t>
            </w:r>
          </w:p>
          <w:p w14:paraId="29282060" w14:textId="77777777" w:rsidR="00C94693" w:rsidRPr="00093446" w:rsidRDefault="00C94693" w:rsidP="00531635">
            <w:pPr>
              <w:rPr>
                <w:rFonts w:ascii="Arial" w:hAnsi="Arial" w:cs="Arial"/>
                <w:sz w:val="22"/>
                <w:szCs w:val="22"/>
              </w:rPr>
            </w:pPr>
          </w:p>
        </w:tc>
      </w:tr>
      <w:tr w:rsidR="00C94693" w14:paraId="290F89C7" w14:textId="77777777" w:rsidTr="00531635">
        <w:trPr>
          <w:trHeight w:val="97"/>
        </w:trPr>
        <w:tc>
          <w:tcPr>
            <w:tcW w:w="11016" w:type="dxa"/>
            <w:gridSpan w:val="2"/>
            <w:tcBorders>
              <w:top w:val="nil"/>
              <w:bottom w:val="single" w:sz="4" w:space="0" w:color="auto"/>
            </w:tcBorders>
            <w:shd w:val="clear" w:color="auto" w:fill="FFFF99"/>
          </w:tcPr>
          <w:p w14:paraId="4A22832F" w14:textId="77777777" w:rsidR="00C94693" w:rsidRDefault="00C94693" w:rsidP="00531635">
            <w:pPr>
              <w:rPr>
                <w:rFonts w:ascii="Arial" w:hAnsi="Arial" w:cs="Arial"/>
                <w:b/>
                <w:sz w:val="22"/>
                <w:szCs w:val="20"/>
              </w:rPr>
            </w:pPr>
          </w:p>
        </w:tc>
      </w:tr>
    </w:tbl>
    <w:p w14:paraId="542559C1" w14:textId="77777777" w:rsidR="00C94693" w:rsidRPr="002D7E1C" w:rsidRDefault="00C94693">
      <w:pPr>
        <w:spacing w:after="200" w:line="276" w:lineRule="auto"/>
        <w:rPr>
          <w:sz w:val="22"/>
          <w:szCs w:val="20"/>
        </w:rPr>
      </w:pPr>
    </w:p>
    <w:p w14:paraId="37F11F60" w14:textId="77777777" w:rsidR="000F45D6" w:rsidRPr="002D7E1C" w:rsidRDefault="000F45D6" w:rsidP="000F45D6">
      <w:pPr>
        <w:rPr>
          <w:rFonts w:ascii="Arial" w:hAnsi="Arial" w:cs="Arial"/>
          <w:sz w:val="22"/>
          <w:szCs w:val="20"/>
        </w:rPr>
      </w:pPr>
    </w:p>
    <w:p w14:paraId="384D6CAF" w14:textId="77777777" w:rsidR="00093446" w:rsidRPr="00093446" w:rsidRDefault="00093446" w:rsidP="00531635">
      <w:pPr>
        <w:rPr>
          <w:rFonts w:ascii="Arial" w:hAnsi="Arial" w:cs="Arial"/>
          <w:sz w:val="18"/>
          <w:szCs w:val="20"/>
        </w:rPr>
      </w:pPr>
    </w:p>
    <w:p w14:paraId="0D4F4201" w14:textId="77777777" w:rsidR="003C6730" w:rsidRDefault="003C6730">
      <w:pPr>
        <w:spacing w:after="200" w:line="276" w:lineRule="auto"/>
        <w:rPr>
          <w:sz w:val="22"/>
          <w:szCs w:val="20"/>
        </w:rPr>
      </w:pPr>
    </w:p>
    <w:p w14:paraId="34A3DE54" w14:textId="77777777" w:rsidR="00D62B89" w:rsidRDefault="00D62B89">
      <w:pPr>
        <w:spacing w:after="200" w:line="276" w:lineRule="auto"/>
        <w:rPr>
          <w:sz w:val="22"/>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9476"/>
      </w:tblGrid>
      <w:tr w:rsidR="00531635" w14:paraId="13A78DF4" w14:textId="77777777" w:rsidTr="00640782">
        <w:trPr>
          <w:trHeight w:val="2934"/>
          <w:jc w:val="center"/>
        </w:trPr>
        <w:tc>
          <w:tcPr>
            <w:tcW w:w="9476" w:type="dxa"/>
            <w:shd w:val="clear" w:color="auto" w:fill="FABF8F" w:themeFill="accent6" w:themeFillTint="99"/>
          </w:tcPr>
          <w:p w14:paraId="0D951EAD" w14:textId="77777777" w:rsidR="00531635" w:rsidRPr="004E4BE9" w:rsidRDefault="00531635" w:rsidP="00531635">
            <w:pPr>
              <w:widowControl w:val="0"/>
              <w:autoSpaceDE w:val="0"/>
              <w:autoSpaceDN w:val="0"/>
              <w:adjustRightInd w:val="0"/>
              <w:spacing w:line="360" w:lineRule="auto"/>
              <w:jc w:val="center"/>
              <w:rPr>
                <w:rFonts w:ascii="Arial" w:hAnsi="Arial" w:cs="Arial"/>
                <w:b/>
                <w:sz w:val="32"/>
                <w:szCs w:val="20"/>
              </w:rPr>
            </w:pPr>
          </w:p>
          <w:p w14:paraId="2CC68460" w14:textId="77777777" w:rsidR="00531635" w:rsidRDefault="00531635" w:rsidP="00531635">
            <w:pPr>
              <w:widowControl w:val="0"/>
              <w:autoSpaceDE w:val="0"/>
              <w:autoSpaceDN w:val="0"/>
              <w:adjustRightInd w:val="0"/>
              <w:spacing w:line="360" w:lineRule="auto"/>
              <w:jc w:val="center"/>
              <w:rPr>
                <w:rFonts w:ascii="Arial" w:hAnsi="Arial" w:cs="Arial"/>
                <w:b/>
                <w:color w:val="1F497D" w:themeColor="text2"/>
                <w:sz w:val="72"/>
                <w:szCs w:val="20"/>
              </w:rPr>
            </w:pPr>
            <w:r>
              <w:rPr>
                <w:rFonts w:ascii="Arial" w:hAnsi="Arial" w:cs="Arial"/>
                <w:b/>
                <w:color w:val="1F497D" w:themeColor="text2"/>
                <w:sz w:val="72"/>
                <w:szCs w:val="20"/>
              </w:rPr>
              <w:t>C.H.E.C.K</w:t>
            </w:r>
          </w:p>
          <w:p w14:paraId="56D13330" w14:textId="77777777" w:rsidR="00531635" w:rsidRDefault="00531635" w:rsidP="00531635">
            <w:pPr>
              <w:widowControl w:val="0"/>
              <w:autoSpaceDE w:val="0"/>
              <w:autoSpaceDN w:val="0"/>
              <w:adjustRightInd w:val="0"/>
              <w:spacing w:line="360" w:lineRule="auto"/>
              <w:jc w:val="center"/>
              <w:rPr>
                <w:rFonts w:ascii="Arial" w:hAnsi="Arial" w:cs="Arial"/>
                <w:b/>
                <w:color w:val="1F497D" w:themeColor="text2"/>
                <w:sz w:val="72"/>
                <w:szCs w:val="20"/>
              </w:rPr>
            </w:pPr>
            <w:r w:rsidRPr="004E4BE9">
              <w:rPr>
                <w:rFonts w:ascii="Arial" w:hAnsi="Arial" w:cs="Arial"/>
                <w:b/>
                <w:color w:val="1F497D" w:themeColor="text2"/>
                <w:sz w:val="72"/>
                <w:szCs w:val="20"/>
              </w:rPr>
              <w:t>Program</w:t>
            </w:r>
            <w:r>
              <w:rPr>
                <w:rFonts w:ascii="Arial" w:hAnsi="Arial" w:cs="Arial"/>
                <w:b/>
                <w:color w:val="1F497D" w:themeColor="text2"/>
                <w:sz w:val="72"/>
                <w:szCs w:val="20"/>
              </w:rPr>
              <w:t xml:space="preserve"> </w:t>
            </w:r>
            <w:r w:rsidRPr="004E4BE9">
              <w:rPr>
                <w:rFonts w:ascii="Arial" w:hAnsi="Arial" w:cs="Arial"/>
                <w:b/>
                <w:color w:val="1F497D" w:themeColor="text2"/>
                <w:sz w:val="72"/>
                <w:szCs w:val="20"/>
              </w:rPr>
              <w:t>Guide</w:t>
            </w:r>
          </w:p>
          <w:p w14:paraId="32A589E3" w14:textId="77777777" w:rsidR="00531635" w:rsidRPr="00531635" w:rsidRDefault="00531635" w:rsidP="00531635">
            <w:pPr>
              <w:widowControl w:val="0"/>
              <w:autoSpaceDE w:val="0"/>
              <w:autoSpaceDN w:val="0"/>
              <w:adjustRightInd w:val="0"/>
              <w:spacing w:line="360" w:lineRule="auto"/>
              <w:jc w:val="center"/>
              <w:rPr>
                <w:rFonts w:ascii="Arial" w:hAnsi="Arial" w:cs="Arial"/>
                <w:b/>
                <w:color w:val="1F497D" w:themeColor="text2"/>
                <w:sz w:val="18"/>
                <w:szCs w:val="20"/>
              </w:rPr>
            </w:pPr>
          </w:p>
        </w:tc>
      </w:tr>
      <w:tr w:rsidR="00531635" w14:paraId="20D27847" w14:textId="77777777" w:rsidTr="00640782">
        <w:trPr>
          <w:trHeight w:val="97"/>
          <w:jc w:val="center"/>
        </w:trPr>
        <w:tc>
          <w:tcPr>
            <w:tcW w:w="9476" w:type="dxa"/>
            <w:shd w:val="clear" w:color="auto" w:fill="FABF8F" w:themeFill="accent6" w:themeFillTint="99"/>
          </w:tcPr>
          <w:p w14:paraId="1DFD7DDE" w14:textId="77777777" w:rsidR="00531635" w:rsidRPr="00531635" w:rsidRDefault="00531635" w:rsidP="00531635">
            <w:pPr>
              <w:widowControl w:val="0"/>
              <w:autoSpaceDE w:val="0"/>
              <w:autoSpaceDN w:val="0"/>
              <w:adjustRightInd w:val="0"/>
              <w:spacing w:line="360" w:lineRule="auto"/>
              <w:jc w:val="center"/>
              <w:rPr>
                <w:rFonts w:ascii="Arial" w:hAnsi="Arial" w:cs="Arial"/>
                <w:b/>
                <w:color w:val="1F497D" w:themeColor="text2"/>
                <w:sz w:val="28"/>
                <w:szCs w:val="20"/>
              </w:rPr>
            </w:pPr>
            <w:r w:rsidRPr="00531635">
              <w:rPr>
                <w:rFonts w:ascii="Arial" w:hAnsi="Arial" w:cs="Arial"/>
                <w:b/>
                <w:color w:val="1F497D" w:themeColor="text2"/>
                <w:sz w:val="36"/>
                <w:szCs w:val="20"/>
              </w:rPr>
              <w:t xml:space="preserve">Children’s House Extended-Care Kids </w:t>
            </w:r>
          </w:p>
        </w:tc>
      </w:tr>
    </w:tbl>
    <w:p w14:paraId="455D1256" w14:textId="77777777" w:rsidR="003C6730" w:rsidRDefault="003C6730" w:rsidP="00D62B89">
      <w:pPr>
        <w:widowControl w:val="0"/>
        <w:autoSpaceDE w:val="0"/>
        <w:autoSpaceDN w:val="0"/>
        <w:adjustRightInd w:val="0"/>
        <w:spacing w:line="360" w:lineRule="auto"/>
        <w:rPr>
          <w:rFonts w:ascii="Arial" w:hAnsi="Arial" w:cs="Arial"/>
          <w:b/>
          <w:sz w:val="22"/>
          <w:szCs w:val="20"/>
        </w:rPr>
      </w:pPr>
    </w:p>
    <w:p w14:paraId="1E953F37" w14:textId="77777777" w:rsidR="003C6730" w:rsidRDefault="003C6730" w:rsidP="00531635">
      <w:pPr>
        <w:widowControl w:val="0"/>
        <w:autoSpaceDE w:val="0"/>
        <w:autoSpaceDN w:val="0"/>
        <w:adjustRightInd w:val="0"/>
        <w:spacing w:line="360" w:lineRule="auto"/>
        <w:jc w:val="center"/>
        <w:rPr>
          <w:rFonts w:ascii="Arial" w:hAnsi="Arial" w:cs="Arial"/>
          <w:b/>
          <w:sz w:val="22"/>
          <w:szCs w:val="20"/>
        </w:rPr>
      </w:pPr>
    </w:p>
    <w:p w14:paraId="5EA6EFE1" w14:textId="77777777" w:rsidR="00D62B89" w:rsidRDefault="00D62B89" w:rsidP="00531635">
      <w:pPr>
        <w:widowControl w:val="0"/>
        <w:autoSpaceDE w:val="0"/>
        <w:autoSpaceDN w:val="0"/>
        <w:adjustRightInd w:val="0"/>
        <w:spacing w:line="360" w:lineRule="auto"/>
        <w:jc w:val="center"/>
        <w:rPr>
          <w:rFonts w:ascii="Arial" w:hAnsi="Arial" w:cs="Arial"/>
          <w:b/>
          <w:sz w:val="22"/>
          <w:szCs w:val="20"/>
        </w:rPr>
      </w:pPr>
    </w:p>
    <w:p w14:paraId="454D6ED8" w14:textId="77777777" w:rsidR="00D62B89" w:rsidRDefault="00D62B89" w:rsidP="00531635">
      <w:pPr>
        <w:widowControl w:val="0"/>
        <w:autoSpaceDE w:val="0"/>
        <w:autoSpaceDN w:val="0"/>
        <w:adjustRightInd w:val="0"/>
        <w:spacing w:line="360" w:lineRule="auto"/>
        <w:jc w:val="center"/>
        <w:rPr>
          <w:rFonts w:ascii="Arial" w:hAnsi="Arial" w:cs="Arial"/>
          <w:b/>
          <w:sz w:val="22"/>
          <w:szCs w:val="20"/>
        </w:rPr>
      </w:pPr>
    </w:p>
    <w:p w14:paraId="46A221B8" w14:textId="77777777" w:rsidR="00D62B89" w:rsidRDefault="00D62B89" w:rsidP="00531635">
      <w:pPr>
        <w:widowControl w:val="0"/>
        <w:autoSpaceDE w:val="0"/>
        <w:autoSpaceDN w:val="0"/>
        <w:adjustRightInd w:val="0"/>
        <w:spacing w:line="360" w:lineRule="auto"/>
        <w:jc w:val="center"/>
        <w:rPr>
          <w:rFonts w:ascii="Arial" w:hAnsi="Arial" w:cs="Arial"/>
          <w:b/>
          <w:sz w:val="22"/>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6"/>
      </w:tblGrid>
      <w:tr w:rsidR="00531635" w14:paraId="208E3915" w14:textId="77777777" w:rsidTr="00640782">
        <w:trPr>
          <w:trHeight w:val="431"/>
        </w:trPr>
        <w:tc>
          <w:tcPr>
            <w:tcW w:w="11016" w:type="dxa"/>
            <w:shd w:val="clear" w:color="auto" w:fill="FBD4B4" w:themeFill="accent6" w:themeFillTint="66"/>
          </w:tcPr>
          <w:p w14:paraId="54F47419" w14:textId="77777777" w:rsidR="00531635" w:rsidRPr="004E4BE9" w:rsidRDefault="00531635" w:rsidP="00531635">
            <w:pPr>
              <w:widowControl w:val="0"/>
              <w:autoSpaceDE w:val="0"/>
              <w:autoSpaceDN w:val="0"/>
              <w:adjustRightInd w:val="0"/>
              <w:spacing w:line="360" w:lineRule="auto"/>
              <w:jc w:val="center"/>
              <w:rPr>
                <w:rFonts w:ascii="Arial" w:hAnsi="Arial" w:cs="Arial"/>
                <w:b/>
                <w:color w:val="1F497D" w:themeColor="text2"/>
                <w:sz w:val="10"/>
                <w:szCs w:val="20"/>
              </w:rPr>
            </w:pPr>
          </w:p>
          <w:p w14:paraId="4116BE45" w14:textId="77777777" w:rsidR="00531635" w:rsidRPr="004E4BE9" w:rsidRDefault="00531635" w:rsidP="00531635">
            <w:pPr>
              <w:widowControl w:val="0"/>
              <w:autoSpaceDE w:val="0"/>
              <w:autoSpaceDN w:val="0"/>
              <w:adjustRightInd w:val="0"/>
              <w:spacing w:line="360" w:lineRule="auto"/>
              <w:jc w:val="center"/>
              <w:rPr>
                <w:rFonts w:ascii="Arial" w:hAnsi="Arial" w:cs="Arial"/>
                <w:b/>
                <w:sz w:val="32"/>
                <w:szCs w:val="20"/>
              </w:rPr>
            </w:pPr>
            <w:r>
              <w:rPr>
                <w:rFonts w:ascii="Arial" w:hAnsi="Arial" w:cs="Arial"/>
                <w:b/>
                <w:color w:val="1F497D" w:themeColor="text2"/>
                <w:sz w:val="32"/>
                <w:szCs w:val="20"/>
              </w:rPr>
              <w:t>CHECK</w:t>
            </w:r>
            <w:r w:rsidRPr="004E4BE9">
              <w:rPr>
                <w:rFonts w:ascii="Arial" w:hAnsi="Arial" w:cs="Arial"/>
                <w:b/>
                <w:color w:val="1F497D" w:themeColor="text2"/>
                <w:sz w:val="32"/>
                <w:szCs w:val="20"/>
              </w:rPr>
              <w:t xml:space="preserve"> Program</w:t>
            </w:r>
          </w:p>
        </w:tc>
      </w:tr>
      <w:tr w:rsidR="00531635" w14:paraId="46070DBE" w14:textId="77777777" w:rsidTr="00531635">
        <w:tc>
          <w:tcPr>
            <w:tcW w:w="11016" w:type="dxa"/>
          </w:tcPr>
          <w:p w14:paraId="0B309035" w14:textId="77777777" w:rsidR="00531635" w:rsidRDefault="00531635" w:rsidP="00531635">
            <w:pPr>
              <w:rPr>
                <w:rFonts w:ascii="Arial" w:hAnsi="Arial" w:cs="Arial"/>
                <w:sz w:val="22"/>
                <w:szCs w:val="20"/>
              </w:rPr>
            </w:pPr>
            <w:r>
              <w:rPr>
                <w:rFonts w:ascii="Arial" w:hAnsi="Arial" w:cs="Arial"/>
                <w:sz w:val="22"/>
                <w:szCs w:val="20"/>
              </w:rPr>
              <w:t xml:space="preserve"> </w:t>
            </w:r>
          </w:p>
          <w:p w14:paraId="6118EFDC" w14:textId="77777777" w:rsidR="00531635" w:rsidRDefault="00531635" w:rsidP="008B081B">
            <w:pPr>
              <w:rPr>
                <w:rFonts w:ascii="Arial" w:hAnsi="Arial" w:cs="Arial"/>
                <w:sz w:val="22"/>
                <w:szCs w:val="20"/>
              </w:rPr>
            </w:pPr>
            <w:r>
              <w:rPr>
                <w:rFonts w:ascii="Arial" w:hAnsi="Arial" w:cs="Arial"/>
                <w:sz w:val="22"/>
                <w:szCs w:val="20"/>
              </w:rPr>
              <w:t xml:space="preserve">              </w:t>
            </w:r>
            <w:r w:rsidRPr="004E4BE9">
              <w:rPr>
                <w:rFonts w:ascii="Arial" w:hAnsi="Arial" w:cs="Arial"/>
                <w:b/>
                <w:szCs w:val="20"/>
              </w:rPr>
              <w:t>W</w:t>
            </w:r>
            <w:r w:rsidRPr="002D7E1C">
              <w:rPr>
                <w:rFonts w:ascii="Arial" w:hAnsi="Arial" w:cs="Arial"/>
                <w:sz w:val="22"/>
                <w:szCs w:val="20"/>
              </w:rPr>
              <w:t xml:space="preserve">elcome </w:t>
            </w:r>
            <w:r>
              <w:rPr>
                <w:rFonts w:ascii="Arial" w:hAnsi="Arial" w:cs="Arial"/>
                <w:sz w:val="22"/>
                <w:szCs w:val="20"/>
              </w:rPr>
              <w:t xml:space="preserve">to Highland Community School’s </w:t>
            </w:r>
            <w:r w:rsidR="008B081B">
              <w:rPr>
                <w:rFonts w:ascii="Arial" w:hAnsi="Arial" w:cs="Arial"/>
                <w:sz w:val="22"/>
                <w:szCs w:val="20"/>
              </w:rPr>
              <w:t>Children’s House Extended Care Kids Program (CHECK)</w:t>
            </w:r>
          </w:p>
          <w:p w14:paraId="14B6A404" w14:textId="77777777" w:rsidR="003C6730" w:rsidRDefault="00C6493F" w:rsidP="008B081B">
            <w:pPr>
              <w:rPr>
                <w:rFonts w:ascii="Arial" w:hAnsi="Arial" w:cs="Arial"/>
                <w:sz w:val="22"/>
                <w:szCs w:val="20"/>
              </w:rPr>
            </w:pPr>
            <w:r>
              <w:rPr>
                <w:rFonts w:ascii="Arial" w:hAnsi="Arial" w:cs="Arial"/>
                <w:sz w:val="22"/>
                <w:szCs w:val="20"/>
              </w:rPr>
              <w:t xml:space="preserve">Check is designed to provide consistent, quality care for our </w:t>
            </w:r>
            <w:r w:rsidR="008B081B">
              <w:rPr>
                <w:rFonts w:ascii="Arial" w:hAnsi="Arial" w:cs="Arial"/>
                <w:sz w:val="22"/>
                <w:szCs w:val="20"/>
              </w:rPr>
              <w:t xml:space="preserve">K3 students’ </w:t>
            </w:r>
            <w:r>
              <w:rPr>
                <w:rFonts w:ascii="Arial" w:hAnsi="Arial" w:cs="Arial"/>
                <w:sz w:val="22"/>
                <w:szCs w:val="20"/>
              </w:rPr>
              <w:t xml:space="preserve">whose </w:t>
            </w:r>
            <w:r w:rsidR="008B081B">
              <w:rPr>
                <w:rFonts w:ascii="Arial" w:hAnsi="Arial" w:cs="Arial"/>
                <w:sz w:val="22"/>
                <w:szCs w:val="20"/>
              </w:rPr>
              <w:t xml:space="preserve">school day </w:t>
            </w:r>
            <w:r>
              <w:rPr>
                <w:rFonts w:ascii="Arial" w:hAnsi="Arial" w:cs="Arial"/>
                <w:sz w:val="22"/>
                <w:szCs w:val="20"/>
              </w:rPr>
              <w:t>in</w:t>
            </w:r>
            <w:r w:rsidR="008B081B">
              <w:rPr>
                <w:rFonts w:ascii="Arial" w:hAnsi="Arial" w:cs="Arial"/>
                <w:sz w:val="22"/>
                <w:szCs w:val="20"/>
              </w:rPr>
              <w:t xml:space="preserve"> </w:t>
            </w:r>
            <w:r>
              <w:rPr>
                <w:rFonts w:ascii="Arial" w:hAnsi="Arial" w:cs="Arial"/>
                <w:sz w:val="22"/>
                <w:szCs w:val="20"/>
              </w:rPr>
              <w:t xml:space="preserve">their primary classroom ends at 11:30am. </w:t>
            </w:r>
            <w:r w:rsidR="008B081B">
              <w:rPr>
                <w:rFonts w:ascii="Arial" w:hAnsi="Arial" w:cs="Arial"/>
                <w:sz w:val="22"/>
                <w:szCs w:val="20"/>
              </w:rPr>
              <w:t>CHECK provides a nurturing and enriching experience</w:t>
            </w:r>
            <w:r w:rsidR="003C6730">
              <w:rPr>
                <w:rFonts w:ascii="Arial" w:hAnsi="Arial" w:cs="Arial"/>
                <w:sz w:val="22"/>
                <w:szCs w:val="20"/>
              </w:rPr>
              <w:t xml:space="preserve"> in an environment designed to meet their needs and compliment their Montessori education,</w:t>
            </w:r>
            <w:r w:rsidR="008B081B">
              <w:rPr>
                <w:rFonts w:ascii="Arial" w:hAnsi="Arial" w:cs="Arial"/>
                <w:sz w:val="22"/>
                <w:szCs w:val="20"/>
              </w:rPr>
              <w:t xml:space="preserve"> </w:t>
            </w:r>
            <w:r w:rsidR="003C6730">
              <w:rPr>
                <w:rFonts w:ascii="Arial" w:hAnsi="Arial" w:cs="Arial"/>
                <w:sz w:val="22"/>
                <w:szCs w:val="20"/>
              </w:rPr>
              <w:t xml:space="preserve">CHECK </w:t>
            </w:r>
            <w:r w:rsidR="008B081B">
              <w:rPr>
                <w:rFonts w:ascii="Arial" w:hAnsi="Arial" w:cs="Arial"/>
                <w:sz w:val="22"/>
                <w:szCs w:val="20"/>
              </w:rPr>
              <w:t>begins when the</w:t>
            </w:r>
            <w:r w:rsidR="003C6730">
              <w:rPr>
                <w:rFonts w:ascii="Arial" w:hAnsi="Arial" w:cs="Arial"/>
                <w:sz w:val="22"/>
                <w:szCs w:val="20"/>
              </w:rPr>
              <w:t xml:space="preserve"> primary classroom</w:t>
            </w:r>
            <w:r w:rsidR="008B081B">
              <w:rPr>
                <w:rFonts w:ascii="Arial" w:hAnsi="Arial" w:cs="Arial"/>
                <w:sz w:val="22"/>
                <w:szCs w:val="20"/>
              </w:rPr>
              <w:t xml:space="preserve"> school day ends. </w:t>
            </w:r>
          </w:p>
          <w:p w14:paraId="3DBEDFCE" w14:textId="77777777" w:rsidR="003C6730" w:rsidRDefault="003C6730" w:rsidP="008B081B">
            <w:pPr>
              <w:rPr>
                <w:rFonts w:ascii="Arial" w:hAnsi="Arial" w:cs="Arial"/>
                <w:sz w:val="22"/>
                <w:szCs w:val="20"/>
              </w:rPr>
            </w:pPr>
          </w:p>
          <w:p w14:paraId="5E9CBE12" w14:textId="77777777" w:rsidR="008B081B" w:rsidRDefault="008B081B" w:rsidP="008B081B">
            <w:pPr>
              <w:rPr>
                <w:rFonts w:ascii="Arial" w:hAnsi="Arial" w:cs="Arial"/>
                <w:sz w:val="22"/>
                <w:szCs w:val="20"/>
              </w:rPr>
            </w:pPr>
            <w:r>
              <w:rPr>
                <w:rFonts w:ascii="Arial" w:hAnsi="Arial" w:cs="Arial"/>
                <w:sz w:val="22"/>
                <w:szCs w:val="20"/>
              </w:rPr>
              <w:t>Students enrolled in the CHECK program are picked-up from their primary classrooms at the end of their morning work period (11:30am) by program staff. Students enjoy a full recess, lunch</w:t>
            </w:r>
            <w:r w:rsidR="003C6730">
              <w:rPr>
                <w:rFonts w:ascii="Arial" w:hAnsi="Arial" w:cs="Arial"/>
                <w:sz w:val="22"/>
                <w:szCs w:val="20"/>
              </w:rPr>
              <w:t>-time</w:t>
            </w:r>
            <w:r>
              <w:rPr>
                <w:rFonts w:ascii="Arial" w:hAnsi="Arial" w:cs="Arial"/>
                <w:sz w:val="22"/>
                <w:szCs w:val="20"/>
              </w:rPr>
              <w:t>, nap, group-time &amp; opportunities for free play and socializing with their peers under the guidance of our caring and professional program teachers and assistants.</w:t>
            </w:r>
          </w:p>
          <w:p w14:paraId="3E34A962" w14:textId="77777777" w:rsidR="008B081B" w:rsidRDefault="008B081B" w:rsidP="008B081B">
            <w:pPr>
              <w:rPr>
                <w:rFonts w:ascii="Arial" w:hAnsi="Arial" w:cs="Arial"/>
                <w:sz w:val="22"/>
                <w:szCs w:val="20"/>
              </w:rPr>
            </w:pPr>
          </w:p>
          <w:p w14:paraId="0552DD36" w14:textId="77777777" w:rsidR="008B081B" w:rsidRPr="002D7E1C" w:rsidRDefault="008B081B" w:rsidP="008B081B">
            <w:pPr>
              <w:rPr>
                <w:rFonts w:ascii="Arial" w:hAnsi="Arial" w:cs="Arial"/>
                <w:sz w:val="22"/>
                <w:szCs w:val="20"/>
              </w:rPr>
            </w:pPr>
            <w:r>
              <w:rPr>
                <w:rFonts w:ascii="Arial" w:hAnsi="Arial" w:cs="Arial"/>
                <w:sz w:val="22"/>
                <w:szCs w:val="20"/>
              </w:rPr>
              <w:t xml:space="preserve"> Highland currently operates two CHECK classrooms for parents needing extended care for their K3 students. Students will be placed in</w:t>
            </w:r>
            <w:r w:rsidR="003C6730">
              <w:rPr>
                <w:rFonts w:ascii="Arial" w:hAnsi="Arial" w:cs="Arial"/>
                <w:sz w:val="22"/>
                <w:szCs w:val="20"/>
              </w:rPr>
              <w:t xml:space="preserve"> classrooms depending on each child’s schedule</w:t>
            </w:r>
            <w:r>
              <w:rPr>
                <w:rFonts w:ascii="Arial" w:hAnsi="Arial" w:cs="Arial"/>
                <w:sz w:val="22"/>
                <w:szCs w:val="20"/>
              </w:rPr>
              <w:t>. One classroom is for students who will be going home at 3:15pm when the standard school-day ends for all students; the other classroom is available for children who are enrolled in the after-school-program (</w:t>
            </w:r>
            <w:r w:rsidRPr="008265FA">
              <w:rPr>
                <w:rFonts w:ascii="Arial" w:hAnsi="Arial" w:cs="Arial"/>
                <w:sz w:val="22"/>
                <w:szCs w:val="20"/>
              </w:rPr>
              <w:t>3:15pm</w:t>
            </w:r>
            <w:r>
              <w:rPr>
                <w:rFonts w:ascii="Arial" w:hAnsi="Arial" w:cs="Arial"/>
                <w:sz w:val="22"/>
                <w:szCs w:val="20"/>
              </w:rPr>
              <w:t xml:space="preserve"> – 6:00pm). </w:t>
            </w:r>
            <w:r w:rsidR="00AF2E00" w:rsidRPr="007B79EA">
              <w:rPr>
                <w:rFonts w:ascii="Arial" w:hAnsi="Arial" w:cs="Arial"/>
                <w:b/>
                <w:sz w:val="22"/>
                <w:szCs w:val="20"/>
              </w:rPr>
              <w:t>Space is limited.</w:t>
            </w:r>
            <w:r w:rsidR="00AF2E00">
              <w:rPr>
                <w:rFonts w:ascii="Arial" w:hAnsi="Arial" w:cs="Arial"/>
                <w:sz w:val="22"/>
                <w:szCs w:val="20"/>
              </w:rPr>
              <w:t xml:space="preserve"> </w:t>
            </w:r>
          </w:p>
          <w:p w14:paraId="56FD1477" w14:textId="77777777" w:rsidR="00531635" w:rsidRDefault="00531635" w:rsidP="00531635">
            <w:pPr>
              <w:rPr>
                <w:rFonts w:ascii="Arial" w:hAnsi="Arial" w:cs="Arial"/>
                <w:b/>
                <w:sz w:val="22"/>
                <w:szCs w:val="20"/>
              </w:rPr>
            </w:pPr>
          </w:p>
        </w:tc>
      </w:tr>
      <w:tr w:rsidR="00531635" w14:paraId="0116F116" w14:textId="77777777" w:rsidTr="00640782">
        <w:trPr>
          <w:trHeight w:val="377"/>
        </w:trPr>
        <w:tc>
          <w:tcPr>
            <w:tcW w:w="11016" w:type="dxa"/>
            <w:shd w:val="clear" w:color="auto" w:fill="FBD4B4" w:themeFill="accent6" w:themeFillTint="66"/>
          </w:tcPr>
          <w:p w14:paraId="17A71D2C" w14:textId="77777777" w:rsidR="00531635" w:rsidRPr="00D83C01" w:rsidRDefault="00531635" w:rsidP="00531635">
            <w:pPr>
              <w:jc w:val="center"/>
              <w:rPr>
                <w:rFonts w:ascii="Arial" w:hAnsi="Arial" w:cs="Arial"/>
                <w:b/>
                <w:color w:val="1F497D" w:themeColor="text2"/>
                <w:sz w:val="22"/>
                <w:szCs w:val="20"/>
              </w:rPr>
            </w:pPr>
          </w:p>
        </w:tc>
      </w:tr>
    </w:tbl>
    <w:p w14:paraId="682B9322" w14:textId="77777777" w:rsidR="00E159DF" w:rsidRDefault="00E159DF" w:rsidP="000F45D6">
      <w:pPr>
        <w:rPr>
          <w:rFonts w:ascii="Arial" w:hAnsi="Arial" w:cs="Arial"/>
          <w:color w:val="000000"/>
          <w:sz w:val="22"/>
          <w:szCs w:val="20"/>
        </w:rPr>
      </w:pPr>
      <w:bookmarkStart w:id="2" w:name="_Toc80763760"/>
      <w:bookmarkStart w:id="3" w:name="_Toc80764793"/>
    </w:p>
    <w:p w14:paraId="6AB87DC1" w14:textId="77777777" w:rsidR="00D62B89" w:rsidRPr="002D7E1C" w:rsidRDefault="00D62B89" w:rsidP="000F45D6">
      <w:pPr>
        <w:rPr>
          <w:rFonts w:ascii="Arial" w:hAnsi="Arial" w:cs="Arial"/>
          <w:color w:val="000000"/>
          <w:sz w:val="22"/>
          <w:szCs w:val="20"/>
        </w:rPr>
      </w:pPr>
    </w:p>
    <w:bookmarkEnd w:id="2"/>
    <w:bookmarkEnd w:id="3"/>
    <w:p w14:paraId="42BD4AD3" w14:textId="77777777" w:rsidR="00142055" w:rsidRDefault="00142055" w:rsidP="00142055">
      <w:pPr>
        <w:spacing w:after="200" w:line="276" w:lineRule="auto"/>
        <w:rPr>
          <w:sz w:val="22"/>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294"/>
        <w:gridCol w:w="5496"/>
      </w:tblGrid>
      <w:tr w:rsidR="00142055" w14:paraId="72666DC7" w14:textId="77777777" w:rsidTr="006E496E">
        <w:tc>
          <w:tcPr>
            <w:tcW w:w="10790" w:type="dxa"/>
            <w:gridSpan w:val="2"/>
            <w:shd w:val="clear" w:color="auto" w:fill="FBD4B4" w:themeFill="accent6" w:themeFillTint="66"/>
          </w:tcPr>
          <w:p w14:paraId="72EC6833" w14:textId="77777777" w:rsidR="00142055" w:rsidRDefault="00D62B89" w:rsidP="00AD4646">
            <w:pPr>
              <w:jc w:val="center"/>
              <w:rPr>
                <w:rFonts w:ascii="Arial" w:hAnsi="Arial" w:cs="Arial"/>
                <w:b/>
                <w:sz w:val="22"/>
                <w:szCs w:val="20"/>
              </w:rPr>
            </w:pPr>
            <w:r>
              <w:rPr>
                <w:sz w:val="22"/>
                <w:szCs w:val="20"/>
              </w:rPr>
              <w:lastRenderedPageBreak/>
              <w:br w:type="page"/>
            </w:r>
            <w:r>
              <w:rPr>
                <w:rFonts w:ascii="Arial" w:hAnsi="Arial" w:cs="Arial"/>
                <w:b/>
                <w:color w:val="1F497D" w:themeColor="text2"/>
                <w:sz w:val="32"/>
                <w:szCs w:val="20"/>
              </w:rPr>
              <w:t>C</w:t>
            </w:r>
            <w:r w:rsidR="00142055">
              <w:rPr>
                <w:rFonts w:ascii="Arial" w:hAnsi="Arial" w:cs="Arial"/>
                <w:b/>
                <w:color w:val="1F497D" w:themeColor="text2"/>
                <w:sz w:val="32"/>
                <w:szCs w:val="20"/>
              </w:rPr>
              <w:t>HECK</w:t>
            </w:r>
            <w:r w:rsidR="00142055" w:rsidRPr="004E4BE9">
              <w:rPr>
                <w:rFonts w:ascii="Arial" w:hAnsi="Arial" w:cs="Arial"/>
                <w:b/>
                <w:color w:val="1F497D" w:themeColor="text2"/>
                <w:sz w:val="32"/>
                <w:szCs w:val="20"/>
              </w:rPr>
              <w:t xml:space="preserve"> Program</w:t>
            </w:r>
            <w:r w:rsidR="005104C7">
              <w:rPr>
                <w:rFonts w:ascii="Arial" w:hAnsi="Arial" w:cs="Arial"/>
                <w:b/>
                <w:color w:val="1F497D" w:themeColor="text2"/>
                <w:sz w:val="32"/>
                <w:szCs w:val="20"/>
              </w:rPr>
              <w:t xml:space="preserve"> Guide</w:t>
            </w:r>
          </w:p>
        </w:tc>
      </w:tr>
      <w:tr w:rsidR="00142055" w14:paraId="2D75FD37" w14:textId="77777777" w:rsidTr="006E496E">
        <w:trPr>
          <w:trHeight w:val="12294"/>
        </w:trPr>
        <w:tc>
          <w:tcPr>
            <w:tcW w:w="5294" w:type="dxa"/>
          </w:tcPr>
          <w:p w14:paraId="5E8E51DE" w14:textId="77777777" w:rsidR="00C6493F" w:rsidRPr="002D7E1C" w:rsidRDefault="00C6493F" w:rsidP="00C6493F">
            <w:pPr>
              <w:rPr>
                <w:rFonts w:ascii="Arial" w:hAnsi="Arial" w:cs="Arial"/>
                <w:b/>
                <w:sz w:val="22"/>
                <w:szCs w:val="20"/>
              </w:rPr>
            </w:pPr>
            <w:r w:rsidRPr="002D7E1C">
              <w:rPr>
                <w:rFonts w:ascii="Arial" w:hAnsi="Arial" w:cs="Arial"/>
                <w:b/>
                <w:sz w:val="22"/>
                <w:szCs w:val="20"/>
              </w:rPr>
              <w:t>Days &amp; Hours</w:t>
            </w:r>
          </w:p>
          <w:p w14:paraId="14E7A51E" w14:textId="77777777" w:rsidR="00FD0CC3" w:rsidRDefault="00C6493F" w:rsidP="00AD4646">
            <w:pPr>
              <w:rPr>
                <w:rFonts w:ascii="Arial" w:hAnsi="Arial" w:cs="Arial"/>
                <w:sz w:val="22"/>
                <w:szCs w:val="20"/>
              </w:rPr>
            </w:pPr>
            <w:r>
              <w:rPr>
                <w:rFonts w:ascii="Arial" w:hAnsi="Arial" w:cs="Arial"/>
                <w:sz w:val="22"/>
                <w:szCs w:val="20"/>
              </w:rPr>
              <w:t xml:space="preserve">CHECK program operates five days a week from 11:30am – </w:t>
            </w:r>
            <w:r w:rsidRPr="008265FA">
              <w:rPr>
                <w:rFonts w:ascii="Arial" w:hAnsi="Arial" w:cs="Arial"/>
                <w:sz w:val="22"/>
                <w:szCs w:val="20"/>
              </w:rPr>
              <w:t>3:</w:t>
            </w:r>
            <w:r w:rsidR="00FD0CC3" w:rsidRPr="008265FA">
              <w:rPr>
                <w:rFonts w:ascii="Arial" w:hAnsi="Arial" w:cs="Arial"/>
                <w:sz w:val="22"/>
                <w:szCs w:val="20"/>
              </w:rPr>
              <w:t>15pm</w:t>
            </w:r>
            <w:r w:rsidR="00FD0CC3">
              <w:rPr>
                <w:rFonts w:ascii="Arial" w:hAnsi="Arial" w:cs="Arial"/>
                <w:sz w:val="22"/>
                <w:szCs w:val="20"/>
              </w:rPr>
              <w:t xml:space="preserve">. </w:t>
            </w:r>
            <w:r w:rsidR="00AF2E00">
              <w:rPr>
                <w:rFonts w:ascii="Arial" w:hAnsi="Arial" w:cs="Arial"/>
                <w:sz w:val="22"/>
                <w:szCs w:val="20"/>
              </w:rPr>
              <w:t xml:space="preserve">See the all school calendar for days off. </w:t>
            </w:r>
            <w:r w:rsidR="00FD0CC3">
              <w:rPr>
                <w:rFonts w:ascii="Arial" w:hAnsi="Arial" w:cs="Arial"/>
                <w:sz w:val="22"/>
                <w:szCs w:val="20"/>
              </w:rPr>
              <w:t xml:space="preserve">As a wraparound program CHECK is designed to complement the child’s school experience. We ask parent’s to please be respectful of our schedule and to let CHECK program teachers know of any changes in your child’s schedule day to day such as if your child will be tardy (arriving after 11:30pm), absent or leaving early for the day (any time before 3:00pm). </w:t>
            </w:r>
          </w:p>
          <w:p w14:paraId="15B61FDB" w14:textId="77777777" w:rsidR="00C6493F" w:rsidRDefault="00C6493F" w:rsidP="00AD4646">
            <w:pPr>
              <w:rPr>
                <w:rFonts w:ascii="Arial" w:hAnsi="Arial" w:cs="Arial"/>
                <w:sz w:val="22"/>
                <w:szCs w:val="20"/>
              </w:rPr>
            </w:pPr>
          </w:p>
          <w:p w14:paraId="06F0D1A1" w14:textId="77777777" w:rsidR="00C6493F" w:rsidRPr="00C6493F" w:rsidRDefault="00C6493F" w:rsidP="00AD4646">
            <w:pPr>
              <w:rPr>
                <w:rFonts w:ascii="Arial" w:hAnsi="Arial" w:cs="Arial"/>
                <w:b/>
                <w:sz w:val="22"/>
                <w:szCs w:val="20"/>
              </w:rPr>
            </w:pPr>
            <w:r w:rsidRPr="00C6493F">
              <w:rPr>
                <w:rFonts w:ascii="Arial" w:hAnsi="Arial" w:cs="Arial"/>
                <w:b/>
                <w:sz w:val="22"/>
                <w:szCs w:val="20"/>
              </w:rPr>
              <w:t>After School</w:t>
            </w:r>
          </w:p>
          <w:p w14:paraId="5FA6C263" w14:textId="77777777" w:rsidR="00C6493F" w:rsidRDefault="00FD0CC3" w:rsidP="00AD4646">
            <w:pPr>
              <w:rPr>
                <w:rFonts w:ascii="Arial" w:hAnsi="Arial" w:cs="Arial"/>
                <w:sz w:val="22"/>
                <w:szCs w:val="20"/>
              </w:rPr>
            </w:pPr>
            <w:r>
              <w:rPr>
                <w:rFonts w:ascii="Arial" w:hAnsi="Arial" w:cs="Arial"/>
                <w:sz w:val="22"/>
                <w:szCs w:val="20"/>
              </w:rPr>
              <w:t>After School care is available</w:t>
            </w:r>
            <w:r w:rsidR="00AF2E00">
              <w:rPr>
                <w:rFonts w:ascii="Arial" w:hAnsi="Arial" w:cs="Arial"/>
                <w:sz w:val="22"/>
                <w:szCs w:val="20"/>
              </w:rPr>
              <w:t xml:space="preserve"> for students who are contracted for this service</w:t>
            </w:r>
            <w:r>
              <w:rPr>
                <w:rFonts w:ascii="Arial" w:hAnsi="Arial" w:cs="Arial"/>
                <w:sz w:val="22"/>
                <w:szCs w:val="20"/>
              </w:rPr>
              <w:t xml:space="preserve"> from </w:t>
            </w:r>
            <w:r w:rsidRPr="008265FA">
              <w:rPr>
                <w:rFonts w:ascii="Arial" w:hAnsi="Arial" w:cs="Arial"/>
                <w:sz w:val="22"/>
                <w:szCs w:val="20"/>
              </w:rPr>
              <w:t>3:15pm</w:t>
            </w:r>
            <w:r>
              <w:rPr>
                <w:rFonts w:ascii="Arial" w:hAnsi="Arial" w:cs="Arial"/>
                <w:sz w:val="22"/>
                <w:szCs w:val="20"/>
              </w:rPr>
              <w:t xml:space="preserve"> – 6:00pm daily. </w:t>
            </w:r>
            <w:r w:rsidR="00C6493F">
              <w:rPr>
                <w:rFonts w:ascii="Arial" w:hAnsi="Arial" w:cs="Arial"/>
                <w:sz w:val="22"/>
                <w:szCs w:val="20"/>
              </w:rPr>
              <w:t xml:space="preserve">Highland has a limited number of seats available for after school at the K3 level. Enrollment is </w:t>
            </w:r>
            <w:r>
              <w:rPr>
                <w:rFonts w:ascii="Arial" w:hAnsi="Arial" w:cs="Arial"/>
                <w:sz w:val="22"/>
                <w:szCs w:val="20"/>
              </w:rPr>
              <w:t xml:space="preserve">granted on a </w:t>
            </w:r>
            <w:r w:rsidR="00C6493F">
              <w:rPr>
                <w:rFonts w:ascii="Arial" w:hAnsi="Arial" w:cs="Arial"/>
                <w:sz w:val="22"/>
                <w:szCs w:val="20"/>
              </w:rPr>
              <w:t>first come first serve</w:t>
            </w:r>
            <w:r>
              <w:rPr>
                <w:rFonts w:ascii="Arial" w:hAnsi="Arial" w:cs="Arial"/>
                <w:sz w:val="22"/>
                <w:szCs w:val="20"/>
              </w:rPr>
              <w:t>d basis. Enrollment is not complete without completion of required childcare</w:t>
            </w:r>
            <w:r w:rsidR="00C6493F">
              <w:rPr>
                <w:rFonts w:ascii="Arial" w:hAnsi="Arial" w:cs="Arial"/>
                <w:sz w:val="22"/>
                <w:szCs w:val="20"/>
              </w:rPr>
              <w:t xml:space="preserve"> forms and payment. </w:t>
            </w:r>
          </w:p>
          <w:p w14:paraId="1B7C32F3" w14:textId="77777777" w:rsidR="00C6493F" w:rsidRDefault="00C6493F" w:rsidP="00AD4646">
            <w:pPr>
              <w:rPr>
                <w:rFonts w:ascii="Arial" w:hAnsi="Arial" w:cs="Arial"/>
                <w:sz w:val="22"/>
                <w:szCs w:val="20"/>
              </w:rPr>
            </w:pPr>
          </w:p>
          <w:p w14:paraId="06BB45BC" w14:textId="77777777" w:rsidR="00C6493F" w:rsidRPr="00545B87" w:rsidRDefault="00545B87" w:rsidP="00AD4646">
            <w:pPr>
              <w:rPr>
                <w:rFonts w:ascii="Arial" w:hAnsi="Arial" w:cs="Arial"/>
                <w:b/>
                <w:sz w:val="22"/>
                <w:szCs w:val="20"/>
              </w:rPr>
            </w:pPr>
            <w:r>
              <w:rPr>
                <w:rFonts w:ascii="Arial" w:hAnsi="Arial" w:cs="Arial"/>
                <w:b/>
                <w:sz w:val="22"/>
                <w:szCs w:val="20"/>
              </w:rPr>
              <w:t>Toilet Training Requirements</w:t>
            </w:r>
          </w:p>
          <w:p w14:paraId="596EEC47" w14:textId="77777777" w:rsidR="00545B87" w:rsidRDefault="00545B87" w:rsidP="00AD4646">
            <w:pPr>
              <w:rPr>
                <w:rFonts w:ascii="Arial" w:hAnsi="Arial" w:cs="Arial"/>
                <w:sz w:val="22"/>
                <w:szCs w:val="20"/>
              </w:rPr>
            </w:pPr>
            <w:r>
              <w:rPr>
                <w:rFonts w:ascii="Arial" w:hAnsi="Arial" w:cs="Arial"/>
                <w:sz w:val="22"/>
                <w:szCs w:val="20"/>
              </w:rPr>
              <w:t xml:space="preserve">Children entering CHECK are required to be fully toilet trained and able to use the toilet independently. Each CHECK classroom has a restroom with stalls. Toilets are child-sized and staff members are always nearby for assistance when needed however, we do not provide toilet training or one-on-one support during bathroom time. </w:t>
            </w:r>
          </w:p>
          <w:p w14:paraId="0F6B355D" w14:textId="77777777" w:rsidR="00545B87" w:rsidRDefault="00545B87" w:rsidP="00AD4646">
            <w:pPr>
              <w:rPr>
                <w:rFonts w:ascii="Arial" w:hAnsi="Arial" w:cs="Arial"/>
                <w:sz w:val="22"/>
                <w:szCs w:val="20"/>
              </w:rPr>
            </w:pPr>
          </w:p>
          <w:p w14:paraId="1EEAF4E6" w14:textId="77777777" w:rsidR="00545B87" w:rsidRPr="00545B87" w:rsidRDefault="00545B87" w:rsidP="00AD4646">
            <w:pPr>
              <w:rPr>
                <w:rFonts w:ascii="Arial" w:hAnsi="Arial" w:cs="Arial"/>
                <w:b/>
                <w:sz w:val="22"/>
                <w:szCs w:val="20"/>
              </w:rPr>
            </w:pPr>
            <w:r w:rsidRPr="00545B87">
              <w:rPr>
                <w:rFonts w:ascii="Arial" w:hAnsi="Arial" w:cs="Arial"/>
                <w:b/>
                <w:sz w:val="22"/>
                <w:szCs w:val="20"/>
              </w:rPr>
              <w:t xml:space="preserve">CHECK </w:t>
            </w:r>
            <w:r w:rsidR="007722EB">
              <w:rPr>
                <w:rFonts w:ascii="Arial" w:hAnsi="Arial" w:cs="Arial"/>
                <w:b/>
                <w:sz w:val="22"/>
                <w:szCs w:val="20"/>
              </w:rPr>
              <w:t xml:space="preserve">Suggested </w:t>
            </w:r>
            <w:r w:rsidRPr="00545B87">
              <w:rPr>
                <w:rFonts w:ascii="Arial" w:hAnsi="Arial" w:cs="Arial"/>
                <w:b/>
                <w:sz w:val="22"/>
                <w:szCs w:val="20"/>
              </w:rPr>
              <w:t>Dress Code</w:t>
            </w:r>
          </w:p>
          <w:p w14:paraId="36C1D34D" w14:textId="77777777" w:rsidR="00545B87" w:rsidRDefault="00545B87" w:rsidP="00AD4646">
            <w:pPr>
              <w:rPr>
                <w:rFonts w:ascii="Arial" w:hAnsi="Arial" w:cs="Arial"/>
                <w:sz w:val="22"/>
                <w:szCs w:val="20"/>
              </w:rPr>
            </w:pPr>
            <w:r>
              <w:rPr>
                <w:rFonts w:ascii="Arial" w:hAnsi="Arial" w:cs="Arial"/>
                <w:sz w:val="22"/>
                <w:szCs w:val="20"/>
              </w:rPr>
              <w:t>Please send your children to school in garments that they can put on and take off themselves as they use the bathroom independently</w:t>
            </w:r>
            <w:r w:rsidR="00F75D72">
              <w:rPr>
                <w:rFonts w:ascii="Arial" w:hAnsi="Arial" w:cs="Arial"/>
                <w:sz w:val="22"/>
                <w:szCs w:val="20"/>
              </w:rPr>
              <w:t xml:space="preserve"> at this age</w:t>
            </w:r>
            <w:r>
              <w:rPr>
                <w:rFonts w:ascii="Arial" w:hAnsi="Arial" w:cs="Arial"/>
                <w:sz w:val="22"/>
                <w:szCs w:val="20"/>
              </w:rPr>
              <w:t>. Please do not send children in one-piece body suits or pants with complex closures as this will be a frustration for your child. CHECK students may not use pull-up style diapers</w:t>
            </w:r>
            <w:r w:rsidR="00F75D72">
              <w:rPr>
                <w:rFonts w:ascii="Arial" w:hAnsi="Arial" w:cs="Arial"/>
                <w:sz w:val="22"/>
                <w:szCs w:val="20"/>
              </w:rPr>
              <w:t xml:space="preserve"> while attending the program</w:t>
            </w:r>
            <w:r>
              <w:rPr>
                <w:rFonts w:ascii="Arial" w:hAnsi="Arial" w:cs="Arial"/>
                <w:sz w:val="22"/>
                <w:szCs w:val="20"/>
              </w:rPr>
              <w:t>.</w:t>
            </w:r>
          </w:p>
          <w:p w14:paraId="44D41035" w14:textId="77777777" w:rsidR="009969B1" w:rsidRDefault="009969B1" w:rsidP="00A845D6">
            <w:pPr>
              <w:rPr>
                <w:rFonts w:ascii="Arial" w:hAnsi="Arial" w:cs="Arial"/>
                <w:sz w:val="22"/>
                <w:szCs w:val="20"/>
              </w:rPr>
            </w:pPr>
          </w:p>
          <w:p w14:paraId="167E95ED" w14:textId="089ED120" w:rsidR="00A845D6" w:rsidRPr="00F957F5" w:rsidRDefault="00A845D6" w:rsidP="00A845D6">
            <w:pPr>
              <w:rPr>
                <w:rFonts w:ascii="Arial" w:hAnsi="Arial" w:cs="Arial"/>
                <w:b/>
                <w:sz w:val="22"/>
                <w:szCs w:val="20"/>
                <w:highlight w:val="yellow"/>
              </w:rPr>
            </w:pPr>
            <w:r w:rsidRPr="00F957F5">
              <w:rPr>
                <w:rFonts w:ascii="Arial" w:hAnsi="Arial" w:cs="Arial"/>
                <w:b/>
                <w:sz w:val="22"/>
                <w:szCs w:val="20"/>
                <w:highlight w:val="yellow"/>
              </w:rPr>
              <w:t>Nap Time</w:t>
            </w:r>
          </w:p>
          <w:p w14:paraId="4FC9674E" w14:textId="37BF925F" w:rsidR="00835190" w:rsidRPr="005104C7" w:rsidRDefault="00835190" w:rsidP="00A845D6">
            <w:pPr>
              <w:rPr>
                <w:rFonts w:ascii="Arial" w:hAnsi="Arial" w:cs="Arial"/>
                <w:b/>
                <w:sz w:val="22"/>
                <w:szCs w:val="20"/>
              </w:rPr>
            </w:pPr>
            <w:r w:rsidRPr="00F957F5">
              <w:rPr>
                <w:rFonts w:ascii="Arial" w:hAnsi="Arial" w:cs="Arial"/>
                <w:b/>
                <w:sz w:val="22"/>
                <w:szCs w:val="20"/>
                <w:highlight w:val="yellow"/>
              </w:rPr>
              <w:t>Cots will be placed 6 feet apart</w:t>
            </w:r>
            <w:r w:rsidR="00F957F5" w:rsidRPr="00F957F5">
              <w:rPr>
                <w:rFonts w:ascii="Arial" w:hAnsi="Arial" w:cs="Arial"/>
                <w:b/>
                <w:sz w:val="22"/>
                <w:szCs w:val="20"/>
                <w:highlight w:val="yellow"/>
              </w:rPr>
              <w:t xml:space="preserve"> to the extent</w:t>
            </w:r>
            <w:r w:rsidRPr="00F957F5">
              <w:rPr>
                <w:rFonts w:ascii="Arial" w:hAnsi="Arial" w:cs="Arial"/>
                <w:b/>
                <w:sz w:val="22"/>
                <w:szCs w:val="20"/>
                <w:highlight w:val="yellow"/>
              </w:rPr>
              <w:t xml:space="preserve"> possible</w:t>
            </w:r>
          </w:p>
          <w:p w14:paraId="114A6251" w14:textId="77470F8F" w:rsidR="00A845D6" w:rsidRPr="00C6493F" w:rsidRDefault="00A845D6" w:rsidP="00A845D6">
            <w:pPr>
              <w:rPr>
                <w:rFonts w:ascii="Arial" w:hAnsi="Arial" w:cs="Arial"/>
                <w:sz w:val="22"/>
                <w:szCs w:val="20"/>
              </w:rPr>
            </w:pPr>
            <w:r>
              <w:rPr>
                <w:rFonts w:ascii="Arial" w:hAnsi="Arial" w:cs="Arial"/>
                <w:sz w:val="22"/>
                <w:szCs w:val="20"/>
              </w:rPr>
              <w:t>Each day children will lay down for a nap, please send a small lightweight blanket, A crib sheet, and a simple stuffed toy to comfort your child. If we do not receive bedding from home HCS will provide a blanket and a sheet. Nap time items will be stored at school in the CHECK classroom and sta</w:t>
            </w:r>
            <w:r w:rsidR="00D62B89">
              <w:rPr>
                <w:rFonts w:ascii="Arial" w:hAnsi="Arial" w:cs="Arial"/>
                <w:sz w:val="22"/>
                <w:szCs w:val="20"/>
              </w:rPr>
              <w:t xml:space="preserve">ff will launder bedding weekly. </w:t>
            </w:r>
            <w:r>
              <w:rPr>
                <w:rFonts w:ascii="Arial" w:hAnsi="Arial" w:cs="Arial"/>
                <w:sz w:val="22"/>
                <w:szCs w:val="20"/>
              </w:rPr>
              <w:t>Per WI state licensing children are required rest for a maximum of 30 minutes, if a child does not fall asleep in that time they will be offered books or a quiet activity to work with until their classmates awake.</w:t>
            </w:r>
          </w:p>
        </w:tc>
        <w:tc>
          <w:tcPr>
            <w:tcW w:w="5496" w:type="dxa"/>
          </w:tcPr>
          <w:p w14:paraId="6DAA8042" w14:textId="77777777" w:rsidR="00142055" w:rsidRDefault="00142055" w:rsidP="00AD4646">
            <w:pPr>
              <w:rPr>
                <w:rFonts w:ascii="Arial" w:hAnsi="Arial" w:cs="Arial"/>
                <w:sz w:val="22"/>
                <w:szCs w:val="20"/>
              </w:rPr>
            </w:pPr>
            <w:r>
              <w:rPr>
                <w:rFonts w:ascii="Arial" w:hAnsi="Arial" w:cs="Arial"/>
                <w:b/>
                <w:sz w:val="22"/>
                <w:szCs w:val="20"/>
              </w:rPr>
              <w:t xml:space="preserve"> </w:t>
            </w:r>
          </w:p>
          <w:p w14:paraId="41076514" w14:textId="77777777" w:rsidR="00CD01FE" w:rsidRPr="00CD01FE" w:rsidRDefault="00CD01FE" w:rsidP="00CD01FE">
            <w:pPr>
              <w:rPr>
                <w:rFonts w:ascii="Arial" w:hAnsi="Arial" w:cs="Arial"/>
                <w:b/>
                <w:sz w:val="22"/>
                <w:szCs w:val="20"/>
              </w:rPr>
            </w:pPr>
            <w:r w:rsidRPr="00CD01FE">
              <w:rPr>
                <w:rFonts w:ascii="Arial" w:hAnsi="Arial" w:cs="Arial"/>
                <w:b/>
                <w:sz w:val="22"/>
                <w:szCs w:val="20"/>
              </w:rPr>
              <w:t xml:space="preserve">Change of Clothes </w:t>
            </w:r>
          </w:p>
          <w:p w14:paraId="53BD88E8" w14:textId="77777777" w:rsidR="00CD01FE" w:rsidRPr="005104C7" w:rsidRDefault="00CD01FE" w:rsidP="00CD01FE">
            <w:pPr>
              <w:rPr>
                <w:rFonts w:ascii="Arial" w:hAnsi="Arial" w:cs="Arial"/>
                <w:sz w:val="22"/>
                <w:szCs w:val="20"/>
              </w:rPr>
            </w:pPr>
            <w:r>
              <w:rPr>
                <w:rFonts w:ascii="Arial" w:hAnsi="Arial" w:cs="Arial"/>
                <w:sz w:val="22"/>
                <w:szCs w:val="20"/>
              </w:rPr>
              <w:t xml:space="preserve">While we do require students to be fully toilet trained upon entering this program, accidents are normal at this age and our students do sometimes experience spills and other occasions which require a change of clothing. Please send your child with at least two complete changes of clothing. Children’s clothing is stored in a bin above their coat hooks. Check the bin regularly to ensure garments are weather appropriate. CHECK staff will send soiled garments home in a plastic bag. Staff will also attach a reminder at your child’s coat hook when we are running low on clothes or the clothing we have in your child’s bin is no longer seasonally appropriate. </w:t>
            </w:r>
          </w:p>
          <w:p w14:paraId="293A018D" w14:textId="77777777" w:rsidR="00142055" w:rsidRDefault="00142055" w:rsidP="00AD4646">
            <w:pPr>
              <w:rPr>
                <w:rFonts w:ascii="Arial" w:hAnsi="Arial" w:cs="Arial"/>
                <w:sz w:val="22"/>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572"/>
            </w:tblGrid>
            <w:tr w:rsidR="00CD01FE" w14:paraId="48367593" w14:textId="77777777" w:rsidTr="005104C7">
              <w:trPr>
                <w:jc w:val="center"/>
              </w:trPr>
              <w:tc>
                <w:tcPr>
                  <w:tcW w:w="4572" w:type="dxa"/>
                  <w:shd w:val="clear" w:color="auto" w:fill="BFBFBF" w:themeFill="background1" w:themeFillShade="BF"/>
                </w:tcPr>
                <w:p w14:paraId="315A4CD3" w14:textId="77777777" w:rsidR="005104C7" w:rsidRPr="005104C7" w:rsidRDefault="005104C7" w:rsidP="00CD01FE">
                  <w:pPr>
                    <w:jc w:val="center"/>
                    <w:rPr>
                      <w:rFonts w:ascii="Arial" w:hAnsi="Arial" w:cs="Arial"/>
                      <w:b/>
                      <w:sz w:val="12"/>
                      <w:szCs w:val="22"/>
                    </w:rPr>
                  </w:pPr>
                </w:p>
                <w:p w14:paraId="704202E1" w14:textId="77777777" w:rsidR="00CD01FE" w:rsidRDefault="00CD01FE" w:rsidP="00CD01FE">
                  <w:pPr>
                    <w:jc w:val="center"/>
                    <w:rPr>
                      <w:rFonts w:ascii="Arial" w:hAnsi="Arial" w:cs="Arial"/>
                      <w:b/>
                      <w:sz w:val="22"/>
                      <w:szCs w:val="22"/>
                    </w:rPr>
                  </w:pPr>
                  <w:r w:rsidRPr="00CD01FE">
                    <w:rPr>
                      <w:rFonts w:ascii="Arial" w:hAnsi="Arial" w:cs="Arial"/>
                      <w:b/>
                      <w:sz w:val="22"/>
                      <w:szCs w:val="22"/>
                    </w:rPr>
                    <w:t>Items which should be in your child’s change of clothing bin at all times:</w:t>
                  </w:r>
                </w:p>
                <w:p w14:paraId="2F7575D7" w14:textId="77777777" w:rsidR="005104C7" w:rsidRPr="005104C7" w:rsidRDefault="005104C7" w:rsidP="00CD01FE">
                  <w:pPr>
                    <w:jc w:val="center"/>
                    <w:rPr>
                      <w:rFonts w:ascii="Arial" w:hAnsi="Arial" w:cs="Arial"/>
                      <w:b/>
                      <w:sz w:val="12"/>
                      <w:szCs w:val="22"/>
                    </w:rPr>
                  </w:pPr>
                </w:p>
              </w:tc>
            </w:tr>
            <w:tr w:rsidR="00CD01FE" w14:paraId="4BCC159C" w14:textId="77777777" w:rsidTr="005104C7">
              <w:trPr>
                <w:jc w:val="center"/>
              </w:trPr>
              <w:tc>
                <w:tcPr>
                  <w:tcW w:w="4572" w:type="dxa"/>
                  <w:shd w:val="clear" w:color="auto" w:fill="D9D9D9" w:themeFill="background1" w:themeFillShade="D9"/>
                </w:tcPr>
                <w:p w14:paraId="6C495247" w14:textId="77777777" w:rsidR="005104C7" w:rsidRPr="005104C7" w:rsidRDefault="005104C7" w:rsidP="005104C7">
                  <w:pPr>
                    <w:pStyle w:val="ListParagraph"/>
                    <w:rPr>
                      <w:rFonts w:ascii="Arial" w:hAnsi="Arial" w:cs="Arial"/>
                      <w:sz w:val="14"/>
                      <w:szCs w:val="20"/>
                    </w:rPr>
                  </w:pPr>
                </w:p>
                <w:p w14:paraId="53E671BE" w14:textId="77777777" w:rsidR="00CD01FE" w:rsidRDefault="00CD01FE" w:rsidP="00CD01FE">
                  <w:pPr>
                    <w:pStyle w:val="ListParagraph"/>
                    <w:numPr>
                      <w:ilvl w:val="0"/>
                      <w:numId w:val="5"/>
                    </w:numPr>
                    <w:rPr>
                      <w:rFonts w:ascii="Arial" w:hAnsi="Arial" w:cs="Arial"/>
                      <w:szCs w:val="20"/>
                    </w:rPr>
                  </w:pPr>
                  <w:r>
                    <w:rPr>
                      <w:rFonts w:ascii="Arial" w:hAnsi="Arial" w:cs="Arial"/>
                      <w:szCs w:val="20"/>
                    </w:rPr>
                    <w:t xml:space="preserve">2 pairs of bottoms (pants or shorts depending on the </w:t>
                  </w:r>
                  <w:r w:rsidR="005104C7">
                    <w:rPr>
                      <w:rFonts w:ascii="Arial" w:hAnsi="Arial" w:cs="Arial"/>
                      <w:szCs w:val="20"/>
                    </w:rPr>
                    <w:t>season</w:t>
                  </w:r>
                  <w:r>
                    <w:rPr>
                      <w:rFonts w:ascii="Arial" w:hAnsi="Arial" w:cs="Arial"/>
                      <w:szCs w:val="20"/>
                    </w:rPr>
                    <w:t>)</w:t>
                  </w:r>
                </w:p>
                <w:p w14:paraId="4AA65AEB" w14:textId="77777777" w:rsidR="00CD01FE" w:rsidRDefault="00CD01FE" w:rsidP="00CD01FE">
                  <w:pPr>
                    <w:pStyle w:val="ListParagraph"/>
                    <w:numPr>
                      <w:ilvl w:val="0"/>
                      <w:numId w:val="5"/>
                    </w:numPr>
                    <w:rPr>
                      <w:rFonts w:ascii="Arial" w:hAnsi="Arial" w:cs="Arial"/>
                      <w:szCs w:val="20"/>
                    </w:rPr>
                  </w:pPr>
                  <w:r>
                    <w:rPr>
                      <w:rFonts w:ascii="Arial" w:hAnsi="Arial" w:cs="Arial"/>
                      <w:szCs w:val="20"/>
                    </w:rPr>
                    <w:t>2 tops (seasonally appropriate)</w:t>
                  </w:r>
                </w:p>
                <w:p w14:paraId="6AFABB7D" w14:textId="77777777" w:rsidR="00CD01FE" w:rsidRDefault="00CD01FE" w:rsidP="00CD01FE">
                  <w:pPr>
                    <w:pStyle w:val="ListParagraph"/>
                    <w:numPr>
                      <w:ilvl w:val="0"/>
                      <w:numId w:val="5"/>
                    </w:numPr>
                    <w:rPr>
                      <w:rFonts w:ascii="Arial" w:hAnsi="Arial" w:cs="Arial"/>
                      <w:szCs w:val="20"/>
                    </w:rPr>
                  </w:pPr>
                  <w:r>
                    <w:rPr>
                      <w:rFonts w:ascii="Arial" w:hAnsi="Arial" w:cs="Arial"/>
                      <w:szCs w:val="20"/>
                    </w:rPr>
                    <w:t>2-4 pairs of socks</w:t>
                  </w:r>
                </w:p>
                <w:p w14:paraId="2FF7AD9C" w14:textId="77777777" w:rsidR="00CD01FE" w:rsidRPr="00CD01FE" w:rsidRDefault="00CD01FE" w:rsidP="005104C7">
                  <w:pPr>
                    <w:pStyle w:val="ListParagraph"/>
                    <w:numPr>
                      <w:ilvl w:val="0"/>
                      <w:numId w:val="5"/>
                    </w:numPr>
                    <w:rPr>
                      <w:rFonts w:ascii="Arial" w:hAnsi="Arial" w:cs="Arial"/>
                      <w:szCs w:val="20"/>
                    </w:rPr>
                  </w:pPr>
                  <w:r>
                    <w:rPr>
                      <w:rFonts w:ascii="Arial" w:hAnsi="Arial" w:cs="Arial"/>
                      <w:szCs w:val="20"/>
                    </w:rPr>
                    <w:t xml:space="preserve">3-6 pair of </w:t>
                  </w:r>
                  <w:r w:rsidR="005104C7">
                    <w:rPr>
                      <w:rFonts w:ascii="Arial" w:hAnsi="Arial" w:cs="Arial"/>
                      <w:szCs w:val="20"/>
                    </w:rPr>
                    <w:t>underpants</w:t>
                  </w:r>
                </w:p>
              </w:tc>
            </w:tr>
            <w:tr w:rsidR="005104C7" w14:paraId="30E82AAB" w14:textId="77777777" w:rsidTr="005104C7">
              <w:trPr>
                <w:jc w:val="center"/>
              </w:trPr>
              <w:tc>
                <w:tcPr>
                  <w:tcW w:w="4572" w:type="dxa"/>
                  <w:shd w:val="clear" w:color="auto" w:fill="FFFF99"/>
                </w:tcPr>
                <w:p w14:paraId="6F65D6A3" w14:textId="77777777" w:rsidR="005104C7" w:rsidRPr="005104C7" w:rsidRDefault="005104C7" w:rsidP="005104C7">
                  <w:pPr>
                    <w:rPr>
                      <w:rFonts w:ascii="Arial" w:hAnsi="Arial" w:cs="Arial"/>
                      <w:szCs w:val="20"/>
                    </w:rPr>
                  </w:pPr>
                  <w:r w:rsidRPr="005104C7">
                    <w:rPr>
                      <w:rFonts w:ascii="Arial" w:hAnsi="Arial" w:cs="Arial"/>
                      <w:b/>
                      <w:sz w:val="20"/>
                      <w:szCs w:val="20"/>
                    </w:rPr>
                    <w:t>ALL CLOTHING ITEMS MUST BE LABELED</w:t>
                  </w:r>
                </w:p>
              </w:tc>
            </w:tr>
          </w:tbl>
          <w:p w14:paraId="55B9BAE9" w14:textId="77777777" w:rsidR="00CD01FE" w:rsidRDefault="00AF372A" w:rsidP="00AF372A">
            <w:pPr>
              <w:jc w:val="center"/>
              <w:rPr>
                <w:rFonts w:ascii="Arial" w:hAnsi="Arial" w:cs="Arial"/>
                <w:sz w:val="22"/>
                <w:szCs w:val="20"/>
              </w:rPr>
            </w:pPr>
            <w:r>
              <w:rPr>
                <w:rFonts w:ascii="Arial" w:hAnsi="Arial" w:cs="Arial"/>
                <w:sz w:val="18"/>
                <w:szCs w:val="20"/>
              </w:rPr>
              <w:t>NOTE: These items are</w:t>
            </w:r>
            <w:r w:rsidRPr="00AF372A">
              <w:rPr>
                <w:rFonts w:ascii="Arial" w:hAnsi="Arial" w:cs="Arial"/>
                <w:sz w:val="18"/>
                <w:szCs w:val="20"/>
              </w:rPr>
              <w:t xml:space="preserve"> required for CHECK</w:t>
            </w:r>
            <w:r>
              <w:rPr>
                <w:rFonts w:ascii="Arial" w:hAnsi="Arial" w:cs="Arial"/>
                <w:sz w:val="18"/>
                <w:szCs w:val="20"/>
              </w:rPr>
              <w:t xml:space="preserve"> and</w:t>
            </w:r>
            <w:r w:rsidRPr="00AF372A">
              <w:rPr>
                <w:rFonts w:ascii="Arial" w:hAnsi="Arial" w:cs="Arial"/>
                <w:sz w:val="18"/>
                <w:szCs w:val="20"/>
              </w:rPr>
              <w:t xml:space="preserve"> are needed in addition to changes of clothing</w:t>
            </w:r>
            <w:r>
              <w:rPr>
                <w:rFonts w:ascii="Arial" w:hAnsi="Arial" w:cs="Arial"/>
                <w:sz w:val="18"/>
                <w:szCs w:val="20"/>
              </w:rPr>
              <w:t xml:space="preserve"> stored</w:t>
            </w:r>
            <w:r w:rsidRPr="00AF372A">
              <w:rPr>
                <w:rFonts w:ascii="Arial" w:hAnsi="Arial" w:cs="Arial"/>
                <w:sz w:val="18"/>
                <w:szCs w:val="20"/>
              </w:rPr>
              <w:t xml:space="preserve"> in primary classrooms</w:t>
            </w:r>
            <w:r>
              <w:rPr>
                <w:rFonts w:ascii="Arial" w:hAnsi="Arial" w:cs="Arial"/>
                <w:sz w:val="22"/>
                <w:szCs w:val="20"/>
              </w:rPr>
              <w:t>.</w:t>
            </w:r>
          </w:p>
          <w:p w14:paraId="51445FD9" w14:textId="77777777" w:rsidR="005104C7" w:rsidRDefault="005104C7" w:rsidP="00CD01FE">
            <w:pPr>
              <w:rPr>
                <w:rFonts w:ascii="Arial" w:hAnsi="Arial" w:cs="Arial"/>
                <w:sz w:val="22"/>
                <w:szCs w:val="20"/>
              </w:rPr>
            </w:pPr>
          </w:p>
          <w:p w14:paraId="471DF48E" w14:textId="77777777" w:rsidR="005104C7" w:rsidRPr="005104C7" w:rsidRDefault="005104C7" w:rsidP="00CD01FE">
            <w:pPr>
              <w:rPr>
                <w:rFonts w:ascii="Arial" w:hAnsi="Arial" w:cs="Arial"/>
                <w:b/>
                <w:sz w:val="22"/>
                <w:szCs w:val="20"/>
              </w:rPr>
            </w:pPr>
            <w:r>
              <w:rPr>
                <w:rFonts w:ascii="Arial" w:hAnsi="Arial" w:cs="Arial"/>
                <w:sz w:val="22"/>
                <w:szCs w:val="20"/>
              </w:rPr>
              <w:t xml:space="preserve"> </w:t>
            </w:r>
            <w:r w:rsidR="00F75D72">
              <w:rPr>
                <w:rFonts w:ascii="Arial" w:hAnsi="Arial" w:cs="Arial"/>
                <w:b/>
                <w:sz w:val="22"/>
                <w:szCs w:val="20"/>
              </w:rPr>
              <w:t>****Parent V</w:t>
            </w:r>
            <w:r w:rsidRPr="005104C7">
              <w:rPr>
                <w:rFonts w:ascii="Arial" w:hAnsi="Arial" w:cs="Arial"/>
                <w:b/>
                <w:sz w:val="22"/>
                <w:szCs w:val="20"/>
              </w:rPr>
              <w:t xml:space="preserve">olunteer </w:t>
            </w:r>
            <w:r w:rsidR="00F75D72">
              <w:rPr>
                <w:rFonts w:ascii="Arial" w:hAnsi="Arial" w:cs="Arial"/>
                <w:b/>
                <w:sz w:val="22"/>
                <w:szCs w:val="20"/>
              </w:rPr>
              <w:t>O</w:t>
            </w:r>
            <w:r w:rsidRPr="005104C7">
              <w:rPr>
                <w:rFonts w:ascii="Arial" w:hAnsi="Arial" w:cs="Arial"/>
                <w:b/>
                <w:sz w:val="22"/>
                <w:szCs w:val="20"/>
              </w:rPr>
              <w:t>pportunity</w:t>
            </w:r>
            <w:r w:rsidR="00F75D72">
              <w:rPr>
                <w:rFonts w:ascii="Arial" w:hAnsi="Arial" w:cs="Arial"/>
                <w:b/>
                <w:sz w:val="22"/>
                <w:szCs w:val="20"/>
              </w:rPr>
              <w:t>****</w:t>
            </w:r>
          </w:p>
          <w:p w14:paraId="633BB490" w14:textId="77777777" w:rsidR="005104C7" w:rsidRDefault="005104C7" w:rsidP="00CD01FE">
            <w:pPr>
              <w:rPr>
                <w:rFonts w:ascii="Arial" w:hAnsi="Arial" w:cs="Arial"/>
                <w:sz w:val="22"/>
                <w:szCs w:val="20"/>
              </w:rPr>
            </w:pPr>
            <w:r>
              <w:rPr>
                <w:rFonts w:ascii="Arial" w:hAnsi="Arial" w:cs="Arial"/>
                <w:sz w:val="22"/>
                <w:szCs w:val="20"/>
              </w:rPr>
              <w:t xml:space="preserve">Laundering bedding for the CHECK programs counts towards your HCS parent hours! If you are interested in fulfilling your volunteer requirements by doing laundry regularly </w:t>
            </w:r>
            <w:r w:rsidR="00F75D72">
              <w:rPr>
                <w:rFonts w:ascii="Arial" w:hAnsi="Arial" w:cs="Arial"/>
                <w:sz w:val="22"/>
                <w:szCs w:val="20"/>
              </w:rPr>
              <w:t>please see the Program Director.</w:t>
            </w:r>
          </w:p>
          <w:p w14:paraId="048AF55F" w14:textId="77777777" w:rsidR="00CD01FE" w:rsidRDefault="00CD01FE" w:rsidP="00CD01FE">
            <w:pPr>
              <w:rPr>
                <w:rFonts w:ascii="Arial" w:hAnsi="Arial" w:cs="Arial"/>
                <w:sz w:val="22"/>
                <w:szCs w:val="20"/>
              </w:rPr>
            </w:pPr>
          </w:p>
          <w:p w14:paraId="61F3F70E" w14:textId="77777777" w:rsidR="00A845D6" w:rsidRDefault="00A845D6" w:rsidP="00A845D6">
            <w:pPr>
              <w:rPr>
                <w:rFonts w:ascii="Arial" w:hAnsi="Arial" w:cs="Arial"/>
                <w:b/>
                <w:sz w:val="22"/>
                <w:szCs w:val="20"/>
              </w:rPr>
            </w:pPr>
            <w:r>
              <w:rPr>
                <w:rFonts w:ascii="Arial" w:hAnsi="Arial" w:cs="Arial"/>
                <w:b/>
                <w:sz w:val="22"/>
                <w:szCs w:val="20"/>
              </w:rPr>
              <w:t xml:space="preserve">Drop-in </w:t>
            </w:r>
            <w:r w:rsidRPr="009E5E3E">
              <w:rPr>
                <w:rFonts w:ascii="Arial" w:hAnsi="Arial" w:cs="Arial"/>
                <w:b/>
                <w:sz w:val="22"/>
                <w:szCs w:val="20"/>
              </w:rPr>
              <w:t>Policy</w:t>
            </w:r>
          </w:p>
          <w:p w14:paraId="6759C11B" w14:textId="77777777" w:rsidR="00A845D6" w:rsidRDefault="00A845D6" w:rsidP="00A845D6">
            <w:pPr>
              <w:rPr>
                <w:rFonts w:ascii="Arial" w:hAnsi="Arial" w:cs="Arial"/>
                <w:b/>
                <w:sz w:val="22"/>
                <w:szCs w:val="20"/>
              </w:rPr>
            </w:pPr>
            <w:r>
              <w:rPr>
                <w:rFonts w:ascii="Arial" w:hAnsi="Arial" w:cs="Arial"/>
                <w:b/>
                <w:sz w:val="22"/>
                <w:szCs w:val="20"/>
              </w:rPr>
              <w:t xml:space="preserve">HCS CHECK Program does not offer drop-in care. Children are expected to attend only on the days and programs for which they are contracted. Because HCS programs are typically fully enrolled we cannot accommodate children outside of their regularly scheduled contracted times. </w:t>
            </w:r>
          </w:p>
          <w:p w14:paraId="79520DA9" w14:textId="77777777" w:rsidR="00A845D6" w:rsidRDefault="00A845D6" w:rsidP="00A845D6">
            <w:pPr>
              <w:rPr>
                <w:rFonts w:ascii="Arial" w:hAnsi="Arial" w:cs="Arial"/>
                <w:b/>
                <w:sz w:val="22"/>
                <w:szCs w:val="20"/>
              </w:rPr>
            </w:pPr>
          </w:p>
          <w:p w14:paraId="5BE2F8F7" w14:textId="77777777" w:rsidR="00142055" w:rsidRPr="009D7A5E" w:rsidRDefault="00A845D6" w:rsidP="00A845D6">
            <w:pPr>
              <w:rPr>
                <w:rFonts w:ascii="Arial" w:hAnsi="Arial" w:cs="Arial"/>
                <w:sz w:val="22"/>
                <w:szCs w:val="20"/>
              </w:rPr>
            </w:pPr>
            <w:r>
              <w:rPr>
                <w:rFonts w:ascii="Arial" w:hAnsi="Arial" w:cs="Arial"/>
                <w:b/>
                <w:sz w:val="22"/>
                <w:szCs w:val="20"/>
              </w:rPr>
              <w:t>In the event that a child who is not contracted to be in after care has not been picked up at 3:15 when the school day ends we will begin to contact parents/guardians followed by emergency contacts and adults you have authorized to pick-up as soon as possible.</w:t>
            </w:r>
          </w:p>
        </w:tc>
      </w:tr>
      <w:tr w:rsidR="00142055" w14:paraId="1FBB575B" w14:textId="77777777" w:rsidTr="006E496E">
        <w:trPr>
          <w:trHeight w:val="87"/>
        </w:trPr>
        <w:tc>
          <w:tcPr>
            <w:tcW w:w="10790" w:type="dxa"/>
            <w:gridSpan w:val="2"/>
            <w:shd w:val="clear" w:color="auto" w:fill="FBD4B4" w:themeFill="accent6" w:themeFillTint="66"/>
          </w:tcPr>
          <w:p w14:paraId="227FE686" w14:textId="77777777" w:rsidR="00142055" w:rsidRDefault="00142055" w:rsidP="00AD4646">
            <w:pPr>
              <w:rPr>
                <w:rFonts w:ascii="Arial" w:hAnsi="Arial" w:cs="Arial"/>
                <w:b/>
                <w:sz w:val="22"/>
                <w:szCs w:val="20"/>
              </w:rPr>
            </w:pPr>
          </w:p>
        </w:tc>
      </w:tr>
      <w:tr w:rsidR="00F75D72" w14:paraId="02C55889" w14:textId="77777777" w:rsidTr="006E496E">
        <w:tc>
          <w:tcPr>
            <w:tcW w:w="10790" w:type="dxa"/>
            <w:gridSpan w:val="2"/>
            <w:shd w:val="clear" w:color="auto" w:fill="FBD4B4" w:themeFill="accent6" w:themeFillTint="66"/>
          </w:tcPr>
          <w:p w14:paraId="71130C22" w14:textId="77777777" w:rsidR="00F75D72" w:rsidRDefault="00142055" w:rsidP="00AD4646">
            <w:pPr>
              <w:jc w:val="center"/>
              <w:rPr>
                <w:rFonts w:ascii="Arial" w:hAnsi="Arial" w:cs="Arial"/>
                <w:b/>
                <w:sz w:val="22"/>
                <w:szCs w:val="20"/>
              </w:rPr>
            </w:pPr>
            <w:r>
              <w:rPr>
                <w:rFonts w:ascii="Arial" w:hAnsi="Arial" w:cs="Arial"/>
                <w:b/>
                <w:sz w:val="22"/>
                <w:szCs w:val="20"/>
              </w:rPr>
              <w:br w:type="page"/>
            </w:r>
            <w:r w:rsidR="00F75D72">
              <w:rPr>
                <w:rFonts w:ascii="Arial" w:hAnsi="Arial" w:cs="Arial"/>
                <w:b/>
                <w:sz w:val="22"/>
                <w:szCs w:val="20"/>
              </w:rPr>
              <w:br w:type="page"/>
            </w:r>
            <w:r w:rsidR="00F75D72">
              <w:rPr>
                <w:rFonts w:ascii="Arial" w:hAnsi="Arial" w:cs="Arial"/>
                <w:b/>
                <w:color w:val="1F497D" w:themeColor="text2"/>
                <w:sz w:val="32"/>
                <w:szCs w:val="20"/>
              </w:rPr>
              <w:t>CHECK</w:t>
            </w:r>
            <w:r w:rsidR="00F75D72" w:rsidRPr="004E4BE9">
              <w:rPr>
                <w:rFonts w:ascii="Arial" w:hAnsi="Arial" w:cs="Arial"/>
                <w:b/>
                <w:color w:val="1F497D" w:themeColor="text2"/>
                <w:sz w:val="32"/>
                <w:szCs w:val="20"/>
              </w:rPr>
              <w:t xml:space="preserve"> Program</w:t>
            </w:r>
            <w:r w:rsidR="00F75D72">
              <w:rPr>
                <w:rFonts w:ascii="Arial" w:hAnsi="Arial" w:cs="Arial"/>
                <w:b/>
                <w:color w:val="1F497D" w:themeColor="text2"/>
                <w:sz w:val="32"/>
                <w:szCs w:val="20"/>
              </w:rPr>
              <w:t xml:space="preserve"> Guide</w:t>
            </w:r>
          </w:p>
        </w:tc>
      </w:tr>
      <w:tr w:rsidR="00F75D72" w14:paraId="626F0D0C" w14:textId="77777777" w:rsidTr="006E496E">
        <w:trPr>
          <w:trHeight w:val="12024"/>
        </w:trPr>
        <w:tc>
          <w:tcPr>
            <w:tcW w:w="5294" w:type="dxa"/>
            <w:tcBorders>
              <w:bottom w:val="single" w:sz="4" w:space="0" w:color="auto"/>
            </w:tcBorders>
          </w:tcPr>
          <w:p w14:paraId="67E22DB3" w14:textId="77777777" w:rsidR="00F75D72" w:rsidRDefault="00F75D72" w:rsidP="00AD4646">
            <w:pPr>
              <w:rPr>
                <w:rFonts w:ascii="Arial" w:hAnsi="Arial" w:cs="Arial"/>
                <w:sz w:val="22"/>
                <w:szCs w:val="20"/>
              </w:rPr>
            </w:pPr>
          </w:p>
          <w:p w14:paraId="6B001321" w14:textId="77777777" w:rsidR="00F75D72" w:rsidRDefault="00F75D72" w:rsidP="00F75D72">
            <w:pPr>
              <w:rPr>
                <w:rFonts w:ascii="Arial" w:hAnsi="Arial" w:cs="Arial"/>
                <w:sz w:val="22"/>
                <w:szCs w:val="20"/>
              </w:rPr>
            </w:pPr>
            <w:r w:rsidRPr="00F75D72">
              <w:rPr>
                <w:rFonts w:ascii="Arial" w:hAnsi="Arial" w:cs="Arial"/>
                <w:b/>
                <w:sz w:val="22"/>
                <w:szCs w:val="20"/>
              </w:rPr>
              <w:t>Lunch</w:t>
            </w:r>
          </w:p>
          <w:p w14:paraId="7CEAC76E" w14:textId="77777777" w:rsidR="00F75D72" w:rsidRDefault="00F75D72" w:rsidP="00F75D72">
            <w:pPr>
              <w:rPr>
                <w:rFonts w:ascii="Arial" w:hAnsi="Arial" w:cs="Arial"/>
                <w:sz w:val="22"/>
                <w:szCs w:val="20"/>
              </w:rPr>
            </w:pPr>
            <w:r>
              <w:rPr>
                <w:rFonts w:ascii="Arial" w:hAnsi="Arial" w:cs="Arial"/>
                <w:sz w:val="22"/>
                <w:szCs w:val="20"/>
              </w:rPr>
              <w:t xml:space="preserve">When you sign your child into their primary classroom daily be sure to indicate whether they brought with them a cold lunch from home or are receiving a hot lunch from school. Simply write a </w:t>
            </w:r>
            <w:r w:rsidRPr="00F75D72">
              <w:rPr>
                <w:rFonts w:ascii="Arial" w:hAnsi="Arial" w:cs="Arial"/>
                <w:b/>
                <w:sz w:val="22"/>
                <w:szCs w:val="20"/>
              </w:rPr>
              <w:t>“C</w:t>
            </w:r>
            <w:r>
              <w:rPr>
                <w:rFonts w:ascii="Arial" w:hAnsi="Arial" w:cs="Arial"/>
                <w:b/>
                <w:sz w:val="22"/>
                <w:szCs w:val="20"/>
              </w:rPr>
              <w:t>”</w:t>
            </w:r>
            <w:r w:rsidRPr="00F75D72">
              <w:rPr>
                <w:rFonts w:ascii="Arial" w:hAnsi="Arial" w:cs="Arial"/>
                <w:b/>
                <w:sz w:val="22"/>
                <w:szCs w:val="20"/>
              </w:rPr>
              <w:t xml:space="preserve"> for cold</w:t>
            </w:r>
            <w:r w:rsidRPr="00F75D72">
              <w:rPr>
                <w:rFonts w:ascii="Arial" w:hAnsi="Arial" w:cs="Arial"/>
                <w:sz w:val="22"/>
                <w:szCs w:val="20"/>
              </w:rPr>
              <w:t xml:space="preserve"> </w:t>
            </w:r>
            <w:r>
              <w:rPr>
                <w:rFonts w:ascii="Arial" w:hAnsi="Arial" w:cs="Arial"/>
                <w:sz w:val="22"/>
                <w:szCs w:val="20"/>
              </w:rPr>
              <w:t xml:space="preserve">or an </w:t>
            </w:r>
            <w:r w:rsidRPr="00F75D72">
              <w:rPr>
                <w:rFonts w:ascii="Arial" w:hAnsi="Arial" w:cs="Arial"/>
                <w:b/>
                <w:sz w:val="22"/>
                <w:szCs w:val="20"/>
              </w:rPr>
              <w:t>“H</w:t>
            </w:r>
            <w:r>
              <w:rPr>
                <w:rFonts w:ascii="Arial" w:hAnsi="Arial" w:cs="Arial"/>
                <w:b/>
                <w:sz w:val="22"/>
                <w:szCs w:val="20"/>
              </w:rPr>
              <w:t>”</w:t>
            </w:r>
            <w:r w:rsidRPr="00F75D72">
              <w:rPr>
                <w:rFonts w:ascii="Arial" w:hAnsi="Arial" w:cs="Arial"/>
                <w:b/>
                <w:sz w:val="22"/>
                <w:szCs w:val="20"/>
              </w:rPr>
              <w:t xml:space="preserve"> for hot</w:t>
            </w:r>
            <w:r>
              <w:rPr>
                <w:rFonts w:ascii="Arial" w:hAnsi="Arial" w:cs="Arial"/>
                <w:sz w:val="22"/>
                <w:szCs w:val="20"/>
              </w:rPr>
              <w:t xml:space="preserve"> in the lunch column beside your child’s name on their classroom attendance sheets. </w:t>
            </w:r>
            <w:r w:rsidR="00AF2E00">
              <w:rPr>
                <w:rFonts w:ascii="Arial" w:hAnsi="Arial" w:cs="Arial"/>
                <w:sz w:val="22"/>
                <w:szCs w:val="20"/>
              </w:rPr>
              <w:t>Classroom</w:t>
            </w:r>
            <w:r>
              <w:rPr>
                <w:rFonts w:ascii="Arial" w:hAnsi="Arial" w:cs="Arial"/>
                <w:sz w:val="22"/>
                <w:szCs w:val="20"/>
              </w:rPr>
              <w:t xml:space="preserve"> attendance sheets are used by the kitchen, office and program staff to ensure a lunch is ordered for your child.</w:t>
            </w:r>
          </w:p>
          <w:p w14:paraId="55F1BD46" w14:textId="77777777" w:rsidR="00F75D72" w:rsidRPr="00F75D72" w:rsidRDefault="00F75D72" w:rsidP="00F75D72">
            <w:pPr>
              <w:rPr>
                <w:rFonts w:ascii="Arial" w:hAnsi="Arial" w:cs="Arial"/>
                <w:b/>
                <w:sz w:val="22"/>
                <w:szCs w:val="20"/>
              </w:rPr>
            </w:pPr>
          </w:p>
          <w:p w14:paraId="35F6F914" w14:textId="77777777" w:rsidR="00F75D72" w:rsidRDefault="00F75D72" w:rsidP="00F75D72">
            <w:pPr>
              <w:rPr>
                <w:rFonts w:ascii="Arial" w:hAnsi="Arial" w:cs="Arial"/>
                <w:b/>
                <w:sz w:val="22"/>
                <w:szCs w:val="20"/>
              </w:rPr>
            </w:pPr>
            <w:r w:rsidRPr="00F75D72">
              <w:rPr>
                <w:rFonts w:ascii="Arial" w:hAnsi="Arial" w:cs="Arial"/>
                <w:b/>
                <w:sz w:val="22"/>
                <w:szCs w:val="20"/>
              </w:rPr>
              <w:t>Hot Lunch</w:t>
            </w:r>
          </w:p>
          <w:p w14:paraId="5EBE3527" w14:textId="77777777" w:rsidR="00F75D72" w:rsidRDefault="007722EB" w:rsidP="00F75D72">
            <w:pPr>
              <w:rPr>
                <w:rFonts w:ascii="Arial" w:hAnsi="Arial" w:cs="Arial"/>
                <w:sz w:val="22"/>
                <w:szCs w:val="20"/>
              </w:rPr>
            </w:pPr>
            <w:r>
              <w:rPr>
                <w:rFonts w:ascii="Arial" w:hAnsi="Arial" w:cs="Arial"/>
                <w:sz w:val="22"/>
                <w:szCs w:val="20"/>
              </w:rPr>
              <w:t>All HCS students</w:t>
            </w:r>
            <w:r w:rsidR="00AF372A">
              <w:rPr>
                <w:rFonts w:ascii="Arial" w:hAnsi="Arial" w:cs="Arial"/>
                <w:sz w:val="22"/>
                <w:szCs w:val="20"/>
              </w:rPr>
              <w:t xml:space="preserve"> K3 and up</w:t>
            </w:r>
            <w:r>
              <w:rPr>
                <w:rFonts w:ascii="Arial" w:hAnsi="Arial" w:cs="Arial"/>
                <w:sz w:val="22"/>
                <w:szCs w:val="20"/>
              </w:rPr>
              <w:t xml:space="preserve"> have access to a free lunch program made available through MPS.</w:t>
            </w:r>
            <w:r>
              <w:rPr>
                <w:rFonts w:ascii="Arial" w:hAnsi="Arial" w:cs="Arial"/>
                <w:b/>
                <w:sz w:val="22"/>
                <w:szCs w:val="20"/>
              </w:rPr>
              <w:t xml:space="preserve"> </w:t>
            </w:r>
            <w:r w:rsidR="00F75D72">
              <w:rPr>
                <w:rFonts w:ascii="Arial" w:hAnsi="Arial" w:cs="Arial"/>
                <w:sz w:val="22"/>
                <w:szCs w:val="20"/>
              </w:rPr>
              <w:t xml:space="preserve">In order to receive a hot lunch parents must request one either </w:t>
            </w:r>
            <w:r>
              <w:rPr>
                <w:rFonts w:ascii="Arial" w:hAnsi="Arial" w:cs="Arial"/>
                <w:sz w:val="22"/>
                <w:szCs w:val="20"/>
              </w:rPr>
              <w:t xml:space="preserve">by: </w:t>
            </w:r>
            <w:r w:rsidR="00F75D72">
              <w:rPr>
                <w:rFonts w:ascii="Arial" w:hAnsi="Arial" w:cs="Arial"/>
                <w:sz w:val="22"/>
                <w:szCs w:val="20"/>
              </w:rPr>
              <w:t>indicating on their child’s classroom attendance sheet (before 8:30am) or by calling the Main Office by 8:30am if the student will be tardy.</w:t>
            </w:r>
          </w:p>
          <w:p w14:paraId="4209FE8C" w14:textId="77777777" w:rsidR="007722EB" w:rsidRDefault="007722EB" w:rsidP="00F75D72">
            <w:pPr>
              <w:rPr>
                <w:rFonts w:ascii="Arial" w:hAnsi="Arial" w:cs="Arial"/>
                <w:sz w:val="22"/>
                <w:szCs w:val="20"/>
              </w:rPr>
            </w:pPr>
          </w:p>
          <w:p w14:paraId="1477117C" w14:textId="77777777" w:rsidR="00F75D72" w:rsidRPr="007722EB" w:rsidRDefault="007722EB" w:rsidP="007722EB">
            <w:pPr>
              <w:jc w:val="center"/>
              <w:rPr>
                <w:rFonts w:ascii="Arial" w:hAnsi="Arial" w:cs="Arial"/>
                <w:b/>
                <w:color w:val="FF0000"/>
                <w:sz w:val="22"/>
                <w:szCs w:val="20"/>
                <w:highlight w:val="yellow"/>
              </w:rPr>
            </w:pPr>
            <w:r w:rsidRPr="007722EB">
              <w:rPr>
                <w:rFonts w:ascii="Arial" w:hAnsi="Arial" w:cs="Arial"/>
                <w:b/>
                <w:color w:val="FF0000"/>
                <w:sz w:val="22"/>
                <w:szCs w:val="20"/>
                <w:highlight w:val="yellow"/>
              </w:rPr>
              <w:t xml:space="preserve">You must call the office by 8:30am to reserve a lunch. </w:t>
            </w:r>
            <w:r w:rsidR="00F75D72" w:rsidRPr="007722EB">
              <w:rPr>
                <w:rFonts w:ascii="Arial" w:hAnsi="Arial" w:cs="Arial"/>
                <w:b/>
                <w:color w:val="FF0000"/>
                <w:sz w:val="22"/>
                <w:szCs w:val="20"/>
                <w:highlight w:val="yellow"/>
              </w:rPr>
              <w:t>Hot lunch requests occurring after 8:30am cannot be accommodated.</w:t>
            </w:r>
            <w:r w:rsidRPr="007722EB">
              <w:rPr>
                <w:rFonts w:ascii="Arial" w:hAnsi="Arial" w:cs="Arial"/>
                <w:b/>
                <w:color w:val="FF0000"/>
                <w:sz w:val="22"/>
                <w:szCs w:val="20"/>
              </w:rPr>
              <w:t xml:space="preserve"> </w:t>
            </w:r>
          </w:p>
          <w:p w14:paraId="36E6869B" w14:textId="77777777" w:rsidR="007722EB" w:rsidRDefault="007722EB" w:rsidP="007722EB">
            <w:pPr>
              <w:jc w:val="center"/>
              <w:rPr>
                <w:rFonts w:ascii="Arial" w:hAnsi="Arial" w:cs="Arial"/>
                <w:b/>
                <w:color w:val="FF0000"/>
                <w:sz w:val="22"/>
                <w:szCs w:val="20"/>
              </w:rPr>
            </w:pPr>
          </w:p>
          <w:p w14:paraId="44C6C9DE" w14:textId="77777777" w:rsidR="00D62B89" w:rsidRPr="002D7E1C" w:rsidRDefault="00D62B89" w:rsidP="00D62B89">
            <w:pPr>
              <w:rPr>
                <w:rFonts w:ascii="Arial" w:hAnsi="Arial" w:cs="Arial"/>
                <w:b/>
                <w:sz w:val="22"/>
                <w:szCs w:val="20"/>
              </w:rPr>
            </w:pPr>
            <w:r>
              <w:rPr>
                <w:rFonts w:ascii="Arial" w:hAnsi="Arial" w:cs="Arial"/>
                <w:b/>
                <w:sz w:val="22"/>
                <w:szCs w:val="20"/>
              </w:rPr>
              <w:t xml:space="preserve">Recess </w:t>
            </w:r>
          </w:p>
          <w:p w14:paraId="193B1029" w14:textId="77777777" w:rsidR="00D62B89" w:rsidRDefault="00D62B89" w:rsidP="00D62B89">
            <w:pPr>
              <w:rPr>
                <w:rFonts w:ascii="Arial" w:hAnsi="Arial" w:cs="Arial"/>
                <w:sz w:val="22"/>
                <w:szCs w:val="20"/>
              </w:rPr>
            </w:pPr>
            <w:r w:rsidRPr="002D7E1C">
              <w:rPr>
                <w:rFonts w:ascii="Arial" w:hAnsi="Arial" w:cs="Arial"/>
                <w:sz w:val="22"/>
                <w:szCs w:val="20"/>
              </w:rPr>
              <w:t>We will go outside every day that the weather safely permits</w:t>
            </w:r>
            <w:r>
              <w:rPr>
                <w:rFonts w:ascii="Arial" w:hAnsi="Arial" w:cs="Arial"/>
                <w:sz w:val="22"/>
                <w:szCs w:val="20"/>
              </w:rPr>
              <w:t xml:space="preserve"> in the afternoon and in after school. </w:t>
            </w:r>
          </w:p>
          <w:p w14:paraId="09E7A574" w14:textId="77777777" w:rsidR="00D62B89" w:rsidRPr="002D7E1C" w:rsidRDefault="00D62B89" w:rsidP="00D62B89">
            <w:pPr>
              <w:rPr>
                <w:rFonts w:ascii="Arial" w:hAnsi="Arial" w:cs="Arial"/>
                <w:sz w:val="22"/>
                <w:szCs w:val="20"/>
              </w:rPr>
            </w:pPr>
          </w:p>
          <w:p w14:paraId="16C2FB3B" w14:textId="77777777" w:rsidR="00D62B89" w:rsidRDefault="00D62B89" w:rsidP="00D62B89">
            <w:pPr>
              <w:jc w:val="center"/>
              <w:rPr>
                <w:rFonts w:ascii="Arial" w:hAnsi="Arial" w:cs="Arial"/>
                <w:b/>
                <w:sz w:val="22"/>
                <w:szCs w:val="20"/>
              </w:rPr>
            </w:pPr>
            <w:r w:rsidRPr="00E70C16">
              <w:rPr>
                <w:rFonts w:ascii="Arial" w:hAnsi="Arial" w:cs="Arial"/>
                <w:b/>
                <w:sz w:val="22"/>
                <w:szCs w:val="20"/>
              </w:rPr>
              <w:t xml:space="preserve">If the temperature with the wind chill factored in is </w:t>
            </w:r>
            <w:r>
              <w:rPr>
                <w:rFonts w:ascii="Arial" w:hAnsi="Arial" w:cs="Arial"/>
                <w:b/>
                <w:sz w:val="22"/>
                <w:szCs w:val="20"/>
              </w:rPr>
              <w:t>below 0</w:t>
            </w:r>
            <w:r w:rsidRPr="00E70C16">
              <w:rPr>
                <w:rFonts w:ascii="Arial" w:hAnsi="Arial" w:cs="Arial"/>
                <w:b/>
                <w:sz w:val="22"/>
                <w:szCs w:val="20"/>
              </w:rPr>
              <w:t xml:space="preserve"> degrees, </w:t>
            </w:r>
            <w:r>
              <w:rPr>
                <w:rFonts w:ascii="Arial" w:hAnsi="Arial" w:cs="Arial"/>
                <w:b/>
                <w:sz w:val="22"/>
                <w:szCs w:val="20"/>
              </w:rPr>
              <w:t>students</w:t>
            </w:r>
            <w:r w:rsidRPr="00E70C16">
              <w:rPr>
                <w:rFonts w:ascii="Arial" w:hAnsi="Arial" w:cs="Arial"/>
                <w:b/>
                <w:sz w:val="22"/>
                <w:szCs w:val="20"/>
              </w:rPr>
              <w:t xml:space="preserve"> will remain inside.</w:t>
            </w:r>
          </w:p>
          <w:p w14:paraId="512CC0BA" w14:textId="77777777" w:rsidR="00D62B89" w:rsidRDefault="00D62B89" w:rsidP="00D62B89">
            <w:pPr>
              <w:rPr>
                <w:rFonts w:ascii="Arial" w:hAnsi="Arial" w:cs="Arial"/>
                <w:b/>
                <w:sz w:val="22"/>
                <w:szCs w:val="20"/>
              </w:rPr>
            </w:pPr>
          </w:p>
          <w:p w14:paraId="3CEA858C" w14:textId="77777777" w:rsidR="00D62B89" w:rsidRDefault="00D62B89" w:rsidP="00D62B89">
            <w:pPr>
              <w:rPr>
                <w:rFonts w:ascii="Arial" w:hAnsi="Arial" w:cs="Arial"/>
                <w:b/>
                <w:sz w:val="22"/>
                <w:szCs w:val="20"/>
              </w:rPr>
            </w:pPr>
            <w:r>
              <w:rPr>
                <w:rFonts w:ascii="Arial" w:hAnsi="Arial" w:cs="Arial"/>
                <w:sz w:val="22"/>
                <w:szCs w:val="20"/>
              </w:rPr>
              <w:t>Please send children to school in a warm winter coat, hat, mittens, boots, a scarf &amp; snow pants in the Winter months.</w:t>
            </w:r>
          </w:p>
          <w:p w14:paraId="0C122DDE" w14:textId="77777777" w:rsidR="00D62B89" w:rsidRPr="00E70C16" w:rsidRDefault="00D62B89" w:rsidP="00D62B89">
            <w:pPr>
              <w:jc w:val="center"/>
              <w:rPr>
                <w:rFonts w:ascii="Arial" w:hAnsi="Arial" w:cs="Arial"/>
                <w:b/>
                <w:sz w:val="22"/>
                <w:szCs w:val="20"/>
              </w:rPr>
            </w:pPr>
          </w:p>
          <w:p w14:paraId="3076679B" w14:textId="77777777" w:rsidR="00D62B89" w:rsidRDefault="00D62B89" w:rsidP="00D62B89">
            <w:pPr>
              <w:rPr>
                <w:rFonts w:ascii="Arial" w:hAnsi="Arial" w:cs="Arial"/>
                <w:sz w:val="22"/>
                <w:szCs w:val="20"/>
              </w:rPr>
            </w:pPr>
            <w:r w:rsidRPr="002D7E1C">
              <w:rPr>
                <w:rFonts w:ascii="Arial" w:hAnsi="Arial" w:cs="Arial"/>
                <w:sz w:val="22"/>
                <w:szCs w:val="20"/>
              </w:rPr>
              <w:t>If you are bringing your child back at the end of an illness, please be sure they are well enough to be outside.</w:t>
            </w:r>
            <w:r>
              <w:rPr>
                <w:rFonts w:ascii="Arial" w:hAnsi="Arial" w:cs="Arial"/>
                <w:sz w:val="22"/>
                <w:szCs w:val="20"/>
              </w:rPr>
              <w:t xml:space="preserve"> Children who are not well enough to play outdoors are not well enough to be at school. </w:t>
            </w:r>
          </w:p>
          <w:p w14:paraId="49716380" w14:textId="77777777" w:rsidR="00D62B89" w:rsidRDefault="00D62B89" w:rsidP="00D62B89">
            <w:pPr>
              <w:jc w:val="center"/>
              <w:rPr>
                <w:rFonts w:ascii="Arial" w:hAnsi="Arial" w:cs="Arial"/>
                <w:b/>
                <w:sz w:val="20"/>
                <w:szCs w:val="20"/>
              </w:rPr>
            </w:pPr>
          </w:p>
          <w:p w14:paraId="1E02F633" w14:textId="77777777" w:rsidR="00D62B89" w:rsidRDefault="00D62B89" w:rsidP="00D62B89">
            <w:pPr>
              <w:jc w:val="center"/>
              <w:rPr>
                <w:rFonts w:ascii="Arial" w:hAnsi="Arial" w:cs="Arial"/>
                <w:b/>
                <w:sz w:val="20"/>
                <w:szCs w:val="20"/>
              </w:rPr>
            </w:pPr>
          </w:p>
          <w:p w14:paraId="72ABCE0D" w14:textId="77777777" w:rsidR="00D62B89" w:rsidRPr="00E70C16" w:rsidRDefault="00D62B89" w:rsidP="00D62B89">
            <w:pPr>
              <w:jc w:val="center"/>
              <w:rPr>
                <w:rFonts w:ascii="Arial" w:hAnsi="Arial" w:cs="Arial"/>
                <w:b/>
                <w:sz w:val="20"/>
                <w:szCs w:val="20"/>
              </w:rPr>
            </w:pPr>
            <w:r w:rsidRPr="00E70C16">
              <w:rPr>
                <w:rFonts w:ascii="Arial" w:hAnsi="Arial" w:cs="Arial"/>
                <w:b/>
                <w:sz w:val="20"/>
                <w:szCs w:val="20"/>
              </w:rPr>
              <w:t>Reminder: Please sign your child IN &amp; OUT</w:t>
            </w:r>
          </w:p>
          <w:p w14:paraId="440CCC86" w14:textId="77777777" w:rsidR="00F75D72" w:rsidRPr="00C6493F" w:rsidRDefault="007E1331" w:rsidP="00D62B89">
            <w:pPr>
              <w:jc w:val="center"/>
              <w:rPr>
                <w:rFonts w:ascii="Arial" w:hAnsi="Arial" w:cs="Arial"/>
                <w:sz w:val="22"/>
                <w:szCs w:val="20"/>
              </w:rPr>
            </w:pPr>
            <w:r>
              <w:rPr>
                <w:rFonts w:ascii="Arial" w:hAnsi="Arial" w:cs="Arial"/>
                <w:b/>
                <w:sz w:val="20"/>
                <w:szCs w:val="20"/>
              </w:rPr>
              <w:t>using an electronic Pro</w:t>
            </w:r>
            <w:r w:rsidR="00D62B89">
              <w:rPr>
                <w:rFonts w:ascii="Arial" w:hAnsi="Arial" w:cs="Arial"/>
                <w:b/>
                <w:sz w:val="20"/>
                <w:szCs w:val="20"/>
              </w:rPr>
              <w:t xml:space="preserve">Care </w:t>
            </w:r>
            <w:r w:rsidR="00D62B89" w:rsidRPr="00E70C16">
              <w:rPr>
                <w:rFonts w:ascii="Arial" w:hAnsi="Arial" w:cs="Arial"/>
                <w:b/>
                <w:sz w:val="20"/>
                <w:szCs w:val="20"/>
              </w:rPr>
              <w:t>Kiosk daily.</w:t>
            </w:r>
          </w:p>
        </w:tc>
        <w:tc>
          <w:tcPr>
            <w:tcW w:w="5496" w:type="dxa"/>
            <w:tcBorders>
              <w:bottom w:val="single" w:sz="4" w:space="0" w:color="auto"/>
            </w:tcBorders>
          </w:tcPr>
          <w:p w14:paraId="3A0EF7A3" w14:textId="77777777" w:rsidR="00A845D6" w:rsidRPr="007722EB" w:rsidRDefault="009841F2" w:rsidP="00A845D6">
            <w:pPr>
              <w:rPr>
                <w:rFonts w:ascii="Arial" w:hAnsi="Arial" w:cs="Arial"/>
                <w:b/>
                <w:sz w:val="22"/>
                <w:szCs w:val="20"/>
              </w:rPr>
            </w:pPr>
            <w:r>
              <w:rPr>
                <w:rFonts w:ascii="Arial" w:hAnsi="Arial" w:cs="Arial"/>
                <w:b/>
                <w:sz w:val="22"/>
                <w:szCs w:val="20"/>
              </w:rPr>
              <w:t xml:space="preserve"> </w:t>
            </w:r>
          </w:p>
          <w:tbl>
            <w:tblPr>
              <w:tblpPr w:leftFromText="180" w:rightFromText="180" w:vertAnchor="text" w:horzAnchor="margin" w:tblpY="29"/>
              <w:tblOverlap w:val="never"/>
              <w:tblW w:w="5074"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1337"/>
              <w:gridCol w:w="3737"/>
            </w:tblGrid>
            <w:tr w:rsidR="00D62B89" w:rsidRPr="002D7E1C" w14:paraId="6B52C3DA" w14:textId="77777777" w:rsidTr="00D62B89">
              <w:trPr>
                <w:trHeight w:val="340"/>
              </w:trPr>
              <w:tc>
                <w:tcPr>
                  <w:tcW w:w="5074" w:type="dxa"/>
                  <w:gridSpan w:val="2"/>
                  <w:shd w:val="clear" w:color="auto" w:fill="BFBFBF" w:themeFill="background1" w:themeFillShade="BF"/>
                </w:tcPr>
                <w:p w14:paraId="6B3F0293" w14:textId="77777777" w:rsidR="00D62B89" w:rsidRPr="000A0DED" w:rsidRDefault="00D62B89" w:rsidP="00D62B89">
                  <w:pPr>
                    <w:jc w:val="center"/>
                    <w:rPr>
                      <w:rFonts w:ascii="Arial" w:hAnsi="Arial" w:cs="Arial"/>
                      <w:b/>
                      <w:sz w:val="22"/>
                      <w:szCs w:val="20"/>
                    </w:rPr>
                  </w:pPr>
                  <w:r>
                    <w:rPr>
                      <w:rFonts w:ascii="Arial" w:hAnsi="Arial" w:cs="Arial"/>
                      <w:b/>
                      <w:sz w:val="22"/>
                      <w:szCs w:val="20"/>
                    </w:rPr>
                    <w:t>CHECK Daily Schedule</w:t>
                  </w:r>
                </w:p>
              </w:tc>
            </w:tr>
            <w:tr w:rsidR="00D62B89" w:rsidRPr="002D7E1C" w14:paraId="3E07CB79" w14:textId="77777777" w:rsidTr="00D62B89">
              <w:trPr>
                <w:trHeight w:val="340"/>
              </w:trPr>
              <w:tc>
                <w:tcPr>
                  <w:tcW w:w="1337" w:type="dxa"/>
                  <w:shd w:val="clear" w:color="auto" w:fill="D9D9D9" w:themeFill="background1" w:themeFillShade="D9"/>
                </w:tcPr>
                <w:p w14:paraId="6130652D" w14:textId="77777777" w:rsidR="00D62B89" w:rsidRPr="000A0DED" w:rsidRDefault="00D62B89" w:rsidP="00D62B89">
                  <w:pPr>
                    <w:rPr>
                      <w:rFonts w:ascii="Arial" w:hAnsi="Arial" w:cs="Arial"/>
                      <w:b/>
                      <w:sz w:val="22"/>
                      <w:szCs w:val="20"/>
                    </w:rPr>
                  </w:pPr>
                  <w:r w:rsidRPr="000A0DED">
                    <w:rPr>
                      <w:rFonts w:ascii="Arial" w:hAnsi="Arial" w:cs="Arial"/>
                      <w:b/>
                      <w:sz w:val="22"/>
                      <w:szCs w:val="20"/>
                    </w:rPr>
                    <w:t>11:30am</w:t>
                  </w:r>
                </w:p>
              </w:tc>
              <w:tc>
                <w:tcPr>
                  <w:tcW w:w="3737" w:type="dxa"/>
                  <w:shd w:val="clear" w:color="auto" w:fill="D9D9D9" w:themeFill="background1" w:themeFillShade="D9"/>
                </w:tcPr>
                <w:p w14:paraId="18A6473E" w14:textId="77777777" w:rsidR="00D62B89" w:rsidRPr="002D7E1C" w:rsidRDefault="00D62B89" w:rsidP="00D62B89">
                  <w:pPr>
                    <w:rPr>
                      <w:rFonts w:ascii="Arial" w:hAnsi="Arial" w:cs="Arial"/>
                      <w:sz w:val="22"/>
                      <w:szCs w:val="20"/>
                    </w:rPr>
                  </w:pPr>
                  <w:r w:rsidRPr="002D7E1C">
                    <w:rPr>
                      <w:rFonts w:ascii="Arial" w:hAnsi="Arial" w:cs="Arial"/>
                      <w:sz w:val="22"/>
                      <w:szCs w:val="20"/>
                    </w:rPr>
                    <w:t>Outside time if the weather is nice, inside gross motor</w:t>
                  </w:r>
                  <w:r>
                    <w:rPr>
                      <w:rFonts w:ascii="Arial" w:hAnsi="Arial" w:cs="Arial"/>
                      <w:sz w:val="22"/>
                      <w:szCs w:val="20"/>
                    </w:rPr>
                    <w:t xml:space="preserve"> if weather is inclement </w:t>
                  </w:r>
                </w:p>
              </w:tc>
            </w:tr>
            <w:tr w:rsidR="00D62B89" w:rsidRPr="002D7E1C" w14:paraId="39327F4B" w14:textId="77777777" w:rsidTr="00D62B89">
              <w:trPr>
                <w:trHeight w:val="364"/>
              </w:trPr>
              <w:tc>
                <w:tcPr>
                  <w:tcW w:w="1337" w:type="dxa"/>
                  <w:shd w:val="clear" w:color="auto" w:fill="BFBFBF" w:themeFill="background1" w:themeFillShade="BF"/>
                </w:tcPr>
                <w:p w14:paraId="4C15B267" w14:textId="77777777" w:rsidR="00D62B89" w:rsidRPr="000A0DED" w:rsidRDefault="00D62B89" w:rsidP="00D62B89">
                  <w:pPr>
                    <w:rPr>
                      <w:rFonts w:ascii="Arial" w:hAnsi="Arial" w:cs="Arial"/>
                      <w:b/>
                      <w:sz w:val="22"/>
                      <w:szCs w:val="20"/>
                    </w:rPr>
                  </w:pPr>
                  <w:r>
                    <w:rPr>
                      <w:rFonts w:ascii="Arial" w:hAnsi="Arial" w:cs="Arial"/>
                      <w:b/>
                      <w:sz w:val="22"/>
                      <w:szCs w:val="20"/>
                    </w:rPr>
                    <w:t>12:15</w:t>
                  </w:r>
                  <w:r w:rsidRPr="000A0DED">
                    <w:rPr>
                      <w:rFonts w:ascii="Arial" w:hAnsi="Arial" w:cs="Arial"/>
                      <w:b/>
                      <w:sz w:val="22"/>
                      <w:szCs w:val="20"/>
                    </w:rPr>
                    <w:t>pm</w:t>
                  </w:r>
                </w:p>
              </w:tc>
              <w:tc>
                <w:tcPr>
                  <w:tcW w:w="3737" w:type="dxa"/>
                  <w:shd w:val="clear" w:color="auto" w:fill="BFBFBF" w:themeFill="background1" w:themeFillShade="BF"/>
                </w:tcPr>
                <w:p w14:paraId="776A0443" w14:textId="77777777" w:rsidR="00D62B89" w:rsidRPr="002D7E1C" w:rsidRDefault="00D62B89" w:rsidP="00D62B89">
                  <w:pPr>
                    <w:rPr>
                      <w:rFonts w:ascii="Arial" w:hAnsi="Arial" w:cs="Arial"/>
                      <w:sz w:val="22"/>
                      <w:szCs w:val="20"/>
                    </w:rPr>
                  </w:pPr>
                  <w:r w:rsidRPr="002D7E1C">
                    <w:rPr>
                      <w:rFonts w:ascii="Arial" w:hAnsi="Arial" w:cs="Arial"/>
                      <w:sz w:val="22"/>
                      <w:szCs w:val="20"/>
                    </w:rPr>
                    <w:t xml:space="preserve">Lunch </w:t>
                  </w:r>
                  <w:r>
                    <w:rPr>
                      <w:rFonts w:ascii="Arial" w:hAnsi="Arial" w:cs="Arial"/>
                      <w:sz w:val="22"/>
                      <w:szCs w:val="20"/>
                    </w:rPr>
                    <w:t>time &amp;</w:t>
                  </w:r>
                  <w:r w:rsidRPr="002D7E1C">
                    <w:rPr>
                      <w:rFonts w:ascii="Arial" w:hAnsi="Arial" w:cs="Arial"/>
                      <w:sz w:val="22"/>
                      <w:szCs w:val="20"/>
                    </w:rPr>
                    <w:t xml:space="preserve"> cleanup</w:t>
                  </w:r>
                </w:p>
              </w:tc>
            </w:tr>
            <w:tr w:rsidR="00D62B89" w:rsidRPr="002D7E1C" w14:paraId="46D8D83C" w14:textId="77777777" w:rsidTr="00D62B89">
              <w:trPr>
                <w:trHeight w:val="340"/>
              </w:trPr>
              <w:tc>
                <w:tcPr>
                  <w:tcW w:w="1337" w:type="dxa"/>
                  <w:shd w:val="clear" w:color="auto" w:fill="D9D9D9" w:themeFill="background1" w:themeFillShade="D9"/>
                </w:tcPr>
                <w:p w14:paraId="614A2AF3" w14:textId="77777777" w:rsidR="00D62B89" w:rsidRPr="000A0DED" w:rsidRDefault="00D62B89" w:rsidP="00D62B89">
                  <w:pPr>
                    <w:rPr>
                      <w:rFonts w:ascii="Arial" w:hAnsi="Arial" w:cs="Arial"/>
                      <w:b/>
                      <w:sz w:val="22"/>
                      <w:szCs w:val="20"/>
                    </w:rPr>
                  </w:pPr>
                  <w:r w:rsidRPr="000A0DED">
                    <w:rPr>
                      <w:rFonts w:ascii="Arial" w:hAnsi="Arial" w:cs="Arial"/>
                      <w:b/>
                      <w:sz w:val="22"/>
                      <w:szCs w:val="20"/>
                    </w:rPr>
                    <w:t>12:30pm</w:t>
                  </w:r>
                </w:p>
              </w:tc>
              <w:tc>
                <w:tcPr>
                  <w:tcW w:w="3737" w:type="dxa"/>
                  <w:shd w:val="clear" w:color="auto" w:fill="D9D9D9" w:themeFill="background1" w:themeFillShade="D9"/>
                </w:tcPr>
                <w:p w14:paraId="755E89C9" w14:textId="77777777" w:rsidR="00D62B89" w:rsidRPr="002D7E1C" w:rsidRDefault="00D62B89" w:rsidP="00D62B89">
                  <w:pPr>
                    <w:rPr>
                      <w:rFonts w:ascii="Arial" w:hAnsi="Arial" w:cs="Arial"/>
                      <w:sz w:val="22"/>
                      <w:szCs w:val="20"/>
                    </w:rPr>
                  </w:pPr>
                  <w:r>
                    <w:rPr>
                      <w:rFonts w:ascii="Arial" w:hAnsi="Arial" w:cs="Arial"/>
                      <w:sz w:val="22"/>
                      <w:szCs w:val="20"/>
                    </w:rPr>
                    <w:t>Rest p</w:t>
                  </w:r>
                  <w:r w:rsidRPr="002D7E1C">
                    <w:rPr>
                      <w:rFonts w:ascii="Arial" w:hAnsi="Arial" w:cs="Arial"/>
                      <w:sz w:val="22"/>
                      <w:szCs w:val="20"/>
                    </w:rPr>
                    <w:t>eriod</w:t>
                  </w:r>
                  <w:r>
                    <w:rPr>
                      <w:rFonts w:ascii="Arial" w:hAnsi="Arial" w:cs="Arial"/>
                      <w:sz w:val="22"/>
                      <w:szCs w:val="20"/>
                    </w:rPr>
                    <w:t xml:space="preserve"> (nap) followed by arts &amp; craft and </w:t>
                  </w:r>
                  <w:r w:rsidRPr="002D7E1C">
                    <w:rPr>
                      <w:rFonts w:ascii="Arial" w:hAnsi="Arial" w:cs="Arial"/>
                      <w:sz w:val="22"/>
                      <w:szCs w:val="20"/>
                    </w:rPr>
                    <w:t xml:space="preserve">work period </w:t>
                  </w:r>
                </w:p>
              </w:tc>
            </w:tr>
            <w:tr w:rsidR="00D62B89" w:rsidRPr="002D7E1C" w14:paraId="50458229" w14:textId="77777777" w:rsidTr="00D62B89">
              <w:trPr>
                <w:trHeight w:val="340"/>
              </w:trPr>
              <w:tc>
                <w:tcPr>
                  <w:tcW w:w="1337" w:type="dxa"/>
                  <w:shd w:val="clear" w:color="auto" w:fill="BFBFBF" w:themeFill="background1" w:themeFillShade="BF"/>
                </w:tcPr>
                <w:p w14:paraId="07EC4526" w14:textId="77777777" w:rsidR="00D62B89" w:rsidRPr="000A0DED" w:rsidRDefault="00D62B89" w:rsidP="00D62B89">
                  <w:pPr>
                    <w:rPr>
                      <w:rFonts w:ascii="Arial" w:hAnsi="Arial" w:cs="Arial"/>
                      <w:b/>
                      <w:sz w:val="22"/>
                      <w:szCs w:val="20"/>
                    </w:rPr>
                  </w:pPr>
                  <w:r w:rsidRPr="000A0DED">
                    <w:rPr>
                      <w:rFonts w:ascii="Arial" w:hAnsi="Arial" w:cs="Arial"/>
                      <w:b/>
                      <w:sz w:val="22"/>
                      <w:szCs w:val="20"/>
                    </w:rPr>
                    <w:t>3:00pm</w:t>
                  </w:r>
                </w:p>
              </w:tc>
              <w:tc>
                <w:tcPr>
                  <w:tcW w:w="3737" w:type="dxa"/>
                  <w:shd w:val="clear" w:color="auto" w:fill="BFBFBF" w:themeFill="background1" w:themeFillShade="BF"/>
                </w:tcPr>
                <w:p w14:paraId="0E2583FF" w14:textId="77777777" w:rsidR="00D62B89" w:rsidRPr="002D7E1C" w:rsidRDefault="00D62B89" w:rsidP="00D62B89">
                  <w:pPr>
                    <w:rPr>
                      <w:rFonts w:ascii="Arial" w:hAnsi="Arial" w:cs="Arial"/>
                      <w:sz w:val="22"/>
                      <w:szCs w:val="20"/>
                    </w:rPr>
                  </w:pPr>
                  <w:r>
                    <w:rPr>
                      <w:rFonts w:ascii="Arial" w:hAnsi="Arial" w:cs="Arial"/>
                      <w:sz w:val="22"/>
                      <w:szCs w:val="20"/>
                    </w:rPr>
                    <w:t>Group time &amp;</w:t>
                  </w:r>
                  <w:r w:rsidRPr="002D7E1C">
                    <w:rPr>
                      <w:rFonts w:ascii="Arial" w:hAnsi="Arial" w:cs="Arial"/>
                      <w:sz w:val="22"/>
                      <w:szCs w:val="20"/>
                    </w:rPr>
                    <w:t xml:space="preserve"> free play</w:t>
                  </w:r>
                </w:p>
              </w:tc>
            </w:tr>
            <w:tr w:rsidR="00D62B89" w:rsidRPr="002D7E1C" w14:paraId="297ACC02" w14:textId="77777777" w:rsidTr="00D62B89">
              <w:trPr>
                <w:trHeight w:val="340"/>
              </w:trPr>
              <w:tc>
                <w:tcPr>
                  <w:tcW w:w="1337" w:type="dxa"/>
                  <w:shd w:val="clear" w:color="auto" w:fill="D9D9D9" w:themeFill="background1" w:themeFillShade="D9"/>
                </w:tcPr>
                <w:p w14:paraId="159F4566" w14:textId="77777777" w:rsidR="00D62B89" w:rsidRPr="000A0DED" w:rsidRDefault="00D62B89" w:rsidP="00D62B89">
                  <w:pPr>
                    <w:rPr>
                      <w:rFonts w:ascii="Arial" w:hAnsi="Arial" w:cs="Arial"/>
                      <w:b/>
                      <w:sz w:val="22"/>
                      <w:szCs w:val="20"/>
                    </w:rPr>
                  </w:pPr>
                  <w:r w:rsidRPr="008265FA">
                    <w:rPr>
                      <w:rFonts w:ascii="Arial" w:hAnsi="Arial" w:cs="Arial"/>
                      <w:b/>
                      <w:sz w:val="22"/>
                      <w:szCs w:val="20"/>
                    </w:rPr>
                    <w:t>3:15pm</w:t>
                  </w:r>
                </w:p>
              </w:tc>
              <w:tc>
                <w:tcPr>
                  <w:tcW w:w="3737" w:type="dxa"/>
                  <w:shd w:val="clear" w:color="auto" w:fill="D9D9D9" w:themeFill="background1" w:themeFillShade="D9"/>
                </w:tcPr>
                <w:p w14:paraId="1A36201E" w14:textId="77777777" w:rsidR="00D62B89" w:rsidRPr="002D7E1C" w:rsidRDefault="00D62B89" w:rsidP="00D62B89">
                  <w:pPr>
                    <w:rPr>
                      <w:rFonts w:ascii="Arial" w:hAnsi="Arial" w:cs="Arial"/>
                      <w:sz w:val="22"/>
                      <w:szCs w:val="20"/>
                    </w:rPr>
                  </w:pPr>
                  <w:r w:rsidRPr="002D7E1C">
                    <w:rPr>
                      <w:rFonts w:ascii="Arial" w:hAnsi="Arial" w:cs="Arial"/>
                      <w:sz w:val="22"/>
                      <w:szCs w:val="20"/>
                    </w:rPr>
                    <w:t xml:space="preserve">Dismissal of children who are not signed </w:t>
                  </w:r>
                  <w:r>
                    <w:rPr>
                      <w:rFonts w:ascii="Arial" w:hAnsi="Arial" w:cs="Arial"/>
                      <w:sz w:val="22"/>
                      <w:szCs w:val="20"/>
                    </w:rPr>
                    <w:t>up for the after-school program</w:t>
                  </w:r>
                </w:p>
              </w:tc>
            </w:tr>
            <w:tr w:rsidR="00D62B89" w:rsidRPr="002D7E1C" w14:paraId="66B7B63D" w14:textId="77777777" w:rsidTr="00D62B89">
              <w:trPr>
                <w:trHeight w:val="340"/>
              </w:trPr>
              <w:tc>
                <w:tcPr>
                  <w:tcW w:w="1337" w:type="dxa"/>
                  <w:shd w:val="clear" w:color="auto" w:fill="D9D9D9" w:themeFill="background1" w:themeFillShade="D9"/>
                </w:tcPr>
                <w:p w14:paraId="66F1298A" w14:textId="77777777" w:rsidR="00D62B89" w:rsidRPr="000A0DED" w:rsidRDefault="00D62B89" w:rsidP="00D62B89">
                  <w:pPr>
                    <w:rPr>
                      <w:rFonts w:ascii="Arial" w:hAnsi="Arial" w:cs="Arial"/>
                      <w:b/>
                      <w:sz w:val="22"/>
                      <w:szCs w:val="20"/>
                    </w:rPr>
                  </w:pPr>
                </w:p>
              </w:tc>
              <w:tc>
                <w:tcPr>
                  <w:tcW w:w="3737" w:type="dxa"/>
                  <w:shd w:val="clear" w:color="auto" w:fill="D9D9D9" w:themeFill="background1" w:themeFillShade="D9"/>
                </w:tcPr>
                <w:p w14:paraId="4CD3718B" w14:textId="77777777" w:rsidR="00D62B89" w:rsidRPr="002D7E1C" w:rsidRDefault="00D62B89" w:rsidP="00D62B89">
                  <w:pPr>
                    <w:rPr>
                      <w:rFonts w:ascii="Arial" w:hAnsi="Arial" w:cs="Arial"/>
                      <w:sz w:val="22"/>
                      <w:szCs w:val="20"/>
                    </w:rPr>
                  </w:pPr>
                  <w:r w:rsidRPr="002D7E1C">
                    <w:rPr>
                      <w:rFonts w:ascii="Arial" w:hAnsi="Arial" w:cs="Arial"/>
                      <w:sz w:val="22"/>
                      <w:szCs w:val="20"/>
                    </w:rPr>
                    <w:t>After School Program</w:t>
                  </w:r>
                  <w:r>
                    <w:rPr>
                      <w:rFonts w:ascii="Arial" w:hAnsi="Arial" w:cs="Arial"/>
                      <w:sz w:val="22"/>
                      <w:szCs w:val="20"/>
                    </w:rPr>
                    <w:t xml:space="preserve"> begins &amp; afternoon snack is served</w:t>
                  </w:r>
                </w:p>
              </w:tc>
            </w:tr>
            <w:tr w:rsidR="00D62B89" w:rsidRPr="002D7E1C" w14:paraId="71BBC67D" w14:textId="77777777" w:rsidTr="00640782">
              <w:trPr>
                <w:trHeight w:val="1041"/>
              </w:trPr>
              <w:tc>
                <w:tcPr>
                  <w:tcW w:w="1337" w:type="dxa"/>
                  <w:tcBorders>
                    <w:bottom w:val="nil"/>
                  </w:tcBorders>
                  <w:shd w:val="clear" w:color="auto" w:fill="BFBFBF" w:themeFill="background1" w:themeFillShade="BF"/>
                </w:tcPr>
                <w:p w14:paraId="30D72CB6" w14:textId="77777777" w:rsidR="00D62B89" w:rsidRPr="000A0DED" w:rsidRDefault="00D62B89" w:rsidP="00D62B89">
                  <w:pPr>
                    <w:rPr>
                      <w:rFonts w:ascii="Arial" w:hAnsi="Arial" w:cs="Arial"/>
                      <w:b/>
                      <w:sz w:val="22"/>
                      <w:szCs w:val="20"/>
                    </w:rPr>
                  </w:pPr>
                  <w:r w:rsidRPr="000A0DED">
                    <w:rPr>
                      <w:rFonts w:ascii="Arial" w:hAnsi="Arial" w:cs="Arial"/>
                      <w:b/>
                      <w:sz w:val="22"/>
                      <w:szCs w:val="20"/>
                    </w:rPr>
                    <w:t>3:30pm</w:t>
                  </w:r>
                </w:p>
              </w:tc>
              <w:tc>
                <w:tcPr>
                  <w:tcW w:w="3737" w:type="dxa"/>
                  <w:tcBorders>
                    <w:bottom w:val="nil"/>
                  </w:tcBorders>
                  <w:shd w:val="clear" w:color="auto" w:fill="BFBFBF" w:themeFill="background1" w:themeFillShade="BF"/>
                </w:tcPr>
                <w:p w14:paraId="49DB00D5" w14:textId="77777777" w:rsidR="00D62B89" w:rsidRPr="002D7E1C" w:rsidRDefault="00D62B89" w:rsidP="00D62B89">
                  <w:pPr>
                    <w:rPr>
                      <w:rFonts w:ascii="Arial" w:hAnsi="Arial" w:cs="Arial"/>
                      <w:sz w:val="22"/>
                      <w:szCs w:val="20"/>
                    </w:rPr>
                  </w:pPr>
                  <w:r w:rsidRPr="002D7E1C">
                    <w:rPr>
                      <w:rFonts w:ascii="Arial" w:hAnsi="Arial" w:cs="Arial"/>
                      <w:sz w:val="22"/>
                      <w:szCs w:val="20"/>
                    </w:rPr>
                    <w:t>Outside if weather permits</w:t>
                  </w:r>
                  <w:r>
                    <w:rPr>
                      <w:rFonts w:ascii="Arial" w:hAnsi="Arial" w:cs="Arial"/>
                      <w:sz w:val="22"/>
                      <w:szCs w:val="20"/>
                    </w:rPr>
                    <w:t xml:space="preserve"> or</w:t>
                  </w:r>
                  <w:r w:rsidRPr="002D7E1C">
                    <w:rPr>
                      <w:rFonts w:ascii="Arial" w:hAnsi="Arial" w:cs="Arial"/>
                      <w:sz w:val="22"/>
                      <w:szCs w:val="20"/>
                    </w:rPr>
                    <w:t xml:space="preserve"> inside for gross motor and small group projects. As the day comes to the end children may return to the</w:t>
                  </w:r>
                  <w:r>
                    <w:rPr>
                      <w:rFonts w:ascii="Arial" w:hAnsi="Arial" w:cs="Arial"/>
                      <w:sz w:val="22"/>
                      <w:szCs w:val="20"/>
                    </w:rPr>
                    <w:t xml:space="preserve"> classroom for small group work</w:t>
                  </w:r>
                </w:p>
              </w:tc>
            </w:tr>
            <w:tr w:rsidR="00640782" w:rsidRPr="002D7E1C" w14:paraId="26280903" w14:textId="77777777" w:rsidTr="00640782">
              <w:trPr>
                <w:trHeight w:val="292"/>
              </w:trPr>
              <w:tc>
                <w:tcPr>
                  <w:tcW w:w="1337" w:type="dxa"/>
                  <w:tcBorders>
                    <w:top w:val="nil"/>
                    <w:bottom w:val="nil"/>
                  </w:tcBorders>
                  <w:shd w:val="clear" w:color="auto" w:fill="D9D9D9" w:themeFill="background1" w:themeFillShade="D9"/>
                </w:tcPr>
                <w:p w14:paraId="4BBAA4D1" w14:textId="77777777" w:rsidR="00640782" w:rsidRPr="000A0DED" w:rsidRDefault="00640782" w:rsidP="00D62B89">
                  <w:pPr>
                    <w:rPr>
                      <w:rFonts w:ascii="Arial" w:hAnsi="Arial" w:cs="Arial"/>
                      <w:b/>
                      <w:sz w:val="22"/>
                      <w:szCs w:val="20"/>
                    </w:rPr>
                  </w:pPr>
                  <w:r>
                    <w:rPr>
                      <w:rFonts w:ascii="Arial" w:hAnsi="Arial" w:cs="Arial"/>
                      <w:b/>
                      <w:sz w:val="22"/>
                      <w:szCs w:val="20"/>
                    </w:rPr>
                    <w:t>6:00pm</w:t>
                  </w:r>
                </w:p>
              </w:tc>
              <w:tc>
                <w:tcPr>
                  <w:tcW w:w="3737" w:type="dxa"/>
                  <w:tcBorders>
                    <w:top w:val="nil"/>
                    <w:bottom w:val="nil"/>
                  </w:tcBorders>
                  <w:shd w:val="clear" w:color="auto" w:fill="D9D9D9" w:themeFill="background1" w:themeFillShade="D9"/>
                </w:tcPr>
                <w:p w14:paraId="5251C60F" w14:textId="77777777" w:rsidR="00640782" w:rsidRPr="002D7E1C" w:rsidRDefault="00640782" w:rsidP="00D62B89">
                  <w:pPr>
                    <w:rPr>
                      <w:rFonts w:ascii="Arial" w:hAnsi="Arial" w:cs="Arial"/>
                      <w:sz w:val="22"/>
                      <w:szCs w:val="20"/>
                    </w:rPr>
                  </w:pPr>
                  <w:r>
                    <w:rPr>
                      <w:rFonts w:ascii="Arial" w:hAnsi="Arial" w:cs="Arial"/>
                      <w:sz w:val="22"/>
                      <w:szCs w:val="20"/>
                    </w:rPr>
                    <w:t>All programs close</w:t>
                  </w:r>
                </w:p>
              </w:tc>
            </w:tr>
            <w:tr w:rsidR="00D62B89" w:rsidRPr="002D7E1C" w14:paraId="232D6B76" w14:textId="77777777" w:rsidTr="00640782">
              <w:trPr>
                <w:trHeight w:val="202"/>
              </w:trPr>
              <w:tc>
                <w:tcPr>
                  <w:tcW w:w="5074" w:type="dxa"/>
                  <w:gridSpan w:val="2"/>
                  <w:tcBorders>
                    <w:top w:val="nil"/>
                    <w:bottom w:val="single" w:sz="4" w:space="0" w:color="auto"/>
                  </w:tcBorders>
                  <w:shd w:val="clear" w:color="auto" w:fill="FFFF99"/>
                </w:tcPr>
                <w:p w14:paraId="68EE9094" w14:textId="77777777" w:rsidR="00D62B89" w:rsidRPr="00D62B89" w:rsidRDefault="00D62B89" w:rsidP="00D62B89">
                  <w:pPr>
                    <w:jc w:val="center"/>
                    <w:rPr>
                      <w:rFonts w:ascii="Arial" w:hAnsi="Arial" w:cs="Arial"/>
                      <w:b/>
                      <w:sz w:val="22"/>
                      <w:szCs w:val="20"/>
                      <w:highlight w:val="yellow"/>
                    </w:rPr>
                  </w:pPr>
                  <w:r w:rsidRPr="00D62B89">
                    <w:rPr>
                      <w:rFonts w:ascii="Arial" w:hAnsi="Arial" w:cs="Arial"/>
                      <w:b/>
                      <w:sz w:val="16"/>
                      <w:szCs w:val="20"/>
                    </w:rPr>
                    <w:t>Note:</w:t>
                  </w:r>
                  <w:r w:rsidR="00640782">
                    <w:rPr>
                      <w:rFonts w:ascii="Arial" w:hAnsi="Arial" w:cs="Arial"/>
                      <w:b/>
                      <w:sz w:val="16"/>
                      <w:szCs w:val="20"/>
                    </w:rPr>
                    <w:t xml:space="preserve">  During the summer all  programs</w:t>
                  </w:r>
                  <w:r w:rsidRPr="00D62B89">
                    <w:rPr>
                      <w:rFonts w:ascii="Arial" w:hAnsi="Arial" w:cs="Arial"/>
                      <w:b/>
                      <w:sz w:val="16"/>
                      <w:szCs w:val="20"/>
                    </w:rPr>
                    <w:t xml:space="preserve"> end at 5:30pm</w:t>
                  </w:r>
                </w:p>
              </w:tc>
            </w:tr>
          </w:tbl>
          <w:p w14:paraId="208064B6" w14:textId="77777777" w:rsidR="00D62B89" w:rsidRDefault="00D62B89" w:rsidP="00D62B89">
            <w:pPr>
              <w:rPr>
                <w:rFonts w:ascii="Arial" w:hAnsi="Arial" w:cs="Arial"/>
                <w:b/>
                <w:sz w:val="22"/>
                <w:szCs w:val="20"/>
              </w:rPr>
            </w:pPr>
          </w:p>
          <w:p w14:paraId="78A46198" w14:textId="77777777" w:rsidR="00D62B89" w:rsidRDefault="00D62B89" w:rsidP="00D62B89">
            <w:pPr>
              <w:rPr>
                <w:rFonts w:ascii="Arial" w:hAnsi="Arial" w:cs="Arial"/>
                <w:b/>
                <w:sz w:val="22"/>
                <w:szCs w:val="20"/>
              </w:rPr>
            </w:pPr>
          </w:p>
          <w:p w14:paraId="55410F5C" w14:textId="77777777" w:rsidR="00D62B89" w:rsidRPr="007722EB" w:rsidRDefault="00D62B89" w:rsidP="00D62B89">
            <w:pPr>
              <w:rPr>
                <w:rFonts w:ascii="Arial" w:hAnsi="Arial" w:cs="Arial"/>
                <w:b/>
                <w:sz w:val="22"/>
                <w:szCs w:val="20"/>
              </w:rPr>
            </w:pPr>
            <w:r w:rsidRPr="007722EB">
              <w:rPr>
                <w:rFonts w:ascii="Arial" w:hAnsi="Arial" w:cs="Arial"/>
                <w:b/>
                <w:sz w:val="22"/>
                <w:szCs w:val="20"/>
              </w:rPr>
              <w:t>Part Time Availability</w:t>
            </w:r>
          </w:p>
          <w:p w14:paraId="3BF7221A" w14:textId="77777777" w:rsidR="00D62B89" w:rsidRDefault="00D62B89" w:rsidP="00D62B89">
            <w:pPr>
              <w:rPr>
                <w:rFonts w:ascii="Arial" w:hAnsi="Arial" w:cs="Arial"/>
                <w:sz w:val="22"/>
                <w:szCs w:val="20"/>
              </w:rPr>
            </w:pPr>
            <w:r>
              <w:rPr>
                <w:rFonts w:ascii="Arial" w:hAnsi="Arial" w:cs="Arial"/>
                <w:sz w:val="22"/>
                <w:szCs w:val="20"/>
              </w:rPr>
              <w:t>The CHECK program has a limited number of seats available. In order to staff and manage our programs effectively and offer families scheduling options - all seats in CHECK are FULL TIME only. This means children must be enrolled for the full week.</w:t>
            </w:r>
          </w:p>
          <w:p w14:paraId="12E40595" w14:textId="77777777" w:rsidR="00D62B89" w:rsidRDefault="00D62B89" w:rsidP="00D62B89">
            <w:pPr>
              <w:rPr>
                <w:rFonts w:ascii="Arial" w:hAnsi="Arial" w:cs="Arial"/>
                <w:sz w:val="22"/>
                <w:szCs w:val="20"/>
              </w:rPr>
            </w:pPr>
          </w:p>
          <w:p w14:paraId="50B6D934" w14:textId="60C3871E" w:rsidR="00D62B89" w:rsidRDefault="008265FA" w:rsidP="00D62B89">
            <w:pPr>
              <w:rPr>
                <w:rFonts w:ascii="Arial" w:hAnsi="Arial" w:cs="Arial"/>
                <w:sz w:val="22"/>
                <w:szCs w:val="20"/>
              </w:rPr>
            </w:pPr>
            <w:r w:rsidRPr="008265FA">
              <w:rPr>
                <w:rFonts w:ascii="Arial" w:hAnsi="Arial" w:cs="Arial"/>
                <w:sz w:val="22"/>
                <w:szCs w:val="20"/>
              </w:rPr>
              <w:t>*</w:t>
            </w:r>
            <w:r w:rsidR="00D62B89" w:rsidRPr="008265FA">
              <w:rPr>
                <w:rFonts w:ascii="Arial" w:hAnsi="Arial" w:cs="Arial"/>
                <w:sz w:val="22"/>
                <w:szCs w:val="20"/>
              </w:rPr>
              <w:t>Because many parents do not require full week care we do offer Time-Share for a limited number of full-time seats. When registering your child indicate on your contract whether you will be using the program for the full week or choose between our two part-time options.</w:t>
            </w:r>
          </w:p>
          <w:p w14:paraId="11B782F3" w14:textId="77777777" w:rsidR="00D62B89" w:rsidRDefault="00D62B89" w:rsidP="00D62B89">
            <w:pPr>
              <w:rPr>
                <w:rFonts w:ascii="Arial" w:hAnsi="Arial" w:cs="Arial"/>
                <w:sz w:val="22"/>
                <w:szCs w:val="20"/>
              </w:rPr>
            </w:pPr>
          </w:p>
          <w:tbl>
            <w:tblPr>
              <w:tblStyle w:val="TableGrid"/>
              <w:tblW w:w="0" w:type="auto"/>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407"/>
              <w:gridCol w:w="2042"/>
            </w:tblGrid>
            <w:tr w:rsidR="00D62B89" w14:paraId="354067C1" w14:textId="77777777" w:rsidTr="00640782">
              <w:trPr>
                <w:trHeight w:val="265"/>
              </w:trPr>
              <w:tc>
                <w:tcPr>
                  <w:tcW w:w="4449" w:type="dxa"/>
                  <w:gridSpan w:val="2"/>
                  <w:shd w:val="clear" w:color="auto" w:fill="D9D9D9" w:themeFill="background1" w:themeFillShade="D9"/>
                </w:tcPr>
                <w:p w14:paraId="48275CB3" w14:textId="77777777" w:rsidR="00D62B89" w:rsidRDefault="00D62B89" w:rsidP="007E1331">
                  <w:pPr>
                    <w:jc w:val="center"/>
                    <w:rPr>
                      <w:rFonts w:ascii="Arial" w:hAnsi="Arial" w:cs="Arial"/>
                      <w:b/>
                      <w:sz w:val="22"/>
                      <w:szCs w:val="20"/>
                    </w:rPr>
                  </w:pPr>
                </w:p>
                <w:p w14:paraId="291C1040" w14:textId="77777777" w:rsidR="00D62B89" w:rsidRPr="00386754" w:rsidRDefault="00D62B89" w:rsidP="007E1331">
                  <w:pPr>
                    <w:jc w:val="center"/>
                    <w:rPr>
                      <w:rFonts w:ascii="Arial" w:hAnsi="Arial" w:cs="Arial"/>
                      <w:b/>
                      <w:sz w:val="22"/>
                      <w:szCs w:val="20"/>
                    </w:rPr>
                  </w:pPr>
                  <w:r w:rsidRPr="00386754">
                    <w:rPr>
                      <w:rFonts w:ascii="Arial" w:hAnsi="Arial" w:cs="Arial"/>
                      <w:b/>
                      <w:sz w:val="22"/>
                      <w:szCs w:val="20"/>
                    </w:rPr>
                    <w:t>Schedule Options</w:t>
                  </w:r>
                </w:p>
                <w:p w14:paraId="34A83D32" w14:textId="77777777" w:rsidR="00D62B89" w:rsidRPr="00386754" w:rsidRDefault="00D62B89" w:rsidP="007E1331">
                  <w:pPr>
                    <w:jc w:val="center"/>
                    <w:rPr>
                      <w:rFonts w:ascii="Arial" w:hAnsi="Arial" w:cs="Arial"/>
                      <w:b/>
                      <w:sz w:val="12"/>
                      <w:szCs w:val="20"/>
                    </w:rPr>
                  </w:pPr>
                </w:p>
              </w:tc>
            </w:tr>
            <w:tr w:rsidR="00D62B89" w14:paraId="4D95F44A" w14:textId="77777777" w:rsidTr="00640782">
              <w:trPr>
                <w:trHeight w:val="265"/>
              </w:trPr>
              <w:tc>
                <w:tcPr>
                  <w:tcW w:w="4449" w:type="dxa"/>
                  <w:gridSpan w:val="2"/>
                  <w:shd w:val="clear" w:color="auto" w:fill="D9D9D9" w:themeFill="background1" w:themeFillShade="D9"/>
                </w:tcPr>
                <w:p w14:paraId="02D9209F" w14:textId="77777777" w:rsidR="00D62B89" w:rsidRDefault="00D62B89" w:rsidP="007E1331">
                  <w:pPr>
                    <w:jc w:val="center"/>
                    <w:rPr>
                      <w:rFonts w:ascii="Arial" w:hAnsi="Arial" w:cs="Arial"/>
                      <w:sz w:val="22"/>
                      <w:szCs w:val="20"/>
                    </w:rPr>
                  </w:pPr>
                  <w:r>
                    <w:rPr>
                      <w:rFonts w:ascii="Arial" w:hAnsi="Arial" w:cs="Arial"/>
                      <w:sz w:val="22"/>
                      <w:szCs w:val="20"/>
                    </w:rPr>
                    <w:t>Full Time - Monday  through  Friday</w:t>
                  </w:r>
                </w:p>
                <w:p w14:paraId="5EC52E81" w14:textId="77777777" w:rsidR="00D62B89" w:rsidRDefault="00D62B89" w:rsidP="007E1331">
                  <w:pPr>
                    <w:jc w:val="center"/>
                    <w:rPr>
                      <w:rFonts w:ascii="Arial" w:hAnsi="Arial" w:cs="Arial"/>
                      <w:sz w:val="22"/>
                      <w:szCs w:val="20"/>
                    </w:rPr>
                  </w:pPr>
                </w:p>
              </w:tc>
            </w:tr>
            <w:tr w:rsidR="00D62B89" w14:paraId="519579B9" w14:textId="77777777" w:rsidTr="00640782">
              <w:trPr>
                <w:trHeight w:val="244"/>
              </w:trPr>
              <w:tc>
                <w:tcPr>
                  <w:tcW w:w="4449" w:type="dxa"/>
                  <w:gridSpan w:val="2"/>
                  <w:shd w:val="clear" w:color="auto" w:fill="D9D9D9" w:themeFill="background1" w:themeFillShade="D9"/>
                </w:tcPr>
                <w:p w14:paraId="0CC99B2B" w14:textId="77777777" w:rsidR="00D62B89" w:rsidRDefault="00D62B89" w:rsidP="007E1331">
                  <w:pPr>
                    <w:jc w:val="center"/>
                    <w:rPr>
                      <w:rFonts w:ascii="Arial" w:hAnsi="Arial" w:cs="Arial"/>
                      <w:b/>
                      <w:sz w:val="22"/>
                      <w:szCs w:val="20"/>
                    </w:rPr>
                  </w:pPr>
                  <w:r>
                    <w:rPr>
                      <w:rFonts w:ascii="Arial" w:hAnsi="Arial" w:cs="Arial"/>
                      <w:sz w:val="22"/>
                      <w:szCs w:val="20"/>
                    </w:rPr>
                    <w:t xml:space="preserve"> </w:t>
                  </w:r>
                  <w:r w:rsidRPr="00386754">
                    <w:rPr>
                      <w:rFonts w:ascii="Arial" w:hAnsi="Arial" w:cs="Arial"/>
                      <w:b/>
                      <w:sz w:val="22"/>
                      <w:szCs w:val="20"/>
                    </w:rPr>
                    <w:t>OR - Time Share</w:t>
                  </w:r>
                </w:p>
                <w:p w14:paraId="2D5283C2" w14:textId="77777777" w:rsidR="00D62B89" w:rsidRPr="00386754" w:rsidRDefault="00D62B89" w:rsidP="007E1331">
                  <w:pPr>
                    <w:jc w:val="center"/>
                    <w:rPr>
                      <w:rFonts w:ascii="Arial" w:hAnsi="Arial" w:cs="Arial"/>
                      <w:b/>
                      <w:sz w:val="8"/>
                      <w:szCs w:val="20"/>
                    </w:rPr>
                  </w:pPr>
                </w:p>
              </w:tc>
            </w:tr>
            <w:tr w:rsidR="00D62B89" w14:paraId="1E4AFA4E" w14:textId="77777777" w:rsidTr="00640782">
              <w:trPr>
                <w:trHeight w:val="265"/>
              </w:trPr>
              <w:tc>
                <w:tcPr>
                  <w:tcW w:w="2407" w:type="dxa"/>
                  <w:shd w:val="clear" w:color="auto" w:fill="D9D9D9" w:themeFill="background1" w:themeFillShade="D9"/>
                </w:tcPr>
                <w:p w14:paraId="6E6B9CA6" w14:textId="77777777" w:rsidR="00D62B89" w:rsidRDefault="00D62B89" w:rsidP="007E1331">
                  <w:pPr>
                    <w:jc w:val="center"/>
                    <w:rPr>
                      <w:rFonts w:ascii="Arial" w:hAnsi="Arial" w:cs="Arial"/>
                      <w:sz w:val="22"/>
                      <w:szCs w:val="20"/>
                    </w:rPr>
                  </w:pPr>
                  <w:r>
                    <w:rPr>
                      <w:rFonts w:ascii="Arial" w:hAnsi="Arial" w:cs="Arial"/>
                      <w:sz w:val="22"/>
                      <w:szCs w:val="20"/>
                    </w:rPr>
                    <w:t>Option 1 (3 days)</w:t>
                  </w:r>
                </w:p>
              </w:tc>
              <w:tc>
                <w:tcPr>
                  <w:tcW w:w="2042" w:type="dxa"/>
                  <w:shd w:val="clear" w:color="auto" w:fill="D9D9D9" w:themeFill="background1" w:themeFillShade="D9"/>
                </w:tcPr>
                <w:p w14:paraId="31658278" w14:textId="77777777" w:rsidR="00D62B89" w:rsidRDefault="00D62B89" w:rsidP="007E1331">
                  <w:pPr>
                    <w:rPr>
                      <w:rFonts w:ascii="Arial" w:hAnsi="Arial" w:cs="Arial"/>
                      <w:sz w:val="22"/>
                      <w:szCs w:val="20"/>
                    </w:rPr>
                  </w:pPr>
                  <w:r>
                    <w:rPr>
                      <w:rFonts w:ascii="Arial" w:hAnsi="Arial" w:cs="Arial"/>
                      <w:sz w:val="22"/>
                      <w:szCs w:val="20"/>
                    </w:rPr>
                    <w:t>M,W,F (only)</w:t>
                  </w:r>
                </w:p>
              </w:tc>
            </w:tr>
            <w:tr w:rsidR="00D62B89" w14:paraId="4F045343" w14:textId="77777777" w:rsidTr="00640782">
              <w:trPr>
                <w:trHeight w:val="265"/>
              </w:trPr>
              <w:tc>
                <w:tcPr>
                  <w:tcW w:w="2407" w:type="dxa"/>
                  <w:shd w:val="clear" w:color="auto" w:fill="D9D9D9" w:themeFill="background1" w:themeFillShade="D9"/>
                </w:tcPr>
                <w:p w14:paraId="3D714B77" w14:textId="77777777" w:rsidR="00D62B89" w:rsidRDefault="00D62B89" w:rsidP="007E1331">
                  <w:pPr>
                    <w:jc w:val="center"/>
                    <w:rPr>
                      <w:rFonts w:ascii="Arial" w:hAnsi="Arial" w:cs="Arial"/>
                      <w:sz w:val="22"/>
                      <w:szCs w:val="20"/>
                    </w:rPr>
                  </w:pPr>
                  <w:r>
                    <w:rPr>
                      <w:rFonts w:ascii="Arial" w:hAnsi="Arial" w:cs="Arial"/>
                      <w:sz w:val="22"/>
                      <w:szCs w:val="20"/>
                    </w:rPr>
                    <w:t>Option 2 (2 days)</w:t>
                  </w:r>
                </w:p>
              </w:tc>
              <w:tc>
                <w:tcPr>
                  <w:tcW w:w="2042" w:type="dxa"/>
                  <w:shd w:val="clear" w:color="auto" w:fill="D9D9D9" w:themeFill="background1" w:themeFillShade="D9"/>
                </w:tcPr>
                <w:p w14:paraId="3E68F8DC" w14:textId="77777777" w:rsidR="00D62B89" w:rsidRDefault="00D62B89" w:rsidP="007E1331">
                  <w:pPr>
                    <w:rPr>
                      <w:rFonts w:ascii="Arial" w:hAnsi="Arial" w:cs="Arial"/>
                      <w:sz w:val="22"/>
                      <w:szCs w:val="20"/>
                    </w:rPr>
                  </w:pPr>
                  <w:r>
                    <w:rPr>
                      <w:rFonts w:ascii="Arial" w:hAnsi="Arial" w:cs="Arial"/>
                      <w:sz w:val="22"/>
                      <w:szCs w:val="20"/>
                    </w:rPr>
                    <w:t>T,TH (only)</w:t>
                  </w:r>
                </w:p>
                <w:p w14:paraId="5C1FE796" w14:textId="77777777" w:rsidR="00D62B89" w:rsidRDefault="00D62B89" w:rsidP="007E1331">
                  <w:pPr>
                    <w:rPr>
                      <w:rFonts w:ascii="Arial" w:hAnsi="Arial" w:cs="Arial"/>
                      <w:sz w:val="22"/>
                      <w:szCs w:val="20"/>
                    </w:rPr>
                  </w:pPr>
                </w:p>
              </w:tc>
            </w:tr>
            <w:tr w:rsidR="00D62B89" w14:paraId="4F173645" w14:textId="77777777" w:rsidTr="00640782">
              <w:trPr>
                <w:trHeight w:val="265"/>
              </w:trPr>
              <w:tc>
                <w:tcPr>
                  <w:tcW w:w="4449" w:type="dxa"/>
                  <w:gridSpan w:val="2"/>
                  <w:shd w:val="clear" w:color="auto" w:fill="D9D9D9" w:themeFill="background1" w:themeFillShade="D9"/>
                </w:tcPr>
                <w:p w14:paraId="73FB0F26" w14:textId="77777777" w:rsidR="00D62B89" w:rsidRDefault="00D62B89" w:rsidP="007E1331">
                  <w:pPr>
                    <w:jc w:val="center"/>
                    <w:rPr>
                      <w:rFonts w:ascii="Arial" w:hAnsi="Arial" w:cs="Arial"/>
                      <w:i/>
                      <w:color w:val="FF0000"/>
                      <w:sz w:val="20"/>
                      <w:szCs w:val="20"/>
                    </w:rPr>
                  </w:pPr>
                  <w:r w:rsidRPr="00386754">
                    <w:rPr>
                      <w:rFonts w:ascii="Arial" w:hAnsi="Arial" w:cs="Arial"/>
                      <w:i/>
                      <w:color w:val="FF0000"/>
                      <w:sz w:val="20"/>
                      <w:szCs w:val="20"/>
                    </w:rPr>
                    <w:t>*Time share seats are limited and based on availability.</w:t>
                  </w:r>
                </w:p>
                <w:p w14:paraId="01810E88" w14:textId="77777777" w:rsidR="00D62B89" w:rsidRPr="00386754" w:rsidRDefault="00D62B89" w:rsidP="007E1331">
                  <w:pPr>
                    <w:rPr>
                      <w:rFonts w:ascii="Arial" w:hAnsi="Arial" w:cs="Arial"/>
                      <w:i/>
                      <w:sz w:val="22"/>
                      <w:szCs w:val="20"/>
                    </w:rPr>
                  </w:pPr>
                </w:p>
              </w:tc>
            </w:tr>
          </w:tbl>
          <w:p w14:paraId="4889DE1E" w14:textId="77777777" w:rsidR="00D62B89" w:rsidRDefault="00D62B89" w:rsidP="00D62B89">
            <w:pPr>
              <w:rPr>
                <w:rFonts w:ascii="Arial" w:hAnsi="Arial" w:cs="Arial"/>
                <w:sz w:val="22"/>
                <w:szCs w:val="20"/>
              </w:rPr>
            </w:pPr>
            <w:r>
              <w:rPr>
                <w:rFonts w:ascii="Arial" w:hAnsi="Arial" w:cs="Arial"/>
                <w:sz w:val="22"/>
                <w:szCs w:val="20"/>
              </w:rPr>
              <w:t xml:space="preserve"> </w:t>
            </w:r>
          </w:p>
          <w:p w14:paraId="6C1AFD29" w14:textId="77777777" w:rsidR="009E5E3E" w:rsidRPr="009E5E3E" w:rsidRDefault="009E5E3E" w:rsidP="00A845D6">
            <w:pPr>
              <w:jc w:val="center"/>
              <w:rPr>
                <w:rFonts w:ascii="Arial" w:hAnsi="Arial" w:cs="Arial"/>
                <w:b/>
                <w:sz w:val="22"/>
                <w:szCs w:val="20"/>
              </w:rPr>
            </w:pPr>
          </w:p>
        </w:tc>
      </w:tr>
      <w:tr w:rsidR="00A845D6" w14:paraId="163F28E8" w14:textId="77777777" w:rsidTr="006E496E">
        <w:trPr>
          <w:trHeight w:val="278"/>
        </w:trPr>
        <w:tc>
          <w:tcPr>
            <w:tcW w:w="10790" w:type="dxa"/>
            <w:gridSpan w:val="2"/>
            <w:tcBorders>
              <w:top w:val="nil"/>
            </w:tcBorders>
            <w:shd w:val="clear" w:color="auto" w:fill="FBD4B4" w:themeFill="accent6" w:themeFillTint="66"/>
          </w:tcPr>
          <w:p w14:paraId="595468A3" w14:textId="77777777" w:rsidR="00A845D6" w:rsidRDefault="00A845D6" w:rsidP="00AD4646">
            <w:pPr>
              <w:rPr>
                <w:rFonts w:ascii="Arial" w:hAnsi="Arial" w:cs="Arial"/>
                <w:b/>
                <w:sz w:val="22"/>
                <w:szCs w:val="20"/>
              </w:rPr>
            </w:pPr>
          </w:p>
        </w:tc>
      </w:tr>
    </w:tbl>
    <w:p w14:paraId="10111125" w14:textId="77777777" w:rsidR="00F75D72" w:rsidRDefault="00F75D72">
      <w:pPr>
        <w:spacing w:after="200" w:line="276" w:lineRule="auto"/>
        <w:rPr>
          <w:rFonts w:ascii="Arial" w:hAnsi="Arial" w:cs="Arial"/>
          <w:b/>
          <w:sz w:val="22"/>
          <w:szCs w:val="20"/>
        </w:rPr>
      </w:pPr>
    </w:p>
    <w:p w14:paraId="79CB6924" w14:textId="77777777" w:rsidR="00640782" w:rsidRDefault="00640782" w:rsidP="00C316D3">
      <w:pPr>
        <w:rPr>
          <w:rFonts w:ascii="Arial" w:hAnsi="Arial" w:cs="Arial"/>
          <w:sz w:val="22"/>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396"/>
        <w:gridCol w:w="585"/>
        <w:gridCol w:w="4809"/>
      </w:tblGrid>
      <w:tr w:rsidR="0040088B" w14:paraId="50607981" w14:textId="77777777" w:rsidTr="006E496E">
        <w:tc>
          <w:tcPr>
            <w:tcW w:w="10790" w:type="dxa"/>
            <w:gridSpan w:val="3"/>
            <w:shd w:val="clear" w:color="auto" w:fill="C2D69B" w:themeFill="accent3" w:themeFillTint="99"/>
          </w:tcPr>
          <w:p w14:paraId="0B8D8CD5" w14:textId="77777777" w:rsidR="0040088B" w:rsidRDefault="0040088B" w:rsidP="007E1331">
            <w:pPr>
              <w:jc w:val="center"/>
              <w:rPr>
                <w:rFonts w:ascii="Arial" w:hAnsi="Arial" w:cs="Arial"/>
                <w:b/>
                <w:sz w:val="22"/>
                <w:szCs w:val="20"/>
              </w:rPr>
            </w:pPr>
            <w:r>
              <w:rPr>
                <w:rFonts w:ascii="Arial" w:hAnsi="Arial" w:cs="Arial"/>
                <w:b/>
                <w:sz w:val="36"/>
                <w:szCs w:val="20"/>
              </w:rPr>
              <w:t>Before School Program</w:t>
            </w:r>
          </w:p>
        </w:tc>
      </w:tr>
      <w:tr w:rsidR="001F46E5" w14:paraId="53D5582F" w14:textId="77777777" w:rsidTr="006E496E">
        <w:trPr>
          <w:trHeight w:val="4428"/>
        </w:trPr>
        <w:tc>
          <w:tcPr>
            <w:tcW w:w="10790" w:type="dxa"/>
            <w:gridSpan w:val="3"/>
          </w:tcPr>
          <w:p w14:paraId="20223790" w14:textId="77777777" w:rsidR="001F46E5" w:rsidRPr="0040088B" w:rsidRDefault="001F46E5" w:rsidP="007E1331">
            <w:pPr>
              <w:rPr>
                <w:rFonts w:ascii="Arial" w:hAnsi="Arial" w:cs="Arial"/>
                <w:b/>
                <w:sz w:val="22"/>
                <w:szCs w:val="20"/>
              </w:rPr>
            </w:pPr>
          </w:p>
          <w:p w14:paraId="5BBA3FCA" w14:textId="77777777" w:rsidR="001F46E5" w:rsidRPr="0040088B" w:rsidRDefault="001F46E5" w:rsidP="007E1331">
            <w:pPr>
              <w:rPr>
                <w:rFonts w:ascii="Arial" w:hAnsi="Arial" w:cs="Arial"/>
                <w:b/>
                <w:sz w:val="22"/>
                <w:szCs w:val="20"/>
              </w:rPr>
            </w:pPr>
            <w:r w:rsidRPr="0040088B">
              <w:rPr>
                <w:rFonts w:ascii="Arial" w:hAnsi="Arial" w:cs="Arial"/>
                <w:b/>
                <w:sz w:val="22"/>
                <w:szCs w:val="20"/>
              </w:rPr>
              <w:t>Before School</w:t>
            </w:r>
          </w:p>
          <w:p w14:paraId="132E163B" w14:textId="1F5F88AC" w:rsidR="001F46E5" w:rsidRDefault="001F46E5" w:rsidP="007E1331">
            <w:pPr>
              <w:rPr>
                <w:rFonts w:ascii="Arial" w:hAnsi="Arial" w:cs="Arial"/>
                <w:sz w:val="22"/>
                <w:szCs w:val="20"/>
              </w:rPr>
            </w:pPr>
            <w:r>
              <w:rPr>
                <w:rFonts w:ascii="Arial" w:hAnsi="Arial" w:cs="Arial"/>
                <w:sz w:val="22"/>
                <w:szCs w:val="20"/>
              </w:rPr>
              <w:t xml:space="preserve">Highland offers childcare before school starting at 7:00am. For </w:t>
            </w:r>
            <w:proofErr w:type="gramStart"/>
            <w:r>
              <w:rPr>
                <w:rFonts w:ascii="Arial" w:hAnsi="Arial" w:cs="Arial"/>
                <w:sz w:val="22"/>
                <w:szCs w:val="20"/>
              </w:rPr>
              <w:t>rates</w:t>
            </w:r>
            <w:proofErr w:type="gramEnd"/>
            <w:r>
              <w:rPr>
                <w:rFonts w:ascii="Arial" w:hAnsi="Arial" w:cs="Arial"/>
                <w:sz w:val="22"/>
                <w:szCs w:val="20"/>
              </w:rPr>
              <w:t xml:space="preserve"> please see the</w:t>
            </w:r>
            <w:r w:rsidR="008265FA">
              <w:rPr>
                <w:rFonts w:ascii="Arial" w:hAnsi="Arial" w:cs="Arial"/>
                <w:sz w:val="22"/>
                <w:szCs w:val="20"/>
              </w:rPr>
              <w:t xml:space="preserve"> attached</w:t>
            </w:r>
            <w:r>
              <w:rPr>
                <w:rFonts w:ascii="Arial" w:hAnsi="Arial" w:cs="Arial"/>
                <w:sz w:val="22"/>
                <w:szCs w:val="20"/>
              </w:rPr>
              <w:t xml:space="preserve"> </w:t>
            </w:r>
            <w:r w:rsidRPr="008265FA">
              <w:rPr>
                <w:rFonts w:ascii="Arial" w:hAnsi="Arial" w:cs="Arial"/>
                <w:b/>
                <w:sz w:val="22"/>
                <w:szCs w:val="20"/>
              </w:rPr>
              <w:t>Rate Guide</w:t>
            </w:r>
            <w:r w:rsidRPr="008265FA">
              <w:rPr>
                <w:rFonts w:ascii="Arial" w:hAnsi="Arial" w:cs="Arial"/>
                <w:sz w:val="22"/>
                <w:szCs w:val="20"/>
              </w:rPr>
              <w:t>.</w:t>
            </w:r>
          </w:p>
          <w:p w14:paraId="6A1793D9" w14:textId="77777777" w:rsidR="001F46E5" w:rsidRDefault="001F46E5" w:rsidP="007E1331">
            <w:pPr>
              <w:rPr>
                <w:rFonts w:ascii="Arial" w:hAnsi="Arial" w:cs="Arial"/>
                <w:sz w:val="22"/>
                <w:szCs w:val="20"/>
              </w:rPr>
            </w:pPr>
          </w:p>
          <w:p w14:paraId="258FD170" w14:textId="77777777" w:rsidR="001F46E5" w:rsidRDefault="001F46E5" w:rsidP="007E1331">
            <w:pPr>
              <w:rPr>
                <w:rFonts w:ascii="Arial" w:hAnsi="Arial" w:cs="Arial"/>
                <w:sz w:val="22"/>
                <w:szCs w:val="20"/>
              </w:rPr>
            </w:pPr>
            <w:r>
              <w:rPr>
                <w:rFonts w:ascii="Arial" w:hAnsi="Arial" w:cs="Arial"/>
                <w:sz w:val="22"/>
                <w:szCs w:val="20"/>
              </w:rPr>
              <w:t xml:space="preserve">Before school is a friendly and welcoming program for students who arrive at Highland before their school day begins. Breakfast is available to students </w:t>
            </w:r>
            <w:r w:rsidR="007B6249">
              <w:rPr>
                <w:rFonts w:ascii="Arial" w:hAnsi="Arial" w:cs="Arial"/>
                <w:sz w:val="22"/>
                <w:szCs w:val="20"/>
              </w:rPr>
              <w:t>in the</w:t>
            </w:r>
            <w:r>
              <w:rPr>
                <w:rFonts w:ascii="Arial" w:hAnsi="Arial" w:cs="Arial"/>
                <w:sz w:val="22"/>
                <w:szCs w:val="20"/>
              </w:rPr>
              <w:t xml:space="preserve"> before school program prior to breakfast service opening to the whole school.</w:t>
            </w:r>
          </w:p>
          <w:p w14:paraId="196274DB" w14:textId="77777777" w:rsidR="001F46E5" w:rsidRDefault="001F46E5" w:rsidP="007E1331">
            <w:pPr>
              <w:rPr>
                <w:rFonts w:ascii="Arial" w:hAnsi="Arial" w:cs="Arial"/>
                <w:sz w:val="22"/>
                <w:szCs w:val="20"/>
              </w:rPr>
            </w:pPr>
          </w:p>
          <w:p w14:paraId="7129ADC1" w14:textId="77777777" w:rsidR="001F46E5" w:rsidRDefault="001F46E5" w:rsidP="007E1331">
            <w:pPr>
              <w:rPr>
                <w:rFonts w:ascii="Arial" w:hAnsi="Arial" w:cs="Arial"/>
                <w:sz w:val="22"/>
                <w:szCs w:val="20"/>
              </w:rPr>
            </w:pPr>
            <w:r>
              <w:rPr>
                <w:rFonts w:ascii="Arial" w:hAnsi="Arial" w:cs="Arial"/>
                <w:sz w:val="22"/>
                <w:szCs w:val="20"/>
              </w:rPr>
              <w:t xml:space="preserve">Children enjoy playing board games, using materials, writing, reading and making artwork while socializing with their peers in program classrooms. Program staff will ensure children have collected all of their belongings before departing and that they arrive to their classrooms on time to begin their day. </w:t>
            </w:r>
          </w:p>
          <w:p w14:paraId="66FBA7CB" w14:textId="77777777" w:rsidR="001F46E5" w:rsidRDefault="001F46E5" w:rsidP="007E1331">
            <w:pPr>
              <w:rPr>
                <w:rFonts w:ascii="Arial" w:hAnsi="Arial" w:cs="Arial"/>
                <w:sz w:val="22"/>
                <w:szCs w:val="20"/>
              </w:rPr>
            </w:pPr>
          </w:p>
          <w:p w14:paraId="5F60F920" w14:textId="77777777" w:rsidR="001F46E5" w:rsidRDefault="001F46E5" w:rsidP="00777FBE">
            <w:pPr>
              <w:rPr>
                <w:rFonts w:ascii="Arial" w:hAnsi="Arial" w:cs="Arial"/>
                <w:b/>
                <w:sz w:val="22"/>
                <w:szCs w:val="20"/>
              </w:rPr>
            </w:pPr>
          </w:p>
          <w:p w14:paraId="26422D6C" w14:textId="77777777" w:rsidR="001F46E5" w:rsidRPr="00777FBE" w:rsidRDefault="001F46E5" w:rsidP="001F46E5">
            <w:pPr>
              <w:rPr>
                <w:rFonts w:ascii="Arial" w:hAnsi="Arial" w:cs="Arial"/>
                <w:sz w:val="22"/>
                <w:szCs w:val="20"/>
              </w:rPr>
            </w:pPr>
          </w:p>
        </w:tc>
      </w:tr>
      <w:tr w:rsidR="0040088B" w14:paraId="60A4FB39" w14:textId="77777777" w:rsidTr="006E496E">
        <w:trPr>
          <w:trHeight w:val="351"/>
        </w:trPr>
        <w:tc>
          <w:tcPr>
            <w:tcW w:w="10790" w:type="dxa"/>
            <w:gridSpan w:val="3"/>
            <w:shd w:val="clear" w:color="auto" w:fill="9BBB59" w:themeFill="accent3"/>
          </w:tcPr>
          <w:p w14:paraId="3AA4D5A5" w14:textId="77777777" w:rsidR="0040088B" w:rsidRPr="00777FBE" w:rsidRDefault="00777FBE" w:rsidP="00777FBE">
            <w:pPr>
              <w:jc w:val="center"/>
              <w:rPr>
                <w:rFonts w:ascii="Arial" w:hAnsi="Arial" w:cs="Arial"/>
                <w:b/>
                <w:sz w:val="22"/>
                <w:szCs w:val="20"/>
              </w:rPr>
            </w:pPr>
            <w:r w:rsidRPr="00777FBE">
              <w:rPr>
                <w:rFonts w:ascii="Arial" w:hAnsi="Arial" w:cs="Arial"/>
                <w:b/>
                <w:sz w:val="36"/>
                <w:szCs w:val="20"/>
              </w:rPr>
              <w:t>After School Program</w:t>
            </w:r>
          </w:p>
        </w:tc>
      </w:tr>
      <w:tr w:rsidR="00777FBE" w14:paraId="1ECFF53A" w14:textId="77777777" w:rsidTr="006E496E">
        <w:trPr>
          <w:trHeight w:val="7821"/>
        </w:trPr>
        <w:tc>
          <w:tcPr>
            <w:tcW w:w="10790" w:type="dxa"/>
            <w:gridSpan w:val="3"/>
            <w:shd w:val="clear" w:color="auto" w:fill="auto"/>
          </w:tcPr>
          <w:p w14:paraId="3446A335" w14:textId="77777777" w:rsidR="00777FBE" w:rsidRDefault="00777FBE" w:rsidP="007E1331">
            <w:pPr>
              <w:rPr>
                <w:rFonts w:ascii="Arial" w:hAnsi="Arial" w:cs="Arial"/>
                <w:b/>
                <w:sz w:val="22"/>
                <w:szCs w:val="20"/>
              </w:rPr>
            </w:pPr>
          </w:p>
          <w:p w14:paraId="14EFF881" w14:textId="77777777" w:rsidR="00777FBE" w:rsidRDefault="00777FBE" w:rsidP="007E1331">
            <w:pPr>
              <w:rPr>
                <w:rFonts w:ascii="Arial" w:hAnsi="Arial" w:cs="Arial"/>
                <w:b/>
                <w:sz w:val="22"/>
                <w:szCs w:val="20"/>
              </w:rPr>
            </w:pPr>
            <w:r>
              <w:rPr>
                <w:rFonts w:ascii="Arial" w:hAnsi="Arial" w:cs="Arial"/>
                <w:b/>
                <w:sz w:val="22"/>
                <w:szCs w:val="20"/>
              </w:rPr>
              <w:t>Children’s House After School Program</w:t>
            </w:r>
          </w:p>
          <w:p w14:paraId="551D34F1" w14:textId="77777777" w:rsidR="00777FBE" w:rsidRDefault="00777FBE" w:rsidP="007E1331">
            <w:pPr>
              <w:rPr>
                <w:rFonts w:ascii="Arial" w:hAnsi="Arial" w:cs="Arial"/>
                <w:sz w:val="22"/>
                <w:szCs w:val="20"/>
              </w:rPr>
            </w:pPr>
            <w:r w:rsidRPr="00777FBE">
              <w:rPr>
                <w:rFonts w:ascii="Arial" w:hAnsi="Arial" w:cs="Arial"/>
                <w:sz w:val="22"/>
                <w:szCs w:val="20"/>
              </w:rPr>
              <w:t>In ou</w:t>
            </w:r>
            <w:r>
              <w:rPr>
                <w:rFonts w:ascii="Arial" w:hAnsi="Arial" w:cs="Arial"/>
                <w:sz w:val="22"/>
                <w:szCs w:val="20"/>
              </w:rPr>
              <w:t>r K4 &amp; K5 after school learning</w:t>
            </w:r>
            <w:r w:rsidRPr="00777FBE">
              <w:rPr>
                <w:rFonts w:ascii="Arial" w:hAnsi="Arial" w:cs="Arial"/>
                <w:sz w:val="22"/>
                <w:szCs w:val="20"/>
              </w:rPr>
              <w:t xml:space="preserve"> environment</w:t>
            </w:r>
            <w:r>
              <w:rPr>
                <w:rFonts w:ascii="Arial" w:hAnsi="Arial" w:cs="Arial"/>
                <w:sz w:val="22"/>
                <w:szCs w:val="20"/>
              </w:rPr>
              <w:t>,</w:t>
            </w:r>
            <w:r w:rsidRPr="00777FBE">
              <w:rPr>
                <w:rFonts w:ascii="Arial" w:hAnsi="Arial" w:cs="Arial"/>
                <w:sz w:val="22"/>
                <w:szCs w:val="20"/>
              </w:rPr>
              <w:t xml:space="preserve"> children will continue to develop independence after their school day through meaningful and rich play. Our after school programs are modeled to complement the Montessori classroom, children cho</w:t>
            </w:r>
            <w:r w:rsidR="007B6249">
              <w:rPr>
                <w:rFonts w:ascii="Arial" w:hAnsi="Arial" w:cs="Arial"/>
                <w:sz w:val="22"/>
                <w:szCs w:val="20"/>
              </w:rPr>
              <w:t>ose materials, which we refer</w:t>
            </w:r>
            <w:r w:rsidRPr="00777FBE">
              <w:rPr>
                <w:rFonts w:ascii="Arial" w:hAnsi="Arial" w:cs="Arial"/>
                <w:sz w:val="22"/>
                <w:szCs w:val="20"/>
              </w:rPr>
              <w:t xml:space="preserve"> to as “work”, freely and without restriction in a mixed-age group setting. In addition to independent work time this program offers baking lessons, daily art projects, after-school-snack, community circle time and outdoor play on our natural grounds.</w:t>
            </w:r>
          </w:p>
          <w:p w14:paraId="5C84F7B6" w14:textId="77777777" w:rsidR="00777FBE" w:rsidRPr="00777FBE" w:rsidRDefault="00777FBE" w:rsidP="007E1331">
            <w:pPr>
              <w:rPr>
                <w:rFonts w:ascii="Arial" w:hAnsi="Arial" w:cs="Arial"/>
                <w:b/>
                <w:sz w:val="22"/>
                <w:szCs w:val="20"/>
              </w:rPr>
            </w:pPr>
          </w:p>
          <w:p w14:paraId="741FEC1D" w14:textId="77777777" w:rsidR="00777FBE" w:rsidRDefault="00777FBE" w:rsidP="007E1331">
            <w:pPr>
              <w:rPr>
                <w:rFonts w:ascii="Arial" w:hAnsi="Arial" w:cs="Arial"/>
                <w:b/>
                <w:sz w:val="22"/>
                <w:szCs w:val="20"/>
              </w:rPr>
            </w:pPr>
            <w:r w:rsidRPr="00777FBE">
              <w:rPr>
                <w:rFonts w:ascii="Arial" w:hAnsi="Arial" w:cs="Arial"/>
                <w:b/>
                <w:sz w:val="22"/>
                <w:szCs w:val="20"/>
              </w:rPr>
              <w:t>Elementary After School Program</w:t>
            </w:r>
            <w:r w:rsidR="00EF1E61">
              <w:rPr>
                <w:rFonts w:ascii="Arial" w:hAnsi="Arial" w:cs="Arial"/>
                <w:b/>
                <w:sz w:val="22"/>
                <w:szCs w:val="20"/>
              </w:rPr>
              <w:t xml:space="preserve"> (Lower &amp; Upper)</w:t>
            </w:r>
          </w:p>
          <w:p w14:paraId="07B1FD10" w14:textId="77777777" w:rsidR="00777FBE" w:rsidRDefault="00777FBE" w:rsidP="00EF1E61">
            <w:pPr>
              <w:rPr>
                <w:rFonts w:ascii="Arial" w:hAnsi="Arial" w:cs="Arial"/>
                <w:sz w:val="22"/>
                <w:szCs w:val="20"/>
              </w:rPr>
            </w:pPr>
            <w:r w:rsidRPr="00777FBE">
              <w:rPr>
                <w:rFonts w:ascii="Arial" w:hAnsi="Arial" w:cs="Arial"/>
                <w:sz w:val="22"/>
                <w:szCs w:val="20"/>
              </w:rPr>
              <w:t xml:space="preserve">Students participating in elementary after school programs look forward to spending time with their peers in a classroom setting with age appropriate games and activities. Our program staff provides a fun and engaging experience with opportunities to participate in clubs </w:t>
            </w:r>
            <w:r w:rsidR="00EF1E61">
              <w:rPr>
                <w:rFonts w:ascii="Arial" w:hAnsi="Arial" w:cs="Arial"/>
                <w:sz w:val="22"/>
                <w:szCs w:val="20"/>
              </w:rPr>
              <w:t xml:space="preserve">and sports. </w:t>
            </w:r>
            <w:r w:rsidRPr="00777FBE">
              <w:rPr>
                <w:rFonts w:ascii="Arial" w:hAnsi="Arial" w:cs="Arial"/>
                <w:sz w:val="22"/>
                <w:szCs w:val="20"/>
              </w:rPr>
              <w:t>Children have access to our natural grounds during outdoor time and computers are made available for research and math homework</w:t>
            </w:r>
            <w:r w:rsidR="00EF1E61">
              <w:rPr>
                <w:rFonts w:ascii="Arial" w:hAnsi="Arial" w:cs="Arial"/>
                <w:sz w:val="22"/>
                <w:szCs w:val="20"/>
              </w:rPr>
              <w:t xml:space="preserve"> (upper el only)</w:t>
            </w:r>
            <w:r w:rsidRPr="00777FBE">
              <w:rPr>
                <w:rFonts w:ascii="Arial" w:hAnsi="Arial" w:cs="Arial"/>
                <w:sz w:val="22"/>
                <w:szCs w:val="20"/>
              </w:rPr>
              <w:t>.</w:t>
            </w:r>
          </w:p>
          <w:p w14:paraId="52461146" w14:textId="77777777" w:rsidR="00EF1E61" w:rsidRDefault="00EF1E61" w:rsidP="00EF1E61">
            <w:pPr>
              <w:rPr>
                <w:rFonts w:ascii="Arial" w:hAnsi="Arial" w:cs="Arial"/>
                <w:sz w:val="22"/>
                <w:szCs w:val="20"/>
              </w:rPr>
            </w:pPr>
          </w:p>
          <w:p w14:paraId="651188B0" w14:textId="77777777" w:rsidR="00EF1E61" w:rsidRPr="00EF1E61" w:rsidRDefault="00EF1E61" w:rsidP="00EF1E61">
            <w:pPr>
              <w:rPr>
                <w:rFonts w:ascii="Arial" w:hAnsi="Arial" w:cs="Arial"/>
                <w:b/>
                <w:sz w:val="22"/>
                <w:szCs w:val="20"/>
              </w:rPr>
            </w:pPr>
            <w:r w:rsidRPr="00EF1E61">
              <w:rPr>
                <w:rFonts w:ascii="Arial" w:hAnsi="Arial" w:cs="Arial"/>
                <w:b/>
                <w:sz w:val="22"/>
                <w:szCs w:val="20"/>
              </w:rPr>
              <w:t>After School Snack</w:t>
            </w:r>
          </w:p>
          <w:p w14:paraId="6CB5B51B" w14:textId="77777777" w:rsidR="00EF1E61" w:rsidRDefault="00EF1E61" w:rsidP="00EF1E61">
            <w:pPr>
              <w:rPr>
                <w:rFonts w:ascii="Arial" w:hAnsi="Arial" w:cs="Arial"/>
                <w:sz w:val="22"/>
                <w:szCs w:val="20"/>
              </w:rPr>
            </w:pPr>
            <w:r>
              <w:rPr>
                <w:rFonts w:ascii="Arial" w:hAnsi="Arial" w:cs="Arial"/>
                <w:sz w:val="22"/>
                <w:szCs w:val="20"/>
              </w:rPr>
              <w:t xml:space="preserve">Included in after school programming, afternoon snack is provided daily. Menus are posted outside of program classrooms, outside of the kitchen &amp; copies are available to take home in the Main Office. Please check out the menu regularly; parents are welcome to send an alternative snack from home. </w:t>
            </w:r>
          </w:p>
          <w:p w14:paraId="11F1BF9A" w14:textId="77777777" w:rsidR="00EF1E61" w:rsidRPr="00EF1E61" w:rsidRDefault="00EF1E61" w:rsidP="00EF1E61">
            <w:pPr>
              <w:rPr>
                <w:rFonts w:ascii="Arial" w:hAnsi="Arial" w:cs="Arial"/>
                <w:b/>
                <w:sz w:val="22"/>
                <w:szCs w:val="20"/>
              </w:rPr>
            </w:pPr>
          </w:p>
          <w:p w14:paraId="025034EA" w14:textId="77777777" w:rsidR="00EF1E61" w:rsidRPr="00EF1E61" w:rsidRDefault="00EF1E61" w:rsidP="00EF1E61">
            <w:pPr>
              <w:rPr>
                <w:rFonts w:ascii="Arial" w:hAnsi="Arial" w:cs="Arial"/>
                <w:b/>
                <w:sz w:val="22"/>
                <w:szCs w:val="20"/>
              </w:rPr>
            </w:pPr>
            <w:r w:rsidRPr="00EF1E61">
              <w:rPr>
                <w:rFonts w:ascii="Arial" w:hAnsi="Arial" w:cs="Arial"/>
                <w:b/>
                <w:sz w:val="22"/>
                <w:szCs w:val="20"/>
              </w:rPr>
              <w:t>Schedule</w:t>
            </w:r>
          </w:p>
          <w:p w14:paraId="5A0AB0CD" w14:textId="77777777" w:rsidR="00EF1E61" w:rsidRDefault="00EF1E61" w:rsidP="00EF1E61">
            <w:pPr>
              <w:rPr>
                <w:rFonts w:ascii="Arial" w:hAnsi="Arial" w:cs="Arial"/>
                <w:sz w:val="22"/>
                <w:szCs w:val="20"/>
              </w:rPr>
            </w:pPr>
            <w:r>
              <w:rPr>
                <w:rFonts w:ascii="Arial" w:hAnsi="Arial" w:cs="Arial"/>
                <w:sz w:val="22"/>
                <w:szCs w:val="20"/>
              </w:rPr>
              <w:t xml:space="preserve">Highland offers flexible scheduling options for after school, designed to meet the needs of our families. See the chart below to choose a schedule option that works best for your family. See the </w:t>
            </w:r>
            <w:r w:rsidRPr="00EF1E61">
              <w:rPr>
                <w:rFonts w:ascii="Arial" w:hAnsi="Arial" w:cs="Arial"/>
                <w:b/>
                <w:sz w:val="22"/>
                <w:szCs w:val="20"/>
              </w:rPr>
              <w:t>Rate</w:t>
            </w:r>
            <w:r>
              <w:rPr>
                <w:rFonts w:ascii="Arial" w:hAnsi="Arial" w:cs="Arial"/>
                <w:b/>
                <w:sz w:val="22"/>
                <w:szCs w:val="20"/>
              </w:rPr>
              <w:t xml:space="preserve"> G</w:t>
            </w:r>
            <w:r w:rsidRPr="00EF1E61">
              <w:rPr>
                <w:rFonts w:ascii="Arial" w:hAnsi="Arial" w:cs="Arial"/>
                <w:b/>
                <w:sz w:val="22"/>
                <w:szCs w:val="20"/>
              </w:rPr>
              <w:t>uide</w:t>
            </w:r>
            <w:r>
              <w:rPr>
                <w:rFonts w:ascii="Arial" w:hAnsi="Arial" w:cs="Arial"/>
                <w:sz w:val="22"/>
                <w:szCs w:val="20"/>
              </w:rPr>
              <w:t xml:space="preserve"> for current rates.</w:t>
            </w:r>
          </w:p>
          <w:p w14:paraId="672D805D" w14:textId="77777777" w:rsidR="00EF1E61" w:rsidRDefault="00EF1E61" w:rsidP="00EF1E61">
            <w:pPr>
              <w:rPr>
                <w:rFonts w:ascii="Arial" w:hAnsi="Arial" w:cs="Arial"/>
                <w:sz w:val="22"/>
                <w:szCs w:val="20"/>
              </w:rPr>
            </w:pPr>
          </w:p>
          <w:tbl>
            <w:tblPr>
              <w:tblStyle w:val="TableGrid"/>
              <w:tblW w:w="0" w:type="auto"/>
              <w:tblInd w:w="1808" w:type="dxa"/>
              <w:tblBorders>
                <w:insideH w:val="none" w:sz="0" w:space="0" w:color="auto"/>
                <w:insideV w:val="none" w:sz="0" w:space="0" w:color="auto"/>
              </w:tblBorders>
              <w:tblLook w:val="04A0" w:firstRow="1" w:lastRow="0" w:firstColumn="1" w:lastColumn="0" w:noHBand="0" w:noVBand="1"/>
            </w:tblPr>
            <w:tblGrid>
              <w:gridCol w:w="3595"/>
              <w:gridCol w:w="3595"/>
            </w:tblGrid>
            <w:tr w:rsidR="00EF1E61" w14:paraId="0BC0A4D4" w14:textId="77777777" w:rsidTr="00EF1E61">
              <w:tc>
                <w:tcPr>
                  <w:tcW w:w="7190" w:type="dxa"/>
                  <w:gridSpan w:val="2"/>
                </w:tcPr>
                <w:p w14:paraId="57A26319" w14:textId="77777777" w:rsidR="00EF1E61" w:rsidRPr="00EF1E61" w:rsidRDefault="00EF1E61" w:rsidP="00EF1E61">
                  <w:pPr>
                    <w:jc w:val="center"/>
                    <w:rPr>
                      <w:rFonts w:ascii="Arial" w:hAnsi="Arial" w:cs="Arial"/>
                      <w:b/>
                      <w:sz w:val="22"/>
                      <w:szCs w:val="20"/>
                    </w:rPr>
                  </w:pPr>
                  <w:r w:rsidRPr="00EF1E61">
                    <w:rPr>
                      <w:rFonts w:ascii="Arial" w:hAnsi="Arial" w:cs="Arial"/>
                      <w:b/>
                      <w:sz w:val="22"/>
                      <w:szCs w:val="20"/>
                    </w:rPr>
                    <w:t>After School Schedule Options</w:t>
                  </w:r>
                  <w:r>
                    <w:rPr>
                      <w:rFonts w:ascii="Arial" w:hAnsi="Arial" w:cs="Arial"/>
                      <w:b/>
                      <w:sz w:val="22"/>
                      <w:szCs w:val="20"/>
                    </w:rPr>
                    <w:t xml:space="preserve"> for K4 through 6</w:t>
                  </w:r>
                  <w:r w:rsidRPr="00EF1E61">
                    <w:rPr>
                      <w:rFonts w:ascii="Arial" w:hAnsi="Arial" w:cs="Arial"/>
                      <w:b/>
                      <w:sz w:val="22"/>
                      <w:szCs w:val="20"/>
                      <w:vertAlign w:val="superscript"/>
                    </w:rPr>
                    <w:t>th</w:t>
                  </w:r>
                  <w:r>
                    <w:rPr>
                      <w:rFonts w:ascii="Arial" w:hAnsi="Arial" w:cs="Arial"/>
                      <w:b/>
                      <w:sz w:val="22"/>
                      <w:szCs w:val="20"/>
                    </w:rPr>
                    <w:t xml:space="preserve"> Grade</w:t>
                  </w:r>
                </w:p>
              </w:tc>
            </w:tr>
            <w:tr w:rsidR="00EF1E61" w14:paraId="490FD3C8" w14:textId="77777777" w:rsidTr="00EF1E61">
              <w:tc>
                <w:tcPr>
                  <w:tcW w:w="3595" w:type="dxa"/>
                </w:tcPr>
                <w:p w14:paraId="78801E52" w14:textId="77777777" w:rsidR="00EF1E61" w:rsidRPr="001F46E5" w:rsidRDefault="00EF1E61" w:rsidP="001F46E5">
                  <w:pPr>
                    <w:jc w:val="right"/>
                    <w:rPr>
                      <w:rFonts w:ascii="Arial" w:hAnsi="Arial" w:cs="Arial"/>
                      <w:b/>
                      <w:sz w:val="22"/>
                      <w:szCs w:val="20"/>
                    </w:rPr>
                  </w:pPr>
                  <w:r w:rsidRPr="001F46E5">
                    <w:rPr>
                      <w:rFonts w:ascii="Arial" w:hAnsi="Arial" w:cs="Arial"/>
                      <w:b/>
                      <w:sz w:val="22"/>
                      <w:szCs w:val="20"/>
                    </w:rPr>
                    <w:t>Early After School</w:t>
                  </w:r>
                </w:p>
              </w:tc>
              <w:tc>
                <w:tcPr>
                  <w:tcW w:w="3595" w:type="dxa"/>
                </w:tcPr>
                <w:p w14:paraId="661830AA" w14:textId="77777777" w:rsidR="00EF1E61" w:rsidRPr="008265FA" w:rsidRDefault="00EF1E61" w:rsidP="00EF1E61">
                  <w:pPr>
                    <w:rPr>
                      <w:rFonts w:ascii="Arial" w:hAnsi="Arial" w:cs="Arial"/>
                      <w:sz w:val="22"/>
                      <w:szCs w:val="20"/>
                    </w:rPr>
                  </w:pPr>
                  <w:r w:rsidRPr="008265FA">
                    <w:rPr>
                      <w:rFonts w:ascii="Arial" w:hAnsi="Arial" w:cs="Arial"/>
                      <w:sz w:val="22"/>
                      <w:szCs w:val="20"/>
                    </w:rPr>
                    <w:t>3:15pm – 4:00pm</w:t>
                  </w:r>
                </w:p>
              </w:tc>
            </w:tr>
            <w:tr w:rsidR="00EF1E61" w14:paraId="3FCA4176" w14:textId="77777777" w:rsidTr="00EF1E61">
              <w:tc>
                <w:tcPr>
                  <w:tcW w:w="3595" w:type="dxa"/>
                </w:tcPr>
                <w:p w14:paraId="7F3C7A51" w14:textId="77777777" w:rsidR="00EF1E61" w:rsidRPr="001F46E5" w:rsidRDefault="00EF1E61" w:rsidP="001F46E5">
                  <w:pPr>
                    <w:jc w:val="right"/>
                    <w:rPr>
                      <w:rFonts w:ascii="Arial" w:hAnsi="Arial" w:cs="Arial"/>
                      <w:b/>
                      <w:sz w:val="22"/>
                      <w:szCs w:val="20"/>
                    </w:rPr>
                  </w:pPr>
                  <w:r w:rsidRPr="001F46E5">
                    <w:rPr>
                      <w:rFonts w:ascii="Arial" w:hAnsi="Arial" w:cs="Arial"/>
                      <w:b/>
                      <w:sz w:val="22"/>
                      <w:szCs w:val="20"/>
                    </w:rPr>
                    <w:t>Late After School</w:t>
                  </w:r>
                </w:p>
              </w:tc>
              <w:tc>
                <w:tcPr>
                  <w:tcW w:w="3595" w:type="dxa"/>
                </w:tcPr>
                <w:p w14:paraId="4E2D6D63" w14:textId="77777777" w:rsidR="00EF1E61" w:rsidRPr="00F957F5" w:rsidRDefault="00EF1E61" w:rsidP="00EF1E61">
                  <w:pPr>
                    <w:rPr>
                      <w:rFonts w:ascii="Arial" w:hAnsi="Arial" w:cs="Arial"/>
                      <w:sz w:val="22"/>
                      <w:szCs w:val="20"/>
                      <w:highlight w:val="yellow"/>
                    </w:rPr>
                  </w:pPr>
                  <w:r w:rsidRPr="008265FA">
                    <w:rPr>
                      <w:rFonts w:ascii="Arial" w:hAnsi="Arial" w:cs="Arial"/>
                      <w:sz w:val="22"/>
                      <w:szCs w:val="20"/>
                    </w:rPr>
                    <w:t>3:15pm – 6:00pm</w:t>
                  </w:r>
                </w:p>
              </w:tc>
            </w:tr>
            <w:tr w:rsidR="00EF1E61" w14:paraId="0494E3C2" w14:textId="77777777" w:rsidTr="00EF1E61">
              <w:tc>
                <w:tcPr>
                  <w:tcW w:w="3595" w:type="dxa"/>
                </w:tcPr>
                <w:p w14:paraId="4D3E252E" w14:textId="77777777" w:rsidR="00EF1E61" w:rsidRPr="001F46E5" w:rsidRDefault="00EF1E61" w:rsidP="001F46E5">
                  <w:pPr>
                    <w:jc w:val="right"/>
                    <w:rPr>
                      <w:rFonts w:ascii="Arial" w:hAnsi="Arial" w:cs="Arial"/>
                      <w:b/>
                      <w:sz w:val="22"/>
                      <w:szCs w:val="20"/>
                    </w:rPr>
                  </w:pPr>
                  <w:r w:rsidRPr="001F46E5">
                    <w:rPr>
                      <w:rFonts w:ascii="Arial" w:hAnsi="Arial" w:cs="Arial"/>
                      <w:b/>
                      <w:sz w:val="22"/>
                      <w:szCs w:val="20"/>
                    </w:rPr>
                    <w:t>Emergency Care</w:t>
                  </w:r>
                </w:p>
              </w:tc>
              <w:tc>
                <w:tcPr>
                  <w:tcW w:w="3595" w:type="dxa"/>
                </w:tcPr>
                <w:p w14:paraId="64254354" w14:textId="77777777" w:rsidR="00EF1E61" w:rsidRDefault="00EF1E61" w:rsidP="00EF1E61">
                  <w:pPr>
                    <w:rPr>
                      <w:rFonts w:ascii="Arial" w:hAnsi="Arial" w:cs="Arial"/>
                      <w:sz w:val="22"/>
                      <w:szCs w:val="20"/>
                    </w:rPr>
                  </w:pPr>
                  <w:r>
                    <w:rPr>
                      <w:rFonts w:ascii="Arial" w:hAnsi="Arial" w:cs="Arial"/>
                      <w:sz w:val="22"/>
                      <w:szCs w:val="20"/>
                    </w:rPr>
                    <w:t>Must be reserved in advance</w:t>
                  </w:r>
                </w:p>
              </w:tc>
            </w:tr>
          </w:tbl>
          <w:p w14:paraId="5EF22EB7" w14:textId="77777777" w:rsidR="001F46E5" w:rsidRDefault="001F46E5" w:rsidP="00EF1E61">
            <w:pPr>
              <w:rPr>
                <w:rFonts w:ascii="Arial" w:hAnsi="Arial" w:cs="Arial"/>
                <w:color w:val="FF0000"/>
                <w:sz w:val="22"/>
                <w:highlight w:val="yellow"/>
              </w:rPr>
            </w:pPr>
          </w:p>
          <w:p w14:paraId="0BF706E3" w14:textId="77777777" w:rsidR="00EF1E61" w:rsidRPr="006E496E" w:rsidRDefault="007B6249" w:rsidP="006E496E">
            <w:pPr>
              <w:jc w:val="center"/>
              <w:rPr>
                <w:rFonts w:ascii="Arial" w:hAnsi="Arial" w:cs="Arial"/>
                <w:color w:val="FF0000"/>
                <w:sz w:val="22"/>
              </w:rPr>
            </w:pPr>
            <w:r w:rsidRPr="00ED6AE5">
              <w:rPr>
                <w:rFonts w:ascii="Arial" w:hAnsi="Arial" w:cs="Arial"/>
                <w:color w:val="FF0000"/>
                <w:sz w:val="22"/>
                <w:highlight w:val="yellow"/>
              </w:rPr>
              <w:t xml:space="preserve">If you are late picking your child up from any paid-program, you will be charged a </w:t>
            </w:r>
            <w:r w:rsidRPr="00ED6AE5">
              <w:rPr>
                <w:rFonts w:ascii="Arial" w:hAnsi="Arial" w:cs="Arial"/>
                <w:b/>
                <w:color w:val="FF0000"/>
                <w:sz w:val="22"/>
                <w:highlight w:val="yellow"/>
              </w:rPr>
              <w:t>$10 late pick-up</w:t>
            </w:r>
            <w:r>
              <w:rPr>
                <w:rFonts w:ascii="Arial" w:hAnsi="Arial" w:cs="Arial"/>
                <w:b/>
                <w:color w:val="FF0000"/>
                <w:sz w:val="22"/>
                <w:highlight w:val="yellow"/>
              </w:rPr>
              <w:t xml:space="preserve"> fee for the first 5 minutes </w:t>
            </w:r>
            <w:r w:rsidRPr="00ED6AE5">
              <w:rPr>
                <w:rFonts w:ascii="Arial" w:hAnsi="Arial" w:cs="Arial"/>
                <w:b/>
                <w:color w:val="FF0000"/>
                <w:sz w:val="22"/>
                <w:highlight w:val="yellow"/>
              </w:rPr>
              <w:t xml:space="preserve">AND </w:t>
            </w:r>
            <w:r w:rsidRPr="009073C6">
              <w:rPr>
                <w:rFonts w:ascii="Arial" w:hAnsi="Arial" w:cs="Arial"/>
                <w:b/>
                <w:color w:val="FF0000"/>
                <w:sz w:val="22"/>
                <w:highlight w:val="yellow"/>
              </w:rPr>
              <w:t>$1 per minute thereafter.</w:t>
            </w:r>
          </w:p>
        </w:tc>
      </w:tr>
      <w:tr w:rsidR="00777FBE" w14:paraId="27BE65CB" w14:textId="77777777" w:rsidTr="006E496E">
        <w:trPr>
          <w:trHeight w:val="87"/>
        </w:trPr>
        <w:tc>
          <w:tcPr>
            <w:tcW w:w="10790" w:type="dxa"/>
            <w:gridSpan w:val="3"/>
            <w:shd w:val="clear" w:color="auto" w:fill="92D050"/>
          </w:tcPr>
          <w:p w14:paraId="2AFF85D7" w14:textId="77777777" w:rsidR="00777FBE" w:rsidRDefault="00777FBE" w:rsidP="007E1331">
            <w:pPr>
              <w:rPr>
                <w:rFonts w:ascii="Arial" w:hAnsi="Arial" w:cs="Arial"/>
                <w:b/>
                <w:sz w:val="22"/>
                <w:szCs w:val="20"/>
              </w:rPr>
            </w:pPr>
          </w:p>
        </w:tc>
      </w:tr>
      <w:tr w:rsidR="007B6249" w14:paraId="045E9EBB" w14:textId="77777777" w:rsidTr="006E496E">
        <w:tc>
          <w:tcPr>
            <w:tcW w:w="10790" w:type="dxa"/>
            <w:gridSpan w:val="3"/>
            <w:shd w:val="clear" w:color="auto" w:fill="FFC000"/>
          </w:tcPr>
          <w:p w14:paraId="4E53EAAC" w14:textId="77777777" w:rsidR="007B6249" w:rsidRDefault="007B6249" w:rsidP="0064288C">
            <w:pPr>
              <w:jc w:val="center"/>
              <w:rPr>
                <w:rFonts w:ascii="Arial" w:hAnsi="Arial" w:cs="Arial"/>
                <w:b/>
                <w:sz w:val="22"/>
                <w:szCs w:val="20"/>
              </w:rPr>
            </w:pPr>
            <w:r w:rsidRPr="00640782">
              <w:rPr>
                <w:rFonts w:ascii="Arial" w:hAnsi="Arial" w:cs="Arial"/>
                <w:b/>
                <w:sz w:val="36"/>
                <w:szCs w:val="20"/>
              </w:rPr>
              <w:t>FUN DAY Guide</w:t>
            </w:r>
          </w:p>
        </w:tc>
      </w:tr>
      <w:tr w:rsidR="007B6249" w14:paraId="7318C753" w14:textId="77777777" w:rsidTr="006E496E">
        <w:trPr>
          <w:trHeight w:val="13158"/>
        </w:trPr>
        <w:tc>
          <w:tcPr>
            <w:tcW w:w="5981" w:type="dxa"/>
            <w:gridSpan w:val="2"/>
          </w:tcPr>
          <w:p w14:paraId="3CFC2208" w14:textId="77777777" w:rsidR="007B6249" w:rsidRDefault="007B6249" w:rsidP="0064288C">
            <w:pPr>
              <w:rPr>
                <w:rFonts w:ascii="Arial" w:hAnsi="Arial" w:cs="Arial"/>
                <w:sz w:val="22"/>
                <w:szCs w:val="20"/>
              </w:rPr>
            </w:pPr>
          </w:p>
          <w:p w14:paraId="2FB26C4B" w14:textId="77777777" w:rsidR="007B6249" w:rsidRDefault="007B6249" w:rsidP="0064288C">
            <w:pPr>
              <w:rPr>
                <w:rFonts w:ascii="Arial" w:hAnsi="Arial" w:cs="Arial"/>
                <w:b/>
                <w:sz w:val="22"/>
                <w:szCs w:val="20"/>
              </w:rPr>
            </w:pPr>
            <w:r w:rsidRPr="00592654">
              <w:rPr>
                <w:rFonts w:ascii="Arial" w:hAnsi="Arial" w:cs="Arial"/>
                <w:b/>
                <w:sz w:val="22"/>
                <w:szCs w:val="20"/>
              </w:rPr>
              <w:t>Fun Day</w:t>
            </w:r>
          </w:p>
          <w:p w14:paraId="6AF1357C" w14:textId="77777777" w:rsidR="007B6249" w:rsidRDefault="007B6249" w:rsidP="0064288C">
            <w:pPr>
              <w:rPr>
                <w:rFonts w:ascii="Arial" w:hAnsi="Arial" w:cs="Arial"/>
                <w:sz w:val="22"/>
                <w:szCs w:val="20"/>
              </w:rPr>
            </w:pPr>
            <w:r>
              <w:rPr>
                <w:rFonts w:ascii="Arial" w:hAnsi="Arial" w:cs="Arial"/>
                <w:sz w:val="22"/>
                <w:szCs w:val="20"/>
              </w:rPr>
              <w:t>When Highland Community School is closed due to Records Days or Parent Teacher Conferences, HCS offers full-day childcare programming called Fun Days for students K3 through 6</w:t>
            </w:r>
            <w:r w:rsidRPr="00A4022D">
              <w:rPr>
                <w:rFonts w:ascii="Arial" w:hAnsi="Arial" w:cs="Arial"/>
                <w:sz w:val="22"/>
                <w:szCs w:val="20"/>
                <w:vertAlign w:val="superscript"/>
              </w:rPr>
              <w:t>th</w:t>
            </w:r>
            <w:r>
              <w:rPr>
                <w:rFonts w:ascii="Arial" w:hAnsi="Arial" w:cs="Arial"/>
                <w:sz w:val="22"/>
                <w:szCs w:val="20"/>
              </w:rPr>
              <w:t xml:space="preserve"> grade.  </w:t>
            </w:r>
          </w:p>
          <w:p w14:paraId="429DD7BF" w14:textId="77777777" w:rsidR="007B6249" w:rsidRDefault="007B6249" w:rsidP="0064288C">
            <w:pPr>
              <w:rPr>
                <w:rFonts w:ascii="Arial" w:hAnsi="Arial" w:cs="Arial"/>
                <w:sz w:val="22"/>
                <w:szCs w:val="20"/>
              </w:rPr>
            </w:pPr>
          </w:p>
          <w:p w14:paraId="3C6AA469" w14:textId="77777777" w:rsidR="007B6249" w:rsidRDefault="007B6249" w:rsidP="0064288C">
            <w:pPr>
              <w:rPr>
                <w:rFonts w:ascii="Arial" w:hAnsi="Arial" w:cs="Arial"/>
                <w:sz w:val="22"/>
                <w:szCs w:val="20"/>
              </w:rPr>
            </w:pPr>
            <w:r>
              <w:rPr>
                <w:rFonts w:ascii="Arial" w:hAnsi="Arial" w:cs="Arial"/>
                <w:sz w:val="22"/>
                <w:szCs w:val="20"/>
              </w:rPr>
              <w:t xml:space="preserve">Fun day includes a school-spirit theme, cooking or baking projects, arts &amp; craft activities, group games, outdoor play and sometimes a field trip! </w:t>
            </w:r>
          </w:p>
          <w:p w14:paraId="62322ACE" w14:textId="77777777" w:rsidR="007B6249" w:rsidRDefault="007B6249" w:rsidP="0064288C">
            <w:pPr>
              <w:rPr>
                <w:rFonts w:ascii="Arial" w:hAnsi="Arial" w:cs="Arial"/>
                <w:sz w:val="22"/>
                <w:szCs w:val="20"/>
              </w:rPr>
            </w:pPr>
          </w:p>
          <w:p w14:paraId="39A118CC" w14:textId="77777777" w:rsidR="007B6249" w:rsidRDefault="007B6249" w:rsidP="0064288C">
            <w:pPr>
              <w:rPr>
                <w:rFonts w:ascii="Arial" w:hAnsi="Arial" w:cs="Arial"/>
                <w:sz w:val="22"/>
                <w:szCs w:val="20"/>
              </w:rPr>
            </w:pPr>
          </w:p>
          <w:tbl>
            <w:tblPr>
              <w:tblStyle w:val="TableGrid"/>
              <w:tblW w:w="0" w:type="auto"/>
              <w:tblInd w:w="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705"/>
              <w:gridCol w:w="2070"/>
            </w:tblGrid>
            <w:tr w:rsidR="007B6249" w14:paraId="00F05FC2" w14:textId="77777777" w:rsidTr="0064288C">
              <w:tc>
                <w:tcPr>
                  <w:tcW w:w="3775" w:type="dxa"/>
                  <w:gridSpan w:val="2"/>
                  <w:shd w:val="clear" w:color="auto" w:fill="D9D9D9" w:themeFill="background1" w:themeFillShade="D9"/>
                </w:tcPr>
                <w:p w14:paraId="74411C87" w14:textId="77777777" w:rsidR="007B6249" w:rsidRPr="00CA7B9C" w:rsidRDefault="007B6249" w:rsidP="0064288C">
                  <w:pPr>
                    <w:jc w:val="center"/>
                    <w:rPr>
                      <w:rFonts w:ascii="Arial" w:hAnsi="Arial" w:cs="Arial"/>
                      <w:b/>
                      <w:sz w:val="22"/>
                      <w:szCs w:val="20"/>
                    </w:rPr>
                  </w:pPr>
                  <w:r w:rsidRPr="00CA7B9C">
                    <w:rPr>
                      <w:rFonts w:ascii="Arial" w:hAnsi="Arial" w:cs="Arial"/>
                      <w:b/>
                      <w:sz w:val="22"/>
                      <w:szCs w:val="20"/>
                    </w:rPr>
                    <w:t>Fun Day Schedule</w:t>
                  </w:r>
                </w:p>
              </w:tc>
            </w:tr>
            <w:tr w:rsidR="007B6249" w14:paraId="5CEC98F2" w14:textId="77777777" w:rsidTr="008265FA">
              <w:trPr>
                <w:trHeight w:val="297"/>
              </w:trPr>
              <w:tc>
                <w:tcPr>
                  <w:tcW w:w="1705" w:type="dxa"/>
                  <w:shd w:val="clear" w:color="auto" w:fill="D9D9D9" w:themeFill="background1" w:themeFillShade="D9"/>
                </w:tcPr>
                <w:p w14:paraId="20963A91" w14:textId="77777777" w:rsidR="007B6249" w:rsidRPr="002B36C4" w:rsidRDefault="007B6249" w:rsidP="0064288C">
                  <w:pPr>
                    <w:jc w:val="right"/>
                    <w:rPr>
                      <w:rFonts w:ascii="Arial" w:hAnsi="Arial" w:cs="Arial"/>
                      <w:b/>
                      <w:sz w:val="22"/>
                      <w:szCs w:val="20"/>
                    </w:rPr>
                  </w:pPr>
                  <w:r w:rsidRPr="002B36C4">
                    <w:rPr>
                      <w:rFonts w:ascii="Arial" w:hAnsi="Arial" w:cs="Arial"/>
                      <w:b/>
                      <w:sz w:val="22"/>
                      <w:szCs w:val="20"/>
                    </w:rPr>
                    <w:t>Before Care</w:t>
                  </w:r>
                </w:p>
              </w:tc>
              <w:tc>
                <w:tcPr>
                  <w:tcW w:w="2070" w:type="dxa"/>
                  <w:shd w:val="clear" w:color="auto" w:fill="D9D9D9" w:themeFill="background1" w:themeFillShade="D9"/>
                </w:tcPr>
                <w:p w14:paraId="3E51A325" w14:textId="77777777" w:rsidR="007B6249" w:rsidRDefault="007B6249" w:rsidP="0064288C">
                  <w:pPr>
                    <w:rPr>
                      <w:rFonts w:ascii="Arial" w:hAnsi="Arial" w:cs="Arial"/>
                      <w:sz w:val="22"/>
                      <w:szCs w:val="20"/>
                    </w:rPr>
                  </w:pPr>
                  <w:r>
                    <w:rPr>
                      <w:rFonts w:ascii="Arial" w:hAnsi="Arial" w:cs="Arial"/>
                      <w:sz w:val="22"/>
                      <w:szCs w:val="20"/>
                    </w:rPr>
                    <w:t>7:00am – 8:15am</w:t>
                  </w:r>
                </w:p>
              </w:tc>
            </w:tr>
            <w:tr w:rsidR="007B6249" w14:paraId="149BCD02" w14:textId="77777777" w:rsidTr="0064288C">
              <w:tc>
                <w:tcPr>
                  <w:tcW w:w="1705" w:type="dxa"/>
                  <w:shd w:val="clear" w:color="auto" w:fill="D9D9D9" w:themeFill="background1" w:themeFillShade="D9"/>
                </w:tcPr>
                <w:p w14:paraId="7BB45D9E" w14:textId="77777777" w:rsidR="007B6249" w:rsidRPr="002B36C4" w:rsidRDefault="007B6249" w:rsidP="0064288C">
                  <w:pPr>
                    <w:jc w:val="right"/>
                    <w:rPr>
                      <w:rFonts w:ascii="Arial" w:hAnsi="Arial" w:cs="Arial"/>
                      <w:b/>
                      <w:sz w:val="22"/>
                      <w:szCs w:val="20"/>
                    </w:rPr>
                  </w:pPr>
                  <w:r w:rsidRPr="002B36C4">
                    <w:rPr>
                      <w:rFonts w:ascii="Arial" w:hAnsi="Arial" w:cs="Arial"/>
                      <w:b/>
                      <w:sz w:val="22"/>
                      <w:szCs w:val="20"/>
                    </w:rPr>
                    <w:t>FUN DAY</w:t>
                  </w:r>
                </w:p>
              </w:tc>
              <w:tc>
                <w:tcPr>
                  <w:tcW w:w="2070" w:type="dxa"/>
                  <w:shd w:val="clear" w:color="auto" w:fill="D9D9D9" w:themeFill="background1" w:themeFillShade="D9"/>
                </w:tcPr>
                <w:p w14:paraId="51787135" w14:textId="77777777" w:rsidR="007B6249" w:rsidRDefault="007B6249" w:rsidP="0064288C">
                  <w:pPr>
                    <w:rPr>
                      <w:rFonts w:ascii="Arial" w:hAnsi="Arial" w:cs="Arial"/>
                      <w:sz w:val="22"/>
                      <w:szCs w:val="20"/>
                    </w:rPr>
                  </w:pPr>
                  <w:r>
                    <w:rPr>
                      <w:rFonts w:ascii="Arial" w:hAnsi="Arial" w:cs="Arial"/>
                      <w:sz w:val="22"/>
                      <w:szCs w:val="20"/>
                    </w:rPr>
                    <w:t>8:15am – 3</w:t>
                  </w:r>
                  <w:r w:rsidRPr="008265FA">
                    <w:rPr>
                      <w:rFonts w:ascii="Arial" w:hAnsi="Arial" w:cs="Arial"/>
                      <w:sz w:val="22"/>
                      <w:szCs w:val="20"/>
                    </w:rPr>
                    <w:t>:15pm</w:t>
                  </w:r>
                </w:p>
              </w:tc>
            </w:tr>
            <w:tr w:rsidR="007B6249" w14:paraId="51B4D60F" w14:textId="77777777" w:rsidTr="0064288C">
              <w:tc>
                <w:tcPr>
                  <w:tcW w:w="1705" w:type="dxa"/>
                  <w:shd w:val="clear" w:color="auto" w:fill="D9D9D9" w:themeFill="background1" w:themeFillShade="D9"/>
                </w:tcPr>
                <w:p w14:paraId="38147588" w14:textId="77777777" w:rsidR="007B6249" w:rsidRPr="002B36C4" w:rsidRDefault="007B6249" w:rsidP="0064288C">
                  <w:pPr>
                    <w:jc w:val="right"/>
                    <w:rPr>
                      <w:rFonts w:ascii="Arial" w:hAnsi="Arial" w:cs="Arial"/>
                      <w:b/>
                      <w:sz w:val="22"/>
                      <w:szCs w:val="20"/>
                    </w:rPr>
                  </w:pPr>
                  <w:r w:rsidRPr="002B36C4">
                    <w:rPr>
                      <w:rFonts w:ascii="Arial" w:hAnsi="Arial" w:cs="Arial"/>
                      <w:b/>
                      <w:sz w:val="22"/>
                      <w:szCs w:val="20"/>
                    </w:rPr>
                    <w:t>After Care</w:t>
                  </w:r>
                </w:p>
              </w:tc>
              <w:tc>
                <w:tcPr>
                  <w:tcW w:w="2070" w:type="dxa"/>
                  <w:shd w:val="clear" w:color="auto" w:fill="D9D9D9" w:themeFill="background1" w:themeFillShade="D9"/>
                </w:tcPr>
                <w:p w14:paraId="03EDB7E7" w14:textId="77777777" w:rsidR="007B6249" w:rsidRDefault="007B6249" w:rsidP="0064288C">
                  <w:pPr>
                    <w:rPr>
                      <w:rFonts w:ascii="Arial" w:hAnsi="Arial" w:cs="Arial"/>
                      <w:sz w:val="22"/>
                      <w:szCs w:val="20"/>
                    </w:rPr>
                  </w:pPr>
                  <w:r>
                    <w:rPr>
                      <w:rFonts w:ascii="Arial" w:hAnsi="Arial" w:cs="Arial"/>
                      <w:sz w:val="22"/>
                      <w:szCs w:val="20"/>
                    </w:rPr>
                    <w:t>3:15pm – 5:30pm</w:t>
                  </w:r>
                </w:p>
              </w:tc>
            </w:tr>
          </w:tbl>
          <w:p w14:paraId="2184DFAF" w14:textId="77777777" w:rsidR="007B6249" w:rsidRDefault="007B6249" w:rsidP="0064288C">
            <w:pPr>
              <w:rPr>
                <w:rFonts w:ascii="Arial" w:hAnsi="Arial" w:cs="Arial"/>
                <w:sz w:val="22"/>
                <w:szCs w:val="20"/>
              </w:rPr>
            </w:pPr>
          </w:p>
          <w:p w14:paraId="0185F513" w14:textId="77777777" w:rsidR="007B6249" w:rsidRDefault="007B6249" w:rsidP="0064288C">
            <w:pPr>
              <w:rPr>
                <w:rFonts w:ascii="Arial" w:hAnsi="Arial" w:cs="Arial"/>
                <w:sz w:val="22"/>
                <w:szCs w:val="20"/>
              </w:rPr>
            </w:pPr>
          </w:p>
          <w:tbl>
            <w:tblPr>
              <w:tblStyle w:val="TableGrid"/>
              <w:tblW w:w="5755"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795"/>
              <w:gridCol w:w="3960"/>
            </w:tblGrid>
            <w:tr w:rsidR="007B6249" w14:paraId="215856C2" w14:textId="77777777" w:rsidTr="0064288C">
              <w:tc>
                <w:tcPr>
                  <w:tcW w:w="5755" w:type="dxa"/>
                  <w:gridSpan w:val="2"/>
                  <w:tcBorders>
                    <w:top w:val="single" w:sz="4" w:space="0" w:color="auto"/>
                    <w:bottom w:val="nil"/>
                  </w:tcBorders>
                  <w:shd w:val="clear" w:color="auto" w:fill="BFBFBF" w:themeFill="background1" w:themeFillShade="BF"/>
                </w:tcPr>
                <w:p w14:paraId="0B178BBC" w14:textId="77777777" w:rsidR="007B6249" w:rsidRPr="00A4022D" w:rsidRDefault="007B6249" w:rsidP="0064288C">
                  <w:pPr>
                    <w:jc w:val="center"/>
                    <w:rPr>
                      <w:rFonts w:ascii="Arial" w:hAnsi="Arial" w:cs="Arial"/>
                      <w:b/>
                      <w:sz w:val="22"/>
                      <w:szCs w:val="20"/>
                    </w:rPr>
                  </w:pPr>
                  <w:r>
                    <w:rPr>
                      <w:rFonts w:ascii="Arial" w:hAnsi="Arial" w:cs="Arial"/>
                      <w:b/>
                      <w:sz w:val="22"/>
                      <w:szCs w:val="20"/>
                    </w:rPr>
                    <w:t>Daily</w:t>
                  </w:r>
                  <w:r w:rsidRPr="00A4022D">
                    <w:rPr>
                      <w:rFonts w:ascii="Arial" w:hAnsi="Arial" w:cs="Arial"/>
                      <w:b/>
                      <w:sz w:val="22"/>
                      <w:szCs w:val="20"/>
                    </w:rPr>
                    <w:t xml:space="preserve"> Schedule</w:t>
                  </w:r>
                </w:p>
              </w:tc>
            </w:tr>
            <w:tr w:rsidR="007B6249" w14:paraId="2A76BDF4" w14:textId="77777777" w:rsidTr="0064288C">
              <w:tc>
                <w:tcPr>
                  <w:tcW w:w="1795" w:type="dxa"/>
                  <w:tcBorders>
                    <w:top w:val="nil"/>
                    <w:bottom w:val="nil"/>
                  </w:tcBorders>
                  <w:shd w:val="clear" w:color="auto" w:fill="D9D9D9" w:themeFill="background1" w:themeFillShade="D9"/>
                </w:tcPr>
                <w:p w14:paraId="55051CF1" w14:textId="77777777" w:rsidR="007B6249" w:rsidRPr="0040088B" w:rsidRDefault="007B6249" w:rsidP="0064288C">
                  <w:pPr>
                    <w:jc w:val="right"/>
                    <w:rPr>
                      <w:rFonts w:ascii="Arial" w:hAnsi="Arial" w:cs="Arial"/>
                      <w:b/>
                      <w:sz w:val="22"/>
                      <w:szCs w:val="20"/>
                    </w:rPr>
                  </w:pPr>
                  <w:r w:rsidRPr="0040088B">
                    <w:rPr>
                      <w:rFonts w:ascii="Arial" w:hAnsi="Arial" w:cs="Arial"/>
                      <w:b/>
                      <w:sz w:val="22"/>
                      <w:szCs w:val="20"/>
                    </w:rPr>
                    <w:t>7:00am</w:t>
                  </w:r>
                </w:p>
              </w:tc>
              <w:tc>
                <w:tcPr>
                  <w:tcW w:w="3960" w:type="dxa"/>
                  <w:tcBorders>
                    <w:top w:val="nil"/>
                    <w:bottom w:val="nil"/>
                  </w:tcBorders>
                  <w:shd w:val="clear" w:color="auto" w:fill="D9D9D9" w:themeFill="background1" w:themeFillShade="D9"/>
                </w:tcPr>
                <w:p w14:paraId="40341E2F" w14:textId="77777777" w:rsidR="007B6249" w:rsidRDefault="007B6249" w:rsidP="0064288C">
                  <w:pPr>
                    <w:rPr>
                      <w:rFonts w:ascii="Arial" w:hAnsi="Arial" w:cs="Arial"/>
                      <w:sz w:val="22"/>
                      <w:szCs w:val="20"/>
                    </w:rPr>
                  </w:pPr>
                  <w:r>
                    <w:rPr>
                      <w:rFonts w:ascii="Arial" w:hAnsi="Arial" w:cs="Arial"/>
                      <w:sz w:val="22"/>
                      <w:szCs w:val="20"/>
                    </w:rPr>
                    <w:t>Before Care opens</w:t>
                  </w:r>
                </w:p>
              </w:tc>
            </w:tr>
            <w:tr w:rsidR="007B6249" w14:paraId="7551CF17" w14:textId="77777777" w:rsidTr="0064288C">
              <w:tc>
                <w:tcPr>
                  <w:tcW w:w="1795" w:type="dxa"/>
                  <w:tcBorders>
                    <w:top w:val="nil"/>
                    <w:bottom w:val="nil"/>
                  </w:tcBorders>
                  <w:shd w:val="clear" w:color="auto" w:fill="BFBFBF" w:themeFill="background1" w:themeFillShade="BF"/>
                </w:tcPr>
                <w:p w14:paraId="2861FB0E" w14:textId="77777777" w:rsidR="007B6249" w:rsidRPr="0040088B" w:rsidRDefault="007B6249" w:rsidP="0064288C">
                  <w:pPr>
                    <w:jc w:val="right"/>
                    <w:rPr>
                      <w:rFonts w:ascii="Arial" w:hAnsi="Arial" w:cs="Arial"/>
                      <w:b/>
                      <w:sz w:val="22"/>
                      <w:szCs w:val="20"/>
                    </w:rPr>
                  </w:pPr>
                  <w:r w:rsidRPr="0040088B">
                    <w:rPr>
                      <w:rFonts w:ascii="Arial" w:hAnsi="Arial" w:cs="Arial"/>
                      <w:b/>
                      <w:sz w:val="22"/>
                      <w:szCs w:val="20"/>
                    </w:rPr>
                    <w:t>8:15am</w:t>
                  </w:r>
                </w:p>
              </w:tc>
              <w:tc>
                <w:tcPr>
                  <w:tcW w:w="3960" w:type="dxa"/>
                  <w:tcBorders>
                    <w:top w:val="nil"/>
                    <w:bottom w:val="nil"/>
                  </w:tcBorders>
                  <w:shd w:val="clear" w:color="auto" w:fill="BFBFBF" w:themeFill="background1" w:themeFillShade="BF"/>
                </w:tcPr>
                <w:p w14:paraId="51E91184" w14:textId="77777777" w:rsidR="007B6249" w:rsidRDefault="007B6249" w:rsidP="0064288C">
                  <w:pPr>
                    <w:rPr>
                      <w:rFonts w:ascii="Arial" w:hAnsi="Arial" w:cs="Arial"/>
                      <w:sz w:val="22"/>
                      <w:szCs w:val="20"/>
                    </w:rPr>
                  </w:pPr>
                  <w:r>
                    <w:rPr>
                      <w:rFonts w:ascii="Arial" w:hAnsi="Arial" w:cs="Arial"/>
                      <w:sz w:val="22"/>
                      <w:szCs w:val="20"/>
                    </w:rPr>
                    <w:t>Breakfast snack is served</w:t>
                  </w:r>
                </w:p>
              </w:tc>
            </w:tr>
            <w:tr w:rsidR="007B6249" w14:paraId="0CDCDE1F" w14:textId="77777777" w:rsidTr="0064288C">
              <w:tc>
                <w:tcPr>
                  <w:tcW w:w="1795" w:type="dxa"/>
                  <w:tcBorders>
                    <w:top w:val="nil"/>
                    <w:bottom w:val="nil"/>
                  </w:tcBorders>
                  <w:shd w:val="clear" w:color="auto" w:fill="D9D9D9" w:themeFill="background1" w:themeFillShade="D9"/>
                </w:tcPr>
                <w:p w14:paraId="5E8292E6" w14:textId="77777777" w:rsidR="007B6249" w:rsidRPr="0040088B" w:rsidRDefault="007B6249" w:rsidP="0064288C">
                  <w:pPr>
                    <w:jc w:val="right"/>
                    <w:rPr>
                      <w:rFonts w:ascii="Arial" w:hAnsi="Arial" w:cs="Arial"/>
                      <w:b/>
                      <w:sz w:val="22"/>
                      <w:szCs w:val="20"/>
                    </w:rPr>
                  </w:pPr>
                  <w:r w:rsidRPr="0040088B">
                    <w:rPr>
                      <w:rFonts w:ascii="Arial" w:hAnsi="Arial" w:cs="Arial"/>
                      <w:b/>
                      <w:sz w:val="22"/>
                      <w:szCs w:val="20"/>
                    </w:rPr>
                    <w:t>8:45am</w:t>
                  </w:r>
                </w:p>
              </w:tc>
              <w:tc>
                <w:tcPr>
                  <w:tcW w:w="3960" w:type="dxa"/>
                  <w:tcBorders>
                    <w:top w:val="nil"/>
                    <w:bottom w:val="nil"/>
                  </w:tcBorders>
                  <w:shd w:val="clear" w:color="auto" w:fill="D9D9D9" w:themeFill="background1" w:themeFillShade="D9"/>
                </w:tcPr>
                <w:p w14:paraId="524A70F9" w14:textId="77777777" w:rsidR="007B6249" w:rsidRDefault="007B6249" w:rsidP="0064288C">
                  <w:pPr>
                    <w:rPr>
                      <w:rFonts w:ascii="Arial" w:hAnsi="Arial" w:cs="Arial"/>
                      <w:sz w:val="22"/>
                      <w:szCs w:val="20"/>
                    </w:rPr>
                  </w:pPr>
                  <w:r>
                    <w:rPr>
                      <w:rFonts w:ascii="Arial" w:hAnsi="Arial" w:cs="Arial"/>
                      <w:sz w:val="22"/>
                      <w:szCs w:val="20"/>
                    </w:rPr>
                    <w:t>Activities, games &amp; free play</w:t>
                  </w:r>
                </w:p>
              </w:tc>
            </w:tr>
            <w:tr w:rsidR="007B6249" w14:paraId="45E0D96D" w14:textId="77777777" w:rsidTr="0064288C">
              <w:tc>
                <w:tcPr>
                  <w:tcW w:w="1795" w:type="dxa"/>
                  <w:tcBorders>
                    <w:top w:val="nil"/>
                    <w:bottom w:val="nil"/>
                  </w:tcBorders>
                  <w:shd w:val="clear" w:color="auto" w:fill="BFBFBF" w:themeFill="background1" w:themeFillShade="BF"/>
                </w:tcPr>
                <w:p w14:paraId="104200B0" w14:textId="77777777" w:rsidR="007B6249" w:rsidRPr="0040088B" w:rsidRDefault="007B6249" w:rsidP="0064288C">
                  <w:pPr>
                    <w:jc w:val="right"/>
                    <w:rPr>
                      <w:rFonts w:ascii="Arial" w:hAnsi="Arial" w:cs="Arial"/>
                      <w:b/>
                      <w:sz w:val="22"/>
                      <w:szCs w:val="20"/>
                    </w:rPr>
                  </w:pPr>
                  <w:r w:rsidRPr="0040088B">
                    <w:rPr>
                      <w:rFonts w:ascii="Arial" w:hAnsi="Arial" w:cs="Arial"/>
                      <w:b/>
                      <w:sz w:val="22"/>
                      <w:szCs w:val="20"/>
                    </w:rPr>
                    <w:t>11:30am -12pm</w:t>
                  </w:r>
                </w:p>
              </w:tc>
              <w:tc>
                <w:tcPr>
                  <w:tcW w:w="3960" w:type="dxa"/>
                  <w:tcBorders>
                    <w:top w:val="nil"/>
                    <w:bottom w:val="nil"/>
                  </w:tcBorders>
                  <w:shd w:val="clear" w:color="auto" w:fill="BFBFBF" w:themeFill="background1" w:themeFillShade="BF"/>
                </w:tcPr>
                <w:p w14:paraId="4F2126F8" w14:textId="77777777" w:rsidR="007B6249" w:rsidRDefault="007B6249" w:rsidP="0064288C">
                  <w:pPr>
                    <w:rPr>
                      <w:rFonts w:ascii="Arial" w:hAnsi="Arial" w:cs="Arial"/>
                      <w:sz w:val="22"/>
                      <w:szCs w:val="20"/>
                    </w:rPr>
                  </w:pPr>
                  <w:r>
                    <w:rPr>
                      <w:rFonts w:ascii="Arial" w:hAnsi="Arial" w:cs="Arial"/>
                      <w:sz w:val="22"/>
                      <w:szCs w:val="20"/>
                    </w:rPr>
                    <w:t>Lunch (cold lunch only)</w:t>
                  </w:r>
                </w:p>
              </w:tc>
            </w:tr>
            <w:tr w:rsidR="007B6249" w14:paraId="5D60618B" w14:textId="77777777" w:rsidTr="0064288C">
              <w:tc>
                <w:tcPr>
                  <w:tcW w:w="1795" w:type="dxa"/>
                  <w:tcBorders>
                    <w:top w:val="nil"/>
                    <w:bottom w:val="nil"/>
                  </w:tcBorders>
                  <w:shd w:val="clear" w:color="auto" w:fill="D9D9D9" w:themeFill="background1" w:themeFillShade="D9"/>
                </w:tcPr>
                <w:p w14:paraId="5E020290" w14:textId="77777777" w:rsidR="007B6249" w:rsidRPr="0040088B" w:rsidRDefault="007B6249" w:rsidP="0064288C">
                  <w:pPr>
                    <w:jc w:val="right"/>
                    <w:rPr>
                      <w:rFonts w:ascii="Arial" w:hAnsi="Arial" w:cs="Arial"/>
                      <w:b/>
                      <w:sz w:val="22"/>
                      <w:szCs w:val="20"/>
                    </w:rPr>
                  </w:pPr>
                  <w:r w:rsidRPr="0040088B">
                    <w:rPr>
                      <w:rFonts w:ascii="Arial" w:hAnsi="Arial" w:cs="Arial"/>
                      <w:b/>
                      <w:sz w:val="22"/>
                      <w:szCs w:val="20"/>
                    </w:rPr>
                    <w:t>12pm – 12:30</w:t>
                  </w:r>
                </w:p>
              </w:tc>
              <w:tc>
                <w:tcPr>
                  <w:tcW w:w="3960" w:type="dxa"/>
                  <w:tcBorders>
                    <w:top w:val="nil"/>
                    <w:bottom w:val="nil"/>
                  </w:tcBorders>
                  <w:shd w:val="clear" w:color="auto" w:fill="D9D9D9" w:themeFill="background1" w:themeFillShade="D9"/>
                </w:tcPr>
                <w:p w14:paraId="0E293199" w14:textId="77777777" w:rsidR="007B6249" w:rsidRDefault="007B6249" w:rsidP="0064288C">
                  <w:pPr>
                    <w:rPr>
                      <w:rFonts w:ascii="Arial" w:hAnsi="Arial" w:cs="Arial"/>
                      <w:sz w:val="22"/>
                      <w:szCs w:val="20"/>
                    </w:rPr>
                  </w:pPr>
                  <w:r>
                    <w:rPr>
                      <w:rFonts w:ascii="Arial" w:hAnsi="Arial" w:cs="Arial"/>
                      <w:sz w:val="22"/>
                      <w:szCs w:val="20"/>
                    </w:rPr>
                    <w:t>Recess</w:t>
                  </w:r>
                </w:p>
              </w:tc>
            </w:tr>
            <w:tr w:rsidR="007B6249" w14:paraId="429FC808" w14:textId="77777777" w:rsidTr="0064288C">
              <w:tc>
                <w:tcPr>
                  <w:tcW w:w="1795" w:type="dxa"/>
                  <w:tcBorders>
                    <w:top w:val="nil"/>
                    <w:bottom w:val="nil"/>
                  </w:tcBorders>
                  <w:shd w:val="clear" w:color="auto" w:fill="BFBFBF" w:themeFill="background1" w:themeFillShade="BF"/>
                </w:tcPr>
                <w:p w14:paraId="558AFCB8" w14:textId="77777777" w:rsidR="007B6249" w:rsidRPr="0040088B" w:rsidRDefault="007B6249" w:rsidP="0064288C">
                  <w:pPr>
                    <w:jc w:val="right"/>
                    <w:rPr>
                      <w:rFonts w:ascii="Arial" w:hAnsi="Arial" w:cs="Arial"/>
                      <w:b/>
                      <w:sz w:val="22"/>
                      <w:szCs w:val="20"/>
                    </w:rPr>
                  </w:pPr>
                  <w:r w:rsidRPr="0040088B">
                    <w:rPr>
                      <w:rFonts w:ascii="Arial" w:hAnsi="Arial" w:cs="Arial"/>
                      <w:b/>
                      <w:sz w:val="22"/>
                      <w:szCs w:val="20"/>
                    </w:rPr>
                    <w:t>1:00pm</w:t>
                  </w:r>
                </w:p>
              </w:tc>
              <w:tc>
                <w:tcPr>
                  <w:tcW w:w="3960" w:type="dxa"/>
                  <w:tcBorders>
                    <w:top w:val="nil"/>
                    <w:bottom w:val="nil"/>
                  </w:tcBorders>
                  <w:shd w:val="clear" w:color="auto" w:fill="BFBFBF" w:themeFill="background1" w:themeFillShade="BF"/>
                </w:tcPr>
                <w:p w14:paraId="500DF5E9" w14:textId="77777777" w:rsidR="007B6249" w:rsidRDefault="007B6249" w:rsidP="0064288C">
                  <w:pPr>
                    <w:rPr>
                      <w:rFonts w:ascii="Arial" w:hAnsi="Arial" w:cs="Arial"/>
                      <w:sz w:val="22"/>
                      <w:szCs w:val="20"/>
                    </w:rPr>
                  </w:pPr>
                  <w:r>
                    <w:rPr>
                      <w:rFonts w:ascii="Arial" w:hAnsi="Arial" w:cs="Arial"/>
                      <w:sz w:val="22"/>
                      <w:szCs w:val="20"/>
                    </w:rPr>
                    <w:t>Activities, games &amp; free play</w:t>
                  </w:r>
                </w:p>
              </w:tc>
            </w:tr>
            <w:tr w:rsidR="007B6249" w14:paraId="7AEB9DEA" w14:textId="77777777" w:rsidTr="0064288C">
              <w:tc>
                <w:tcPr>
                  <w:tcW w:w="1795" w:type="dxa"/>
                  <w:tcBorders>
                    <w:top w:val="nil"/>
                    <w:bottom w:val="nil"/>
                  </w:tcBorders>
                  <w:shd w:val="clear" w:color="auto" w:fill="D9D9D9" w:themeFill="background1" w:themeFillShade="D9"/>
                </w:tcPr>
                <w:p w14:paraId="06C9B353" w14:textId="77777777" w:rsidR="007B6249" w:rsidRPr="0040088B" w:rsidRDefault="007B6249" w:rsidP="0064288C">
                  <w:pPr>
                    <w:jc w:val="right"/>
                    <w:rPr>
                      <w:rFonts w:ascii="Arial" w:hAnsi="Arial" w:cs="Arial"/>
                      <w:b/>
                      <w:sz w:val="22"/>
                      <w:szCs w:val="20"/>
                    </w:rPr>
                  </w:pPr>
                  <w:r w:rsidRPr="008265FA">
                    <w:rPr>
                      <w:rFonts w:ascii="Arial" w:hAnsi="Arial" w:cs="Arial"/>
                      <w:b/>
                      <w:sz w:val="22"/>
                      <w:szCs w:val="20"/>
                    </w:rPr>
                    <w:t>3:15</w:t>
                  </w:r>
                </w:p>
              </w:tc>
              <w:tc>
                <w:tcPr>
                  <w:tcW w:w="3960" w:type="dxa"/>
                  <w:tcBorders>
                    <w:top w:val="nil"/>
                    <w:bottom w:val="nil"/>
                  </w:tcBorders>
                  <w:shd w:val="clear" w:color="auto" w:fill="D9D9D9" w:themeFill="background1" w:themeFillShade="D9"/>
                </w:tcPr>
                <w:p w14:paraId="02F13785" w14:textId="77777777" w:rsidR="007B6249" w:rsidRDefault="007B6249" w:rsidP="0064288C">
                  <w:pPr>
                    <w:rPr>
                      <w:rFonts w:ascii="Arial" w:hAnsi="Arial" w:cs="Arial"/>
                      <w:sz w:val="22"/>
                      <w:szCs w:val="20"/>
                    </w:rPr>
                  </w:pPr>
                  <w:r>
                    <w:rPr>
                      <w:rFonts w:ascii="Arial" w:hAnsi="Arial" w:cs="Arial"/>
                      <w:sz w:val="22"/>
                      <w:szCs w:val="20"/>
                    </w:rPr>
                    <w:t>After Care begins, snack served</w:t>
                  </w:r>
                </w:p>
              </w:tc>
            </w:tr>
            <w:tr w:rsidR="007B6249" w14:paraId="43820EE7" w14:textId="77777777" w:rsidTr="0064288C">
              <w:tc>
                <w:tcPr>
                  <w:tcW w:w="1795" w:type="dxa"/>
                  <w:tcBorders>
                    <w:top w:val="nil"/>
                    <w:bottom w:val="nil"/>
                  </w:tcBorders>
                  <w:shd w:val="clear" w:color="auto" w:fill="BFBFBF" w:themeFill="background1" w:themeFillShade="BF"/>
                </w:tcPr>
                <w:p w14:paraId="3C16077B" w14:textId="77777777" w:rsidR="007B6249" w:rsidRPr="0040088B" w:rsidRDefault="007B6249" w:rsidP="0064288C">
                  <w:pPr>
                    <w:jc w:val="right"/>
                    <w:rPr>
                      <w:rFonts w:ascii="Arial" w:hAnsi="Arial" w:cs="Arial"/>
                      <w:b/>
                      <w:sz w:val="22"/>
                      <w:szCs w:val="20"/>
                    </w:rPr>
                  </w:pPr>
                  <w:r w:rsidRPr="0040088B">
                    <w:rPr>
                      <w:rFonts w:ascii="Arial" w:hAnsi="Arial" w:cs="Arial"/>
                      <w:b/>
                      <w:sz w:val="22"/>
                      <w:szCs w:val="20"/>
                    </w:rPr>
                    <w:t>3:30</w:t>
                  </w:r>
                </w:p>
              </w:tc>
              <w:tc>
                <w:tcPr>
                  <w:tcW w:w="3960" w:type="dxa"/>
                  <w:tcBorders>
                    <w:top w:val="nil"/>
                    <w:bottom w:val="nil"/>
                  </w:tcBorders>
                  <w:shd w:val="clear" w:color="auto" w:fill="BFBFBF" w:themeFill="background1" w:themeFillShade="BF"/>
                </w:tcPr>
                <w:p w14:paraId="3429D2A0" w14:textId="77777777" w:rsidR="007B6249" w:rsidRDefault="007B6249" w:rsidP="0064288C">
                  <w:pPr>
                    <w:rPr>
                      <w:rFonts w:ascii="Arial" w:hAnsi="Arial" w:cs="Arial"/>
                      <w:sz w:val="22"/>
                      <w:szCs w:val="20"/>
                    </w:rPr>
                  </w:pPr>
                  <w:r>
                    <w:rPr>
                      <w:rFonts w:ascii="Arial" w:hAnsi="Arial" w:cs="Arial"/>
                      <w:sz w:val="22"/>
                      <w:szCs w:val="20"/>
                    </w:rPr>
                    <w:t>Outdoor play if weather permits</w:t>
                  </w:r>
                </w:p>
              </w:tc>
            </w:tr>
            <w:tr w:rsidR="007B6249" w14:paraId="7ECAD0AA" w14:textId="77777777" w:rsidTr="0064288C">
              <w:tc>
                <w:tcPr>
                  <w:tcW w:w="1795" w:type="dxa"/>
                  <w:tcBorders>
                    <w:top w:val="nil"/>
                    <w:bottom w:val="nil"/>
                  </w:tcBorders>
                  <w:shd w:val="clear" w:color="auto" w:fill="D9D9D9" w:themeFill="background1" w:themeFillShade="D9"/>
                </w:tcPr>
                <w:p w14:paraId="6F829865" w14:textId="77777777" w:rsidR="007B6249" w:rsidRPr="0040088B" w:rsidRDefault="007B6249" w:rsidP="0064288C">
                  <w:pPr>
                    <w:jc w:val="right"/>
                    <w:rPr>
                      <w:rFonts w:ascii="Arial" w:hAnsi="Arial" w:cs="Arial"/>
                      <w:b/>
                      <w:sz w:val="22"/>
                      <w:szCs w:val="20"/>
                    </w:rPr>
                  </w:pPr>
                  <w:r w:rsidRPr="0040088B">
                    <w:rPr>
                      <w:rFonts w:ascii="Arial" w:hAnsi="Arial" w:cs="Arial"/>
                      <w:b/>
                      <w:sz w:val="22"/>
                      <w:szCs w:val="20"/>
                    </w:rPr>
                    <w:t>5:30pm</w:t>
                  </w:r>
                </w:p>
              </w:tc>
              <w:tc>
                <w:tcPr>
                  <w:tcW w:w="3960" w:type="dxa"/>
                  <w:tcBorders>
                    <w:top w:val="nil"/>
                    <w:bottom w:val="nil"/>
                  </w:tcBorders>
                  <w:shd w:val="clear" w:color="auto" w:fill="D9D9D9" w:themeFill="background1" w:themeFillShade="D9"/>
                </w:tcPr>
                <w:p w14:paraId="001D4ACA" w14:textId="77777777" w:rsidR="007B6249" w:rsidRDefault="007B6249" w:rsidP="0064288C">
                  <w:pPr>
                    <w:rPr>
                      <w:rFonts w:ascii="Arial" w:hAnsi="Arial" w:cs="Arial"/>
                      <w:sz w:val="22"/>
                      <w:szCs w:val="20"/>
                    </w:rPr>
                  </w:pPr>
                  <w:r>
                    <w:rPr>
                      <w:rFonts w:ascii="Arial" w:hAnsi="Arial" w:cs="Arial"/>
                      <w:sz w:val="22"/>
                      <w:szCs w:val="20"/>
                    </w:rPr>
                    <w:t>After Care closes</w:t>
                  </w:r>
                </w:p>
              </w:tc>
            </w:tr>
            <w:tr w:rsidR="007B6249" w14:paraId="276A9CDE" w14:textId="77777777" w:rsidTr="0064288C">
              <w:tc>
                <w:tcPr>
                  <w:tcW w:w="5755" w:type="dxa"/>
                  <w:gridSpan w:val="2"/>
                  <w:tcBorders>
                    <w:top w:val="nil"/>
                    <w:bottom w:val="single" w:sz="4" w:space="0" w:color="auto"/>
                  </w:tcBorders>
                  <w:shd w:val="clear" w:color="auto" w:fill="FFFF99"/>
                </w:tcPr>
                <w:p w14:paraId="45B40D2F" w14:textId="77777777" w:rsidR="007B6249" w:rsidRPr="002B36C4" w:rsidRDefault="007B6249" w:rsidP="0064288C">
                  <w:pPr>
                    <w:jc w:val="center"/>
                    <w:rPr>
                      <w:rFonts w:ascii="Arial" w:hAnsi="Arial" w:cs="Arial"/>
                      <w:b/>
                      <w:sz w:val="22"/>
                      <w:szCs w:val="20"/>
                    </w:rPr>
                  </w:pPr>
                  <w:r w:rsidRPr="002B36C4">
                    <w:rPr>
                      <w:rFonts w:ascii="Arial" w:hAnsi="Arial" w:cs="Arial"/>
                      <w:b/>
                      <w:sz w:val="18"/>
                      <w:szCs w:val="20"/>
                    </w:rPr>
                    <w:t>FUN DAY PROGRAMS CLOSE at 5:30PM</w:t>
                  </w:r>
                </w:p>
              </w:tc>
            </w:tr>
          </w:tbl>
          <w:p w14:paraId="4010AD7E" w14:textId="77777777" w:rsidR="007B6249" w:rsidRDefault="007B6249" w:rsidP="0064288C">
            <w:pPr>
              <w:rPr>
                <w:rFonts w:ascii="Arial" w:hAnsi="Arial" w:cs="Arial"/>
                <w:sz w:val="22"/>
                <w:szCs w:val="20"/>
              </w:rPr>
            </w:pPr>
          </w:p>
          <w:p w14:paraId="5ADC8121" w14:textId="77777777" w:rsidR="007B6249" w:rsidRDefault="007B6249" w:rsidP="0064288C">
            <w:pPr>
              <w:rPr>
                <w:rFonts w:ascii="Arial" w:hAnsi="Arial" w:cs="Arial"/>
                <w:sz w:val="22"/>
                <w:szCs w:val="20"/>
              </w:rPr>
            </w:pPr>
          </w:p>
          <w:p w14:paraId="5852BE55" w14:textId="77777777" w:rsidR="007B6249" w:rsidRPr="00A4022D" w:rsidRDefault="007B6249" w:rsidP="0064288C">
            <w:pPr>
              <w:rPr>
                <w:rFonts w:ascii="Arial" w:hAnsi="Arial" w:cs="Arial"/>
                <w:b/>
                <w:sz w:val="22"/>
                <w:szCs w:val="20"/>
              </w:rPr>
            </w:pPr>
            <w:r w:rsidRPr="00A4022D">
              <w:rPr>
                <w:rFonts w:ascii="Arial" w:hAnsi="Arial" w:cs="Arial"/>
                <w:b/>
                <w:sz w:val="22"/>
                <w:szCs w:val="20"/>
              </w:rPr>
              <w:t>Registering</w:t>
            </w:r>
          </w:p>
          <w:p w14:paraId="795C9991" w14:textId="77777777" w:rsidR="007B6249" w:rsidRDefault="007B6249" w:rsidP="0064288C">
            <w:pPr>
              <w:rPr>
                <w:rFonts w:ascii="Arial" w:hAnsi="Arial" w:cs="Arial"/>
                <w:sz w:val="22"/>
                <w:szCs w:val="20"/>
              </w:rPr>
            </w:pPr>
            <w:r>
              <w:rPr>
                <w:rFonts w:ascii="Arial" w:hAnsi="Arial" w:cs="Arial"/>
                <w:sz w:val="22"/>
                <w:szCs w:val="20"/>
              </w:rPr>
              <w:t xml:space="preserve">Fun Day Registration forms are available year-round in the Main Office. Parents or guardians must fill out one form per child and include payment in full with submission of the form. See the </w:t>
            </w:r>
            <w:r w:rsidRPr="007B6249">
              <w:rPr>
                <w:rFonts w:ascii="Arial" w:hAnsi="Arial" w:cs="Arial"/>
                <w:b/>
                <w:sz w:val="22"/>
                <w:szCs w:val="20"/>
              </w:rPr>
              <w:t>Fun Day Registration Form</w:t>
            </w:r>
            <w:r>
              <w:rPr>
                <w:rFonts w:ascii="Arial" w:hAnsi="Arial" w:cs="Arial"/>
                <w:sz w:val="22"/>
                <w:szCs w:val="20"/>
              </w:rPr>
              <w:t xml:space="preserve"> for rates.</w:t>
            </w:r>
          </w:p>
          <w:p w14:paraId="707C55F2" w14:textId="77777777" w:rsidR="007B6249" w:rsidRDefault="007B6249" w:rsidP="0064288C">
            <w:pPr>
              <w:rPr>
                <w:rFonts w:ascii="Arial" w:hAnsi="Arial" w:cs="Arial"/>
                <w:sz w:val="22"/>
                <w:szCs w:val="20"/>
              </w:rPr>
            </w:pPr>
          </w:p>
          <w:p w14:paraId="6CFA11EF" w14:textId="77777777" w:rsidR="007B6249" w:rsidRDefault="007B6249" w:rsidP="0064288C">
            <w:pPr>
              <w:rPr>
                <w:rFonts w:ascii="Arial" w:hAnsi="Arial" w:cs="Arial"/>
                <w:sz w:val="22"/>
                <w:szCs w:val="20"/>
              </w:rPr>
            </w:pPr>
            <w:r>
              <w:rPr>
                <w:rFonts w:ascii="Arial" w:hAnsi="Arial" w:cs="Arial"/>
                <w:sz w:val="22"/>
                <w:szCs w:val="20"/>
              </w:rPr>
              <w:t xml:space="preserve">Registration is not complete without payment. Seats will not be held without payment. </w:t>
            </w:r>
          </w:p>
          <w:p w14:paraId="508EE2C0" w14:textId="77777777" w:rsidR="007B6249" w:rsidRPr="00CA7B9C" w:rsidRDefault="007B6249" w:rsidP="0064288C">
            <w:pPr>
              <w:rPr>
                <w:rFonts w:ascii="Arial" w:hAnsi="Arial" w:cs="Arial"/>
                <w:b/>
                <w:sz w:val="22"/>
                <w:szCs w:val="20"/>
              </w:rPr>
            </w:pPr>
          </w:p>
          <w:p w14:paraId="149DD35E" w14:textId="77777777" w:rsidR="007B6249" w:rsidRPr="00CA7B9C" w:rsidRDefault="007B6249" w:rsidP="0064288C">
            <w:pPr>
              <w:rPr>
                <w:rFonts w:ascii="Arial" w:hAnsi="Arial" w:cs="Arial"/>
                <w:b/>
                <w:sz w:val="22"/>
                <w:szCs w:val="20"/>
              </w:rPr>
            </w:pPr>
            <w:r w:rsidRPr="00CA7B9C">
              <w:rPr>
                <w:rFonts w:ascii="Arial" w:hAnsi="Arial" w:cs="Arial"/>
                <w:b/>
                <w:sz w:val="22"/>
                <w:szCs w:val="20"/>
              </w:rPr>
              <w:t>Before and After Care</w:t>
            </w:r>
          </w:p>
          <w:p w14:paraId="05C27B0B" w14:textId="77777777" w:rsidR="007B6249" w:rsidRPr="00592654" w:rsidRDefault="007B6249" w:rsidP="0064288C">
            <w:pPr>
              <w:rPr>
                <w:rFonts w:ascii="Arial" w:hAnsi="Arial" w:cs="Arial"/>
                <w:sz w:val="22"/>
                <w:szCs w:val="20"/>
              </w:rPr>
            </w:pPr>
            <w:r>
              <w:rPr>
                <w:rFonts w:ascii="Arial" w:hAnsi="Arial" w:cs="Arial"/>
                <w:sz w:val="22"/>
                <w:szCs w:val="20"/>
              </w:rPr>
              <w:t xml:space="preserve">Before and After care are available on Fun Days at an additional fee. Children who are already contracted to attend before or after care will not be billed in addition to the Fun Day rate. Note: After care closes at 5:30pm.  </w:t>
            </w:r>
          </w:p>
        </w:tc>
        <w:tc>
          <w:tcPr>
            <w:tcW w:w="4809" w:type="dxa"/>
          </w:tcPr>
          <w:p w14:paraId="10F709D3" w14:textId="77777777" w:rsidR="007B6249" w:rsidRDefault="007B6249" w:rsidP="0064288C">
            <w:pPr>
              <w:rPr>
                <w:rFonts w:ascii="Arial" w:hAnsi="Arial" w:cs="Arial"/>
                <w:sz w:val="22"/>
                <w:szCs w:val="20"/>
              </w:rPr>
            </w:pPr>
          </w:p>
          <w:p w14:paraId="7040994C" w14:textId="77777777" w:rsidR="007B6249" w:rsidRPr="00CA7B9C" w:rsidRDefault="007B6249" w:rsidP="0064288C">
            <w:pPr>
              <w:rPr>
                <w:rFonts w:ascii="Arial" w:hAnsi="Arial" w:cs="Arial"/>
                <w:b/>
                <w:sz w:val="22"/>
                <w:szCs w:val="20"/>
              </w:rPr>
            </w:pPr>
            <w:r w:rsidRPr="00CA7B9C">
              <w:rPr>
                <w:rFonts w:ascii="Arial" w:hAnsi="Arial" w:cs="Arial"/>
                <w:b/>
                <w:sz w:val="22"/>
                <w:szCs w:val="20"/>
              </w:rPr>
              <w:t>Lunch</w:t>
            </w:r>
          </w:p>
          <w:p w14:paraId="7945FAE8" w14:textId="77777777" w:rsidR="007B6249" w:rsidRDefault="007B6249" w:rsidP="0064288C">
            <w:pPr>
              <w:rPr>
                <w:rFonts w:ascii="Arial" w:hAnsi="Arial" w:cs="Arial"/>
                <w:sz w:val="22"/>
                <w:szCs w:val="20"/>
              </w:rPr>
            </w:pPr>
            <w:r>
              <w:rPr>
                <w:rFonts w:ascii="Arial" w:hAnsi="Arial" w:cs="Arial"/>
                <w:sz w:val="22"/>
                <w:szCs w:val="20"/>
                <w:u w:val="single"/>
              </w:rPr>
              <w:t>Hot lunch is NOT available for Fun D</w:t>
            </w:r>
            <w:r w:rsidRPr="00CA7B9C">
              <w:rPr>
                <w:rFonts w:ascii="Arial" w:hAnsi="Arial" w:cs="Arial"/>
                <w:sz w:val="22"/>
                <w:szCs w:val="20"/>
                <w:u w:val="single"/>
              </w:rPr>
              <w:t>ays.</w:t>
            </w:r>
            <w:r>
              <w:rPr>
                <w:rFonts w:ascii="Arial" w:hAnsi="Arial" w:cs="Arial"/>
                <w:sz w:val="22"/>
                <w:szCs w:val="20"/>
              </w:rPr>
              <w:t xml:space="preserve"> All students must bring a lunch and beverage from home. Left-overs or food that needs to be warmed is welcome, classrooms are equipped with microwaves. Microwave use is limited to no more than 1 minute so please send fully cooked food items as the lunch schedule does not allow for extended microwave use.</w:t>
            </w:r>
          </w:p>
          <w:p w14:paraId="0CB791B1" w14:textId="77777777" w:rsidR="007B6249" w:rsidRDefault="007B6249" w:rsidP="0064288C">
            <w:pPr>
              <w:rPr>
                <w:rFonts w:ascii="Arial" w:hAnsi="Arial" w:cs="Arial"/>
                <w:sz w:val="22"/>
                <w:szCs w:val="20"/>
              </w:rPr>
            </w:pPr>
          </w:p>
          <w:p w14:paraId="795CED11" w14:textId="4B5F06A6" w:rsidR="007B6249" w:rsidRDefault="007B6249" w:rsidP="0064288C">
            <w:pPr>
              <w:rPr>
                <w:rFonts w:ascii="Arial" w:hAnsi="Arial" w:cs="Arial"/>
                <w:b/>
                <w:sz w:val="22"/>
                <w:szCs w:val="20"/>
              </w:rPr>
            </w:pPr>
            <w:r w:rsidRPr="008265FA">
              <w:rPr>
                <w:rFonts w:ascii="Arial" w:hAnsi="Arial" w:cs="Arial"/>
                <w:b/>
                <w:sz w:val="22"/>
                <w:szCs w:val="20"/>
              </w:rPr>
              <w:t>Field Trips</w:t>
            </w:r>
          </w:p>
          <w:p w14:paraId="178EFABB" w14:textId="52D02657" w:rsidR="00F957F5" w:rsidRPr="00CA7B9C" w:rsidRDefault="00F957F5" w:rsidP="0064288C">
            <w:pPr>
              <w:rPr>
                <w:rFonts w:ascii="Arial" w:hAnsi="Arial" w:cs="Arial"/>
                <w:b/>
                <w:sz w:val="22"/>
                <w:szCs w:val="20"/>
              </w:rPr>
            </w:pPr>
            <w:r w:rsidRPr="008265FA">
              <w:rPr>
                <w:rFonts w:ascii="Arial" w:hAnsi="Arial" w:cs="Arial"/>
                <w:b/>
                <w:sz w:val="22"/>
                <w:szCs w:val="20"/>
              </w:rPr>
              <w:t>Suspended until further notice</w:t>
            </w:r>
          </w:p>
          <w:p w14:paraId="7CFFA719" w14:textId="77777777" w:rsidR="007B6249" w:rsidRDefault="007B6249" w:rsidP="0064288C">
            <w:pPr>
              <w:rPr>
                <w:rFonts w:ascii="Arial" w:hAnsi="Arial" w:cs="Arial"/>
                <w:sz w:val="22"/>
                <w:szCs w:val="20"/>
              </w:rPr>
            </w:pPr>
            <w:r>
              <w:rPr>
                <w:rFonts w:ascii="Arial" w:hAnsi="Arial" w:cs="Arial"/>
                <w:sz w:val="22"/>
                <w:szCs w:val="20"/>
              </w:rPr>
              <w:t xml:space="preserve">Sometimes children age 4 and up will take a field trip on these days. We sometimes travel to MPS owned farms, go sledding in Milwaukee county parks or take nature walks. Field trips will be advertised on Fun Day flyers which are posted one week before the fun day(s). If a child is registered for a fun day that includes a field trip please send a cold lunch that does not require warming. </w:t>
            </w:r>
          </w:p>
          <w:p w14:paraId="76BA6915" w14:textId="77777777" w:rsidR="007B6249" w:rsidRDefault="007B6249" w:rsidP="0064288C">
            <w:pPr>
              <w:rPr>
                <w:rFonts w:ascii="Arial" w:hAnsi="Arial" w:cs="Arial"/>
                <w:sz w:val="22"/>
                <w:szCs w:val="20"/>
              </w:rPr>
            </w:pPr>
          </w:p>
          <w:p w14:paraId="685E4655" w14:textId="77777777" w:rsidR="007B6249" w:rsidRDefault="007B6249" w:rsidP="0064288C">
            <w:pPr>
              <w:rPr>
                <w:rFonts w:ascii="Arial" w:hAnsi="Arial" w:cs="Arial"/>
                <w:b/>
                <w:sz w:val="22"/>
                <w:szCs w:val="20"/>
              </w:rPr>
            </w:pPr>
            <w:r w:rsidRPr="0040088B">
              <w:rPr>
                <w:rFonts w:ascii="Arial" w:hAnsi="Arial" w:cs="Arial"/>
                <w:b/>
                <w:sz w:val="22"/>
                <w:szCs w:val="20"/>
              </w:rPr>
              <w:t xml:space="preserve">Withdrawing </w:t>
            </w:r>
          </w:p>
          <w:p w14:paraId="03BD26E4" w14:textId="77777777" w:rsidR="007B6249" w:rsidRDefault="007B6249" w:rsidP="0064288C">
            <w:pPr>
              <w:rPr>
                <w:rFonts w:ascii="Arial" w:hAnsi="Arial" w:cs="Arial"/>
                <w:sz w:val="22"/>
                <w:szCs w:val="20"/>
              </w:rPr>
            </w:pPr>
            <w:r w:rsidRPr="0040088B">
              <w:rPr>
                <w:rFonts w:ascii="Arial" w:hAnsi="Arial" w:cs="Arial"/>
                <w:sz w:val="22"/>
                <w:szCs w:val="20"/>
              </w:rPr>
              <w:t>If y</w:t>
            </w:r>
            <w:r>
              <w:rPr>
                <w:rFonts w:ascii="Arial" w:hAnsi="Arial" w:cs="Arial"/>
                <w:sz w:val="22"/>
                <w:szCs w:val="20"/>
              </w:rPr>
              <w:t>ou have already registered for Fun D</w:t>
            </w:r>
            <w:r w:rsidRPr="0040088B">
              <w:rPr>
                <w:rFonts w:ascii="Arial" w:hAnsi="Arial" w:cs="Arial"/>
                <w:sz w:val="22"/>
                <w:szCs w:val="20"/>
              </w:rPr>
              <w:t xml:space="preserve">ay but </w:t>
            </w:r>
            <w:r>
              <w:rPr>
                <w:rFonts w:ascii="Arial" w:hAnsi="Arial" w:cs="Arial"/>
                <w:sz w:val="22"/>
                <w:szCs w:val="20"/>
              </w:rPr>
              <w:t>need to cancel</w:t>
            </w:r>
            <w:r w:rsidRPr="0040088B">
              <w:rPr>
                <w:rFonts w:ascii="Arial" w:hAnsi="Arial" w:cs="Arial"/>
                <w:sz w:val="22"/>
                <w:szCs w:val="20"/>
              </w:rPr>
              <w:t xml:space="preserve"> you may do so using a </w:t>
            </w:r>
            <w:r w:rsidRPr="00EE7575">
              <w:rPr>
                <w:rFonts w:ascii="Arial" w:hAnsi="Arial" w:cs="Arial"/>
                <w:b/>
                <w:sz w:val="22"/>
                <w:szCs w:val="20"/>
              </w:rPr>
              <w:t>Program Change</w:t>
            </w:r>
            <w:r w:rsidRPr="0040088B">
              <w:rPr>
                <w:rFonts w:ascii="Arial" w:hAnsi="Arial" w:cs="Arial"/>
                <w:sz w:val="22"/>
                <w:szCs w:val="20"/>
              </w:rPr>
              <w:t xml:space="preserve"> </w:t>
            </w:r>
            <w:r w:rsidRPr="007B6249">
              <w:rPr>
                <w:rFonts w:ascii="Arial" w:hAnsi="Arial" w:cs="Arial"/>
                <w:b/>
                <w:sz w:val="22"/>
                <w:szCs w:val="20"/>
              </w:rPr>
              <w:t>Form</w:t>
            </w:r>
            <w:r w:rsidRPr="0040088B">
              <w:rPr>
                <w:rFonts w:ascii="Arial" w:hAnsi="Arial" w:cs="Arial"/>
                <w:sz w:val="22"/>
                <w:szCs w:val="20"/>
              </w:rPr>
              <w:t xml:space="preserve">, available in the Main Office. </w:t>
            </w:r>
          </w:p>
          <w:p w14:paraId="0A899D8C" w14:textId="77777777" w:rsidR="007B6249" w:rsidRDefault="007B6249" w:rsidP="0064288C">
            <w:pPr>
              <w:rPr>
                <w:rFonts w:ascii="Arial" w:hAnsi="Arial" w:cs="Arial"/>
                <w:sz w:val="22"/>
                <w:szCs w:val="20"/>
              </w:rPr>
            </w:pPr>
          </w:p>
          <w:p w14:paraId="5C6DB77C" w14:textId="77777777" w:rsidR="007B6249" w:rsidRPr="00962296" w:rsidRDefault="007B6249" w:rsidP="0064288C">
            <w:pPr>
              <w:rPr>
                <w:rFonts w:ascii="Arial" w:hAnsi="Arial" w:cs="Arial"/>
                <w:b/>
              </w:rPr>
            </w:pPr>
            <w:r w:rsidRPr="00962296">
              <w:rPr>
                <w:rFonts w:ascii="Arial" w:hAnsi="Arial" w:cs="Arial"/>
                <w:b/>
              </w:rPr>
              <w:t>Late Pick-up Fees</w:t>
            </w:r>
          </w:p>
          <w:p w14:paraId="7824EFA7" w14:textId="77777777" w:rsidR="007B6249" w:rsidRDefault="007B6249" w:rsidP="0064288C">
            <w:pPr>
              <w:rPr>
                <w:rFonts w:ascii="Arial" w:hAnsi="Arial" w:cs="Arial"/>
                <w:sz w:val="22"/>
              </w:rPr>
            </w:pPr>
            <w:r w:rsidRPr="00962296">
              <w:rPr>
                <w:rFonts w:ascii="Arial" w:hAnsi="Arial" w:cs="Arial"/>
                <w:sz w:val="22"/>
              </w:rPr>
              <w:t xml:space="preserve">Per Wisconsin State licensing all children must be picked-up by an authorized adult by the close of the program each day; there is no grace period. </w:t>
            </w:r>
          </w:p>
          <w:p w14:paraId="3C0AD12E" w14:textId="77777777" w:rsidR="007B6249" w:rsidRDefault="007B6249" w:rsidP="0064288C">
            <w:pPr>
              <w:rPr>
                <w:rFonts w:ascii="Arial" w:hAnsi="Arial" w:cs="Arial"/>
                <w:sz w:val="22"/>
              </w:rPr>
            </w:pPr>
          </w:p>
          <w:p w14:paraId="0607A0C4" w14:textId="77777777" w:rsidR="007B6249" w:rsidRPr="002812E6" w:rsidRDefault="007B6249" w:rsidP="0064288C">
            <w:pPr>
              <w:rPr>
                <w:rFonts w:ascii="Arial" w:hAnsi="Arial" w:cs="Arial"/>
                <w:color w:val="FF0000"/>
                <w:sz w:val="22"/>
              </w:rPr>
            </w:pPr>
            <w:r w:rsidRPr="00ED6AE5">
              <w:rPr>
                <w:rFonts w:ascii="Arial" w:hAnsi="Arial" w:cs="Arial"/>
                <w:color w:val="FF0000"/>
                <w:sz w:val="22"/>
                <w:highlight w:val="yellow"/>
              </w:rPr>
              <w:t xml:space="preserve">If you are late picking your child up from any paid-program, you will be charged a </w:t>
            </w:r>
            <w:r w:rsidRPr="00ED6AE5">
              <w:rPr>
                <w:rFonts w:ascii="Arial" w:hAnsi="Arial" w:cs="Arial"/>
                <w:b/>
                <w:color w:val="FF0000"/>
                <w:sz w:val="22"/>
                <w:highlight w:val="yellow"/>
              </w:rPr>
              <w:t>$10 late pick-up</w:t>
            </w:r>
            <w:r>
              <w:rPr>
                <w:rFonts w:ascii="Arial" w:hAnsi="Arial" w:cs="Arial"/>
                <w:b/>
                <w:color w:val="FF0000"/>
                <w:sz w:val="22"/>
                <w:highlight w:val="yellow"/>
              </w:rPr>
              <w:t xml:space="preserve"> fee for the first 5 minutes </w:t>
            </w:r>
            <w:r w:rsidRPr="00ED6AE5">
              <w:rPr>
                <w:rFonts w:ascii="Arial" w:hAnsi="Arial" w:cs="Arial"/>
                <w:b/>
                <w:color w:val="FF0000"/>
                <w:sz w:val="22"/>
                <w:highlight w:val="yellow"/>
              </w:rPr>
              <w:t xml:space="preserve">AND </w:t>
            </w:r>
            <w:r w:rsidRPr="009073C6">
              <w:rPr>
                <w:rFonts w:ascii="Arial" w:hAnsi="Arial" w:cs="Arial"/>
                <w:b/>
                <w:color w:val="FF0000"/>
                <w:sz w:val="22"/>
                <w:highlight w:val="yellow"/>
              </w:rPr>
              <w:t>$1 per minute thereafter.</w:t>
            </w:r>
          </w:p>
          <w:p w14:paraId="6DAF2484" w14:textId="77777777" w:rsidR="007B6249" w:rsidRPr="0040088B" w:rsidRDefault="007B6249" w:rsidP="0064288C">
            <w:pPr>
              <w:rPr>
                <w:rFonts w:ascii="Arial" w:hAnsi="Arial" w:cs="Arial"/>
                <w:sz w:val="22"/>
                <w:szCs w:val="20"/>
              </w:rPr>
            </w:pPr>
          </w:p>
        </w:tc>
      </w:tr>
      <w:tr w:rsidR="007B6249" w14:paraId="5846D29F" w14:textId="77777777" w:rsidTr="006E496E">
        <w:trPr>
          <w:trHeight w:val="87"/>
        </w:trPr>
        <w:tc>
          <w:tcPr>
            <w:tcW w:w="10790" w:type="dxa"/>
            <w:gridSpan w:val="3"/>
            <w:shd w:val="clear" w:color="auto" w:fill="FFC000"/>
          </w:tcPr>
          <w:p w14:paraId="18A3A03C" w14:textId="77777777" w:rsidR="007B6249" w:rsidRDefault="007B6249" w:rsidP="0064288C">
            <w:pPr>
              <w:rPr>
                <w:rFonts w:ascii="Arial" w:hAnsi="Arial" w:cs="Arial"/>
                <w:b/>
                <w:sz w:val="22"/>
                <w:szCs w:val="20"/>
              </w:rPr>
            </w:pPr>
          </w:p>
        </w:tc>
      </w:tr>
      <w:tr w:rsidR="001F46E5" w14:paraId="301CFCDE" w14:textId="77777777" w:rsidTr="003C39C0">
        <w:tc>
          <w:tcPr>
            <w:tcW w:w="10790" w:type="dxa"/>
            <w:gridSpan w:val="3"/>
            <w:shd w:val="clear" w:color="auto" w:fill="92CDDC" w:themeFill="accent5" w:themeFillTint="99"/>
          </w:tcPr>
          <w:p w14:paraId="300AF9C6" w14:textId="77777777" w:rsidR="001F46E5" w:rsidRDefault="001F46E5" w:rsidP="007E1331">
            <w:pPr>
              <w:jc w:val="center"/>
              <w:rPr>
                <w:rFonts w:ascii="Arial" w:hAnsi="Arial" w:cs="Arial"/>
                <w:b/>
                <w:sz w:val="22"/>
                <w:szCs w:val="20"/>
              </w:rPr>
            </w:pPr>
            <w:r>
              <w:rPr>
                <w:rFonts w:ascii="Arial" w:hAnsi="Arial" w:cs="Arial"/>
                <w:b/>
                <w:sz w:val="36"/>
                <w:szCs w:val="20"/>
              </w:rPr>
              <w:lastRenderedPageBreak/>
              <w:t>SUMMER CAMP</w:t>
            </w:r>
            <w:r w:rsidRPr="00640782">
              <w:rPr>
                <w:rFonts w:ascii="Arial" w:hAnsi="Arial" w:cs="Arial"/>
                <w:b/>
                <w:sz w:val="36"/>
                <w:szCs w:val="20"/>
              </w:rPr>
              <w:t xml:space="preserve"> Guide</w:t>
            </w:r>
          </w:p>
        </w:tc>
      </w:tr>
      <w:tr w:rsidR="001F46E5" w:rsidRPr="0040088B" w14:paraId="12910F79" w14:textId="77777777" w:rsidTr="003C39C0">
        <w:trPr>
          <w:trHeight w:val="13158"/>
        </w:trPr>
        <w:tc>
          <w:tcPr>
            <w:tcW w:w="5396" w:type="dxa"/>
          </w:tcPr>
          <w:p w14:paraId="631DA59E" w14:textId="77777777" w:rsidR="00CB2D6B" w:rsidRPr="00CB2D6B" w:rsidRDefault="00CB2D6B" w:rsidP="001F46E5">
            <w:pPr>
              <w:rPr>
                <w:rFonts w:ascii="Arial" w:hAnsi="Arial" w:cs="Arial"/>
                <w:sz w:val="22"/>
                <w:szCs w:val="20"/>
              </w:rPr>
            </w:pPr>
          </w:p>
          <w:p w14:paraId="0367777E" w14:textId="77777777" w:rsidR="001F46E5" w:rsidRPr="002D7E1C" w:rsidRDefault="001F46E5" w:rsidP="001F46E5">
            <w:pPr>
              <w:rPr>
                <w:rFonts w:ascii="Arial" w:hAnsi="Arial" w:cs="Arial"/>
                <w:b/>
                <w:sz w:val="22"/>
                <w:szCs w:val="20"/>
              </w:rPr>
            </w:pPr>
            <w:r w:rsidRPr="002D7E1C">
              <w:rPr>
                <w:rFonts w:ascii="Arial" w:hAnsi="Arial" w:cs="Arial"/>
                <w:b/>
                <w:sz w:val="22"/>
                <w:szCs w:val="20"/>
              </w:rPr>
              <w:t>The Goal</w:t>
            </w:r>
          </w:p>
          <w:p w14:paraId="335FCF20" w14:textId="77777777" w:rsidR="001F46E5" w:rsidRDefault="001F46E5" w:rsidP="001F46E5">
            <w:pPr>
              <w:spacing w:after="200" w:line="276" w:lineRule="auto"/>
              <w:rPr>
                <w:rFonts w:ascii="Arial" w:hAnsi="Arial" w:cs="Arial"/>
                <w:sz w:val="22"/>
                <w:szCs w:val="20"/>
              </w:rPr>
            </w:pPr>
            <w:r w:rsidRPr="002D7E1C">
              <w:rPr>
                <w:rFonts w:ascii="Arial" w:hAnsi="Arial" w:cs="Arial"/>
                <w:sz w:val="22"/>
                <w:szCs w:val="20"/>
              </w:rPr>
              <w:t>The goal of our Highland Community School Summer Camp Program is to offer high-quality childcare in a friendly welcoming environment where children are free to learn and grow naturally. Our caring and well trained staff will ensure that campers participate in enriching and challenging experiences and activities daily, both on our natural grounds and out in our community. Our camps give children experiences and memories that last, while taking full advantage of the best season in Wisconsin - Summer!</w:t>
            </w:r>
          </w:p>
          <w:p w14:paraId="7D99DADC" w14:textId="77777777" w:rsidR="00CB2D6B" w:rsidRDefault="00CB2D6B" w:rsidP="00CB2D6B">
            <w:pPr>
              <w:rPr>
                <w:rFonts w:ascii="Arial" w:hAnsi="Arial" w:cs="Arial"/>
                <w:b/>
                <w:sz w:val="22"/>
                <w:szCs w:val="20"/>
              </w:rPr>
            </w:pPr>
            <w:r>
              <w:rPr>
                <w:rFonts w:ascii="Arial" w:hAnsi="Arial" w:cs="Arial"/>
                <w:b/>
                <w:sz w:val="22"/>
                <w:szCs w:val="20"/>
              </w:rPr>
              <w:t>Children’s House Summer Camp</w:t>
            </w:r>
          </w:p>
          <w:p w14:paraId="126E1AC4" w14:textId="77777777" w:rsidR="00CB2D6B" w:rsidRDefault="007B6249" w:rsidP="001F46E5">
            <w:pPr>
              <w:spacing w:after="200" w:line="276" w:lineRule="auto"/>
              <w:rPr>
                <w:rFonts w:ascii="Arial" w:hAnsi="Arial" w:cs="Arial"/>
                <w:sz w:val="22"/>
                <w:szCs w:val="20"/>
              </w:rPr>
            </w:pPr>
            <w:r>
              <w:rPr>
                <w:rFonts w:ascii="Arial" w:hAnsi="Arial" w:cs="Arial"/>
                <w:sz w:val="22"/>
                <w:szCs w:val="20"/>
              </w:rPr>
              <w:t>Highland offers 10 fun-</w:t>
            </w:r>
            <w:r w:rsidR="00CB2D6B">
              <w:rPr>
                <w:rFonts w:ascii="Arial" w:hAnsi="Arial" w:cs="Arial"/>
                <w:sz w:val="22"/>
                <w:szCs w:val="20"/>
              </w:rPr>
              <w:t>fil</w:t>
            </w:r>
            <w:r>
              <w:rPr>
                <w:rFonts w:ascii="Arial" w:hAnsi="Arial" w:cs="Arial"/>
                <w:sz w:val="22"/>
                <w:szCs w:val="20"/>
              </w:rPr>
              <w:t xml:space="preserve">led educational weeks of summer </w:t>
            </w:r>
            <w:r w:rsidR="00CB2D6B">
              <w:rPr>
                <w:rFonts w:ascii="Arial" w:hAnsi="Arial" w:cs="Arial"/>
                <w:sz w:val="22"/>
                <w:szCs w:val="20"/>
              </w:rPr>
              <w:t xml:space="preserve">fun! </w:t>
            </w:r>
            <w:r w:rsidR="00201789">
              <w:rPr>
                <w:rFonts w:ascii="Arial" w:hAnsi="Arial" w:cs="Arial"/>
                <w:sz w:val="22"/>
                <w:szCs w:val="20"/>
              </w:rPr>
              <w:t xml:space="preserve">Parents can register their child(ren) for the full </w:t>
            </w:r>
            <w:proofErr w:type="gramStart"/>
            <w:r w:rsidR="00201789">
              <w:rPr>
                <w:rFonts w:ascii="Arial" w:hAnsi="Arial" w:cs="Arial"/>
                <w:sz w:val="22"/>
                <w:szCs w:val="20"/>
              </w:rPr>
              <w:t>summer, or</w:t>
            </w:r>
            <w:proofErr w:type="gramEnd"/>
            <w:r w:rsidR="00201789">
              <w:rPr>
                <w:rFonts w:ascii="Arial" w:hAnsi="Arial" w:cs="Arial"/>
                <w:sz w:val="22"/>
                <w:szCs w:val="20"/>
              </w:rPr>
              <w:t xml:space="preserve"> pick and choose weeks throughout. We offer a different theme each week with games, activities, stories, songs and more.</w:t>
            </w:r>
          </w:p>
          <w:p w14:paraId="250599F6" w14:textId="77777777" w:rsidR="00201789" w:rsidRDefault="00201789" w:rsidP="00201789">
            <w:pPr>
              <w:rPr>
                <w:rFonts w:ascii="Arial" w:hAnsi="Arial" w:cs="Arial"/>
                <w:b/>
                <w:sz w:val="22"/>
                <w:szCs w:val="20"/>
              </w:rPr>
            </w:pPr>
            <w:r>
              <w:rPr>
                <w:rFonts w:ascii="Arial" w:hAnsi="Arial" w:cs="Arial"/>
                <w:b/>
                <w:sz w:val="22"/>
                <w:szCs w:val="20"/>
              </w:rPr>
              <w:t>Elementary Summer Camp (age 6-10)</w:t>
            </w:r>
          </w:p>
          <w:p w14:paraId="62F03427" w14:textId="77777777" w:rsidR="00201789" w:rsidRPr="00201789" w:rsidRDefault="00201789" w:rsidP="00201789">
            <w:pPr>
              <w:rPr>
                <w:rFonts w:ascii="Arial" w:hAnsi="Arial" w:cs="Arial"/>
                <w:sz w:val="22"/>
                <w:szCs w:val="20"/>
              </w:rPr>
            </w:pPr>
            <w:r w:rsidRPr="00201789">
              <w:rPr>
                <w:rFonts w:ascii="Arial" w:hAnsi="Arial" w:cs="Arial"/>
                <w:sz w:val="22"/>
                <w:szCs w:val="20"/>
              </w:rPr>
              <w:t>Most weeks two different themed camps will be available so that parents can custom</w:t>
            </w:r>
            <w:r w:rsidR="007B6249">
              <w:rPr>
                <w:rFonts w:ascii="Arial" w:hAnsi="Arial" w:cs="Arial"/>
                <w:sz w:val="22"/>
                <w:szCs w:val="20"/>
              </w:rPr>
              <w:t>ize</w:t>
            </w:r>
            <w:r w:rsidRPr="00201789">
              <w:rPr>
                <w:rFonts w:ascii="Arial" w:hAnsi="Arial" w:cs="Arial"/>
                <w:sz w:val="22"/>
                <w:szCs w:val="20"/>
              </w:rPr>
              <w:t xml:space="preserve"> their child’s summer experience. Highland elementary camps are interactive and engaging, children will explore the city both walking and on the city bus, enjoy our natural grounds and socialize with their peers in a </w:t>
            </w:r>
            <w:r>
              <w:rPr>
                <w:rFonts w:ascii="Arial" w:hAnsi="Arial" w:cs="Arial"/>
                <w:sz w:val="22"/>
                <w:szCs w:val="20"/>
              </w:rPr>
              <w:t>friendly</w:t>
            </w:r>
            <w:r w:rsidR="007B6249">
              <w:rPr>
                <w:rFonts w:ascii="Arial" w:hAnsi="Arial" w:cs="Arial"/>
                <w:sz w:val="22"/>
                <w:szCs w:val="20"/>
              </w:rPr>
              <w:t>,</w:t>
            </w:r>
            <w:r>
              <w:rPr>
                <w:rFonts w:ascii="Arial" w:hAnsi="Arial" w:cs="Arial"/>
                <w:sz w:val="22"/>
                <w:szCs w:val="20"/>
              </w:rPr>
              <w:t xml:space="preserve"> relaxed environment under the guidance of HCS program staff.</w:t>
            </w:r>
          </w:p>
          <w:p w14:paraId="340DA871" w14:textId="77777777" w:rsidR="00201789" w:rsidRPr="00201789" w:rsidRDefault="00201789" w:rsidP="00201789">
            <w:pPr>
              <w:rPr>
                <w:rFonts w:ascii="Arial" w:hAnsi="Arial" w:cs="Arial"/>
                <w:b/>
                <w:sz w:val="22"/>
                <w:szCs w:val="20"/>
              </w:rPr>
            </w:pPr>
          </w:p>
          <w:p w14:paraId="0B03BC96" w14:textId="77777777" w:rsidR="001F46E5" w:rsidRPr="00CB2D6B" w:rsidRDefault="001F46E5" w:rsidP="007E1331">
            <w:pPr>
              <w:rPr>
                <w:rFonts w:ascii="Arial" w:hAnsi="Arial" w:cs="Arial"/>
                <w:b/>
                <w:sz w:val="22"/>
                <w:szCs w:val="20"/>
              </w:rPr>
            </w:pPr>
            <w:r w:rsidRPr="00CB2D6B">
              <w:rPr>
                <w:rFonts w:ascii="Arial" w:hAnsi="Arial" w:cs="Arial"/>
                <w:b/>
                <w:sz w:val="22"/>
                <w:szCs w:val="20"/>
              </w:rPr>
              <w:t>Registering</w:t>
            </w:r>
          </w:p>
          <w:p w14:paraId="29668F8D" w14:textId="77777777" w:rsidR="001F46E5" w:rsidRPr="00CB2D6B" w:rsidRDefault="001F46E5" w:rsidP="001F46E5">
            <w:pPr>
              <w:rPr>
                <w:rFonts w:ascii="Arial" w:hAnsi="Arial" w:cs="Arial"/>
                <w:sz w:val="22"/>
                <w:szCs w:val="20"/>
              </w:rPr>
            </w:pPr>
            <w:r w:rsidRPr="00CB2D6B">
              <w:rPr>
                <w:rFonts w:ascii="Arial" w:hAnsi="Arial" w:cs="Arial"/>
                <w:sz w:val="22"/>
                <w:szCs w:val="20"/>
              </w:rPr>
              <w:t xml:space="preserve">Summer Camp registration opens in the </w:t>
            </w:r>
            <w:r w:rsidR="00CB2D6B" w:rsidRPr="00CB2D6B">
              <w:rPr>
                <w:rFonts w:ascii="Arial" w:hAnsi="Arial" w:cs="Arial"/>
                <w:sz w:val="22"/>
                <w:szCs w:val="20"/>
              </w:rPr>
              <w:t>Spring;</w:t>
            </w:r>
            <w:r w:rsidRPr="00CB2D6B">
              <w:rPr>
                <w:rFonts w:ascii="Arial" w:hAnsi="Arial" w:cs="Arial"/>
                <w:sz w:val="22"/>
                <w:szCs w:val="20"/>
              </w:rPr>
              <w:t xml:space="preserve"> HCS will display posters and send digital communication via Notes Home and the school website</w:t>
            </w:r>
            <w:r w:rsidR="00CB2D6B" w:rsidRPr="00CB2D6B">
              <w:rPr>
                <w:rFonts w:ascii="Arial" w:hAnsi="Arial" w:cs="Arial"/>
                <w:sz w:val="22"/>
                <w:szCs w:val="20"/>
              </w:rPr>
              <w:t xml:space="preserve"> when registration opens. </w:t>
            </w:r>
            <w:r w:rsidRPr="00CB2D6B">
              <w:rPr>
                <w:rFonts w:ascii="Arial" w:hAnsi="Arial" w:cs="Arial"/>
                <w:sz w:val="22"/>
                <w:szCs w:val="20"/>
              </w:rPr>
              <w:t xml:space="preserve"> </w:t>
            </w:r>
          </w:p>
          <w:p w14:paraId="5E9DCB85" w14:textId="77777777" w:rsidR="00CB2D6B" w:rsidRPr="00CB2D6B" w:rsidRDefault="00CB2D6B" w:rsidP="001F46E5">
            <w:pPr>
              <w:rPr>
                <w:rFonts w:ascii="Arial" w:hAnsi="Arial" w:cs="Arial"/>
                <w:sz w:val="22"/>
                <w:szCs w:val="20"/>
              </w:rPr>
            </w:pPr>
          </w:p>
          <w:p w14:paraId="6695891A" w14:textId="77777777" w:rsidR="00201789" w:rsidRPr="002D7E1C" w:rsidRDefault="00201789" w:rsidP="00201789">
            <w:pPr>
              <w:rPr>
                <w:rFonts w:ascii="Arial" w:hAnsi="Arial" w:cs="Arial"/>
                <w:b/>
                <w:sz w:val="22"/>
                <w:szCs w:val="20"/>
              </w:rPr>
            </w:pPr>
            <w:r w:rsidRPr="002D7E1C">
              <w:rPr>
                <w:rFonts w:ascii="Arial" w:hAnsi="Arial" w:cs="Arial"/>
                <w:b/>
                <w:sz w:val="22"/>
                <w:szCs w:val="20"/>
              </w:rPr>
              <w:t>What to Bring</w:t>
            </w:r>
          </w:p>
          <w:p w14:paraId="11B997D8" w14:textId="77777777" w:rsidR="00201789" w:rsidRPr="002D7E1C" w:rsidRDefault="00201789" w:rsidP="00201789">
            <w:pPr>
              <w:spacing w:after="200" w:line="276" w:lineRule="auto"/>
              <w:rPr>
                <w:sz w:val="22"/>
                <w:szCs w:val="20"/>
              </w:rPr>
            </w:pPr>
            <w:r w:rsidRPr="002D7E1C">
              <w:rPr>
                <w:rFonts w:ascii="Arial" w:hAnsi="Arial" w:cs="Arial"/>
                <w:sz w:val="22"/>
                <w:szCs w:val="20"/>
              </w:rPr>
              <w:t>Children should be ready to be active, get messy and have fun! Campers should come to camp dressed appropriately for comfort and safety. Sneakers are best and closed toe shoes are a must, as most of our activities require them. All items should be labeled with your child’s name, so that if an item is lost or misplaced, it can be easily returned. If your child brings home something that is not theirs please return it the following day so we can find its owner. HCS is not responsible for lost or stolen items.</w:t>
            </w:r>
          </w:p>
          <w:p w14:paraId="1802F471" w14:textId="77777777" w:rsidR="00CB2D6B" w:rsidRPr="00592654" w:rsidRDefault="00CB2D6B" w:rsidP="00CB2D6B">
            <w:pPr>
              <w:rPr>
                <w:rFonts w:ascii="Arial" w:hAnsi="Arial" w:cs="Arial"/>
                <w:sz w:val="22"/>
                <w:szCs w:val="20"/>
              </w:rPr>
            </w:pPr>
          </w:p>
        </w:tc>
        <w:tc>
          <w:tcPr>
            <w:tcW w:w="5394" w:type="dxa"/>
            <w:gridSpan w:val="2"/>
          </w:tcPr>
          <w:p w14:paraId="446844A7" w14:textId="77777777" w:rsidR="001F46E5" w:rsidRDefault="001F46E5" w:rsidP="001F46E5">
            <w:pPr>
              <w:rPr>
                <w:rFonts w:ascii="Arial" w:hAnsi="Arial" w:cs="Arial"/>
                <w:b/>
                <w:sz w:val="22"/>
                <w:szCs w:val="20"/>
              </w:rPr>
            </w:pPr>
          </w:p>
          <w:p w14:paraId="6F1E9DF2" w14:textId="77777777" w:rsidR="001F46E5" w:rsidRPr="001F46E5" w:rsidRDefault="001F46E5" w:rsidP="001F46E5">
            <w:pPr>
              <w:rPr>
                <w:rFonts w:ascii="Arial" w:hAnsi="Arial" w:cs="Arial"/>
                <w:b/>
                <w:sz w:val="22"/>
                <w:szCs w:val="20"/>
              </w:rPr>
            </w:pPr>
            <w:r w:rsidRPr="001F46E5">
              <w:rPr>
                <w:rFonts w:ascii="Arial" w:hAnsi="Arial" w:cs="Arial"/>
                <w:b/>
                <w:sz w:val="22"/>
                <w:szCs w:val="20"/>
              </w:rPr>
              <w:t>Lunch and Snack</w:t>
            </w:r>
          </w:p>
          <w:p w14:paraId="049E409B" w14:textId="77777777" w:rsidR="001F46E5" w:rsidRDefault="001F46E5" w:rsidP="001F46E5">
            <w:pPr>
              <w:rPr>
                <w:rFonts w:ascii="Arial" w:hAnsi="Arial" w:cs="Arial"/>
                <w:sz w:val="22"/>
                <w:szCs w:val="20"/>
              </w:rPr>
            </w:pPr>
            <w:r w:rsidRPr="001F46E5">
              <w:rPr>
                <w:rFonts w:ascii="Arial" w:hAnsi="Arial" w:cs="Arial"/>
                <w:sz w:val="22"/>
                <w:szCs w:val="20"/>
              </w:rPr>
              <w:t>Campers will need to bring a lunch from home including a meal, drink and cutlery, every day. Highland encourages healthy lunches and left-overs from home are A-OK! Campers will have access to a microwave</w:t>
            </w:r>
            <w:r w:rsidR="007B6249">
              <w:rPr>
                <w:rFonts w:ascii="Arial" w:hAnsi="Arial" w:cs="Arial"/>
                <w:sz w:val="22"/>
                <w:szCs w:val="20"/>
              </w:rPr>
              <w:t>,</w:t>
            </w:r>
            <w:r w:rsidRPr="001F46E5">
              <w:rPr>
                <w:rFonts w:ascii="Arial" w:hAnsi="Arial" w:cs="Arial"/>
                <w:sz w:val="22"/>
                <w:szCs w:val="20"/>
              </w:rPr>
              <w:t xml:space="preserve"> if needed; microwavable items will not be heated in plastic containers. Any perishable lunch items shou</w:t>
            </w:r>
            <w:r w:rsidR="007B6249">
              <w:rPr>
                <w:rFonts w:ascii="Arial" w:hAnsi="Arial" w:cs="Arial"/>
                <w:sz w:val="22"/>
                <w:szCs w:val="20"/>
              </w:rPr>
              <w:t>ld be kept cold with an icepack. I</w:t>
            </w:r>
            <w:r w:rsidRPr="001F46E5">
              <w:rPr>
                <w:rFonts w:ascii="Arial" w:hAnsi="Arial" w:cs="Arial"/>
                <w:sz w:val="22"/>
                <w:szCs w:val="20"/>
              </w:rPr>
              <w:t>cepacks are most effective in an insulated lunch box. Highland does not have the ability to provide refrigerated storage for camper’s lunch boxes.</w:t>
            </w:r>
          </w:p>
          <w:p w14:paraId="46213F2B" w14:textId="77777777" w:rsidR="001F46E5" w:rsidRDefault="001F46E5" w:rsidP="001F46E5">
            <w:pPr>
              <w:rPr>
                <w:rFonts w:ascii="Arial" w:hAnsi="Arial" w:cs="Arial"/>
                <w:sz w:val="22"/>
                <w:szCs w:val="20"/>
              </w:rPr>
            </w:pPr>
          </w:p>
          <w:p w14:paraId="04812BB1" w14:textId="77777777" w:rsidR="001F46E5" w:rsidRDefault="001F46E5" w:rsidP="001F46E5">
            <w:pPr>
              <w:rPr>
                <w:rFonts w:ascii="Arial" w:hAnsi="Arial" w:cs="Arial"/>
                <w:sz w:val="22"/>
                <w:szCs w:val="20"/>
              </w:rPr>
            </w:pPr>
            <w:r w:rsidRPr="002D7E1C">
              <w:rPr>
                <w:rFonts w:ascii="Arial" w:hAnsi="Arial" w:cs="Arial"/>
                <w:sz w:val="22"/>
                <w:szCs w:val="20"/>
              </w:rPr>
              <w:t>If your child has any food allergies be sure to inform camp staff so we can make proper arrangements. All campers will have two scheduled snack times daily. We provide healthy snacks such as fresh fruits and granola bars. Campers will always have access to drinking water to fill the reusable water bottles they bring from home.</w:t>
            </w:r>
          </w:p>
          <w:p w14:paraId="6A75DB52" w14:textId="77777777" w:rsidR="001F46E5" w:rsidRPr="002D7E1C" w:rsidRDefault="001F46E5" w:rsidP="001F46E5">
            <w:pPr>
              <w:rPr>
                <w:rFonts w:ascii="Arial" w:hAnsi="Arial" w:cs="Arial"/>
                <w:sz w:val="22"/>
                <w:szCs w:val="20"/>
              </w:rPr>
            </w:pPr>
          </w:p>
          <w:p w14:paraId="466BD791" w14:textId="77777777" w:rsidR="001F46E5" w:rsidRPr="002D7E1C" w:rsidRDefault="001F46E5" w:rsidP="001F46E5">
            <w:pPr>
              <w:rPr>
                <w:rFonts w:ascii="Arial" w:hAnsi="Arial" w:cs="Arial"/>
                <w:b/>
                <w:sz w:val="22"/>
                <w:szCs w:val="20"/>
              </w:rPr>
            </w:pPr>
            <w:r w:rsidRPr="002D7E1C">
              <w:rPr>
                <w:rFonts w:ascii="Arial" w:hAnsi="Arial" w:cs="Arial"/>
                <w:b/>
                <w:sz w:val="22"/>
                <w:szCs w:val="20"/>
              </w:rPr>
              <w:t xml:space="preserve">Arrival &amp; Dismissal </w:t>
            </w:r>
          </w:p>
          <w:p w14:paraId="3239BC67" w14:textId="77777777" w:rsidR="001F46E5" w:rsidRDefault="001F46E5" w:rsidP="001F46E5">
            <w:pPr>
              <w:rPr>
                <w:rFonts w:ascii="Arial" w:hAnsi="Arial" w:cs="Arial"/>
                <w:sz w:val="22"/>
                <w:szCs w:val="20"/>
              </w:rPr>
            </w:pPr>
            <w:r w:rsidRPr="002D7E1C">
              <w:rPr>
                <w:rFonts w:ascii="Arial" w:hAnsi="Arial" w:cs="Arial"/>
                <w:sz w:val="22"/>
                <w:szCs w:val="20"/>
              </w:rPr>
              <w:t>Campers may not be dropped off on the HCS premises before 7:00am or be picked up after 5:30pm</w:t>
            </w:r>
            <w:r w:rsidR="007B79EA">
              <w:rPr>
                <w:rFonts w:ascii="Arial" w:hAnsi="Arial" w:cs="Arial"/>
                <w:sz w:val="22"/>
                <w:szCs w:val="20"/>
              </w:rPr>
              <w:t>.</w:t>
            </w:r>
          </w:p>
          <w:p w14:paraId="6BFD9661" w14:textId="77777777" w:rsidR="00201789" w:rsidRPr="002D7E1C" w:rsidRDefault="00201789" w:rsidP="001F46E5">
            <w:pPr>
              <w:rPr>
                <w:rFonts w:ascii="Arial" w:hAnsi="Arial" w:cs="Arial"/>
                <w:sz w:val="22"/>
                <w:szCs w:val="20"/>
              </w:rPr>
            </w:pPr>
          </w:p>
          <w:p w14:paraId="7A7EF4B5" w14:textId="77777777" w:rsidR="00201789" w:rsidRPr="00CB2D6B" w:rsidRDefault="00201789" w:rsidP="00201789">
            <w:pPr>
              <w:rPr>
                <w:rFonts w:ascii="Arial" w:hAnsi="Arial" w:cs="Arial"/>
                <w:b/>
                <w:sz w:val="22"/>
                <w:szCs w:val="20"/>
              </w:rPr>
            </w:pPr>
            <w:r>
              <w:rPr>
                <w:rFonts w:ascii="Arial" w:hAnsi="Arial" w:cs="Arial"/>
                <w:b/>
                <w:sz w:val="22"/>
                <w:szCs w:val="20"/>
              </w:rPr>
              <w:t>Health &amp; Safety</w:t>
            </w:r>
          </w:p>
          <w:p w14:paraId="737EAC20" w14:textId="77777777" w:rsidR="00201789" w:rsidRPr="00201789" w:rsidRDefault="00201789" w:rsidP="00201789">
            <w:pPr>
              <w:rPr>
                <w:rFonts w:ascii="Arial" w:hAnsi="Arial" w:cs="Arial"/>
                <w:sz w:val="22"/>
                <w:szCs w:val="20"/>
              </w:rPr>
            </w:pPr>
            <w:r w:rsidRPr="00201789">
              <w:rPr>
                <w:rFonts w:ascii="Arial" w:hAnsi="Arial" w:cs="Arial"/>
                <w:sz w:val="22"/>
                <w:szCs w:val="20"/>
              </w:rPr>
              <w:t xml:space="preserve">Highland </w:t>
            </w:r>
            <w:r>
              <w:rPr>
                <w:rFonts w:ascii="Arial" w:hAnsi="Arial" w:cs="Arial"/>
                <w:sz w:val="22"/>
                <w:szCs w:val="20"/>
              </w:rPr>
              <w:t xml:space="preserve">program </w:t>
            </w:r>
            <w:r w:rsidRPr="00201789">
              <w:rPr>
                <w:rFonts w:ascii="Arial" w:hAnsi="Arial" w:cs="Arial"/>
                <w:sz w:val="22"/>
                <w:szCs w:val="20"/>
              </w:rPr>
              <w:t>staff are trained in CPR, AED and First Aid. Health forms required by WI State Licensing a</w:t>
            </w:r>
            <w:r>
              <w:rPr>
                <w:rFonts w:ascii="Arial" w:hAnsi="Arial" w:cs="Arial"/>
                <w:sz w:val="22"/>
                <w:szCs w:val="20"/>
              </w:rPr>
              <w:t>nd must be filled out prior to</w:t>
            </w:r>
            <w:r w:rsidRPr="00201789">
              <w:rPr>
                <w:rFonts w:ascii="Arial" w:hAnsi="Arial" w:cs="Arial"/>
                <w:sz w:val="22"/>
                <w:szCs w:val="20"/>
              </w:rPr>
              <w:t xml:space="preserve"> attending summer camp. Please do not neglect to tell us if your child has any special needs, allergies or health concerns. If your child requires medication during camp you must fill out an Authorization to Administer Medication form. Parents must give medication to HCS staff, in the original container and clearly labeled with the child’s name.</w:t>
            </w:r>
          </w:p>
          <w:p w14:paraId="5D9E48E0" w14:textId="77777777" w:rsidR="001F46E5" w:rsidRDefault="001F46E5" w:rsidP="00201789">
            <w:pPr>
              <w:rPr>
                <w:rFonts w:ascii="Arial" w:hAnsi="Arial" w:cs="Arial"/>
                <w:sz w:val="22"/>
                <w:szCs w:val="20"/>
              </w:rPr>
            </w:pPr>
          </w:p>
          <w:p w14:paraId="1C5E9FF4" w14:textId="77777777" w:rsidR="00201789" w:rsidRPr="00201789" w:rsidRDefault="00201789" w:rsidP="00201789">
            <w:pPr>
              <w:rPr>
                <w:rFonts w:ascii="Arial" w:hAnsi="Arial" w:cs="Arial"/>
                <w:b/>
                <w:sz w:val="22"/>
                <w:szCs w:val="20"/>
              </w:rPr>
            </w:pPr>
            <w:r w:rsidRPr="00201789">
              <w:rPr>
                <w:rFonts w:ascii="Arial" w:hAnsi="Arial" w:cs="Arial"/>
                <w:b/>
                <w:sz w:val="22"/>
                <w:szCs w:val="20"/>
              </w:rPr>
              <w:t>Rules &amp; Expectations</w:t>
            </w:r>
          </w:p>
          <w:p w14:paraId="752B20AA" w14:textId="77777777" w:rsidR="00201789" w:rsidRPr="0040088B" w:rsidRDefault="00201789" w:rsidP="00201789">
            <w:pPr>
              <w:rPr>
                <w:rFonts w:ascii="Arial" w:hAnsi="Arial" w:cs="Arial"/>
                <w:sz w:val="22"/>
                <w:szCs w:val="20"/>
              </w:rPr>
            </w:pPr>
            <w:r w:rsidRPr="00201789">
              <w:rPr>
                <w:rFonts w:ascii="Arial" w:hAnsi="Arial" w:cs="Arial"/>
                <w:sz w:val="22"/>
                <w:szCs w:val="20"/>
              </w:rPr>
              <w:t>Highland Summer Camps observe the Highland Bill of Rights: The right to physical safety, the right to emotional safety and the right to work in peace. Staff members will work with children to cope with and understand their feelings and control them responsibly. Child safety is the most important concern of our program; therefore, children whose behavior is dangerous or repeatedly disruptive must be immediately picked up from the program by someone designated through the departure and release procedures.</w:t>
            </w:r>
          </w:p>
        </w:tc>
      </w:tr>
    </w:tbl>
    <w:p w14:paraId="44F406CD" w14:textId="006FAFD3" w:rsidR="00271FC5" w:rsidRPr="001F4525" w:rsidRDefault="000174A3" w:rsidP="00271FC5">
      <w:pPr>
        <w:spacing w:after="200" w:line="276" w:lineRule="auto"/>
        <w:rPr>
          <w:rFonts w:ascii="Arial" w:hAnsi="Arial" w:cs="Arial"/>
          <w:b/>
          <w:color w:val="FF0000"/>
          <w:sz w:val="36"/>
          <w:szCs w:val="36"/>
        </w:rPr>
      </w:pPr>
      <w:r>
        <w:rPr>
          <w:rFonts w:ascii="Arial" w:hAnsi="Arial" w:cs="Arial"/>
          <w:b/>
          <w:color w:val="FF0000"/>
          <w:sz w:val="22"/>
          <w:szCs w:val="20"/>
        </w:rPr>
        <w:br w:type="page"/>
      </w:r>
      <w:r w:rsidR="00271FC5" w:rsidRPr="001F4525">
        <w:rPr>
          <w:rFonts w:ascii="Arial" w:hAnsi="Arial" w:cs="Arial"/>
          <w:b/>
          <w:color w:val="FF0000"/>
          <w:sz w:val="36"/>
          <w:szCs w:val="36"/>
        </w:rPr>
        <w:lastRenderedPageBreak/>
        <w:t>Health and Safety Plan</w:t>
      </w:r>
      <w:r w:rsidR="001F4525">
        <w:rPr>
          <w:rFonts w:ascii="Arial" w:hAnsi="Arial" w:cs="Arial"/>
          <w:b/>
          <w:color w:val="FF0000"/>
          <w:sz w:val="36"/>
          <w:szCs w:val="36"/>
        </w:rPr>
        <w:t>: COVID-19 POLICY</w:t>
      </w:r>
    </w:p>
    <w:p w14:paraId="385A6654" w14:textId="77777777" w:rsidR="00271FC5" w:rsidRDefault="00271FC5" w:rsidP="00271FC5">
      <w:pPr>
        <w:spacing w:after="200" w:line="276" w:lineRule="auto"/>
        <w:rPr>
          <w:rFonts w:ascii="Arial" w:hAnsi="Arial" w:cs="Arial"/>
          <w:b/>
          <w:color w:val="FF0000"/>
          <w:sz w:val="22"/>
          <w:szCs w:val="20"/>
        </w:rPr>
      </w:pPr>
    </w:p>
    <w:p w14:paraId="1AFF487A" w14:textId="66E61CA0" w:rsidR="00192653" w:rsidRPr="00271FC5" w:rsidRDefault="00271FC5" w:rsidP="00271FC5">
      <w:pPr>
        <w:spacing w:after="200" w:line="276" w:lineRule="auto"/>
        <w:rPr>
          <w:rFonts w:ascii="Arial" w:hAnsi="Arial" w:cs="Arial"/>
          <w:bCs/>
          <w:sz w:val="22"/>
          <w:szCs w:val="20"/>
        </w:rPr>
      </w:pPr>
      <w:r w:rsidRPr="00271FC5">
        <w:rPr>
          <w:rFonts w:ascii="Arial" w:hAnsi="Arial" w:cs="Arial"/>
          <w:bCs/>
          <w:sz w:val="22"/>
          <w:szCs w:val="20"/>
        </w:rPr>
        <w:t>Keeping our community safe during this health crisis is the reason for all this planning. Highland has created this Health and Safety Plan that complies with all the Milwaukee Department of Health's requirements. We understand that requirements are subject to change as more information is provided. CDC guidance will also be utilized when making any modifications to health and safety guidance or school reopening plans. This plan will be updated as more information becomes available.</w:t>
      </w:r>
    </w:p>
    <w:p w14:paraId="24E5030A" w14:textId="254E3960" w:rsidR="00271FC5" w:rsidRPr="00271FC5" w:rsidRDefault="00271FC5" w:rsidP="00271FC5">
      <w:pPr>
        <w:spacing w:after="200" w:line="276" w:lineRule="auto"/>
        <w:rPr>
          <w:rFonts w:ascii="Arial" w:hAnsi="Arial" w:cs="Arial"/>
          <w:b/>
        </w:rPr>
      </w:pPr>
      <w:r w:rsidRPr="00271FC5">
        <w:rPr>
          <w:rFonts w:ascii="Arial" w:hAnsi="Arial" w:cs="Arial"/>
          <w:b/>
        </w:rPr>
        <w:t>Community Coordination</w:t>
      </w:r>
    </w:p>
    <w:p w14:paraId="44FBD5B1" w14:textId="3438C3C4" w:rsidR="00271FC5" w:rsidRDefault="00271FC5" w:rsidP="00271FC5">
      <w:pPr>
        <w:spacing w:after="200" w:line="276" w:lineRule="auto"/>
        <w:rPr>
          <w:rFonts w:ascii="Arial" w:hAnsi="Arial" w:cs="Arial"/>
        </w:rPr>
      </w:pPr>
      <w:r w:rsidRPr="00271FC5">
        <w:rPr>
          <w:rFonts w:ascii="Arial" w:hAnsi="Arial" w:cs="Arial"/>
        </w:rPr>
        <w:t>Highland Community School's COVID-19 Coordinator is Danny Baxter. He can be reached at dbaxter@hcsmke.org. With the help from other staff members, he will compile information on absences, tracking illnesses, and identifying potential COVID-19 clusters.</w:t>
      </w:r>
    </w:p>
    <w:p w14:paraId="00BB0242" w14:textId="61E4F9BA" w:rsidR="00271FC5" w:rsidRPr="00271FC5" w:rsidRDefault="00271FC5" w:rsidP="00271FC5">
      <w:pPr>
        <w:spacing w:after="200" w:line="276" w:lineRule="auto"/>
        <w:rPr>
          <w:rFonts w:ascii="Arial" w:hAnsi="Arial" w:cs="Arial"/>
          <w:b/>
          <w:bCs/>
        </w:rPr>
      </w:pPr>
      <w:r w:rsidRPr="00271FC5">
        <w:rPr>
          <w:rFonts w:ascii="Arial" w:hAnsi="Arial" w:cs="Arial"/>
          <w:b/>
          <w:bCs/>
        </w:rPr>
        <w:t>Monitoring Public Health Guidelines and Updates</w:t>
      </w:r>
    </w:p>
    <w:p w14:paraId="284D35D4" w14:textId="756315E1" w:rsidR="00271FC5" w:rsidRDefault="00271FC5" w:rsidP="00271FC5">
      <w:pPr>
        <w:spacing w:after="200" w:line="276" w:lineRule="auto"/>
        <w:rPr>
          <w:rFonts w:ascii="Arial" w:hAnsi="Arial" w:cs="Arial"/>
        </w:rPr>
      </w:pPr>
      <w:r w:rsidRPr="00271FC5">
        <w:rPr>
          <w:rFonts w:ascii="Arial" w:hAnsi="Arial" w:cs="Arial"/>
        </w:rPr>
        <w:t xml:space="preserve">To confirm that our protocols are in line with state and local health guidelines, the COVID-19 Coordinator, school leadership, and board members will monitor all guidance from Milwaukee Public Schools, the Milwaukee Department of Public Health, and other local government agencies. CDC guidance will also be utilized when making any modifications to health and safety guidance or school reopening plans. The COVID19 Coordinator will monitor guidance from the above entities for best practice resources for maintaining a safe and healthy environment. School Leadership will review and update our protocols as new state and local health guidance is released. If a staff/student is diagnosed with COVID-19, we will notify the City Health Department, Milwaukee Public </w:t>
      </w:r>
      <w:proofErr w:type="gramStart"/>
      <w:r w:rsidRPr="00271FC5">
        <w:rPr>
          <w:rFonts w:ascii="Arial" w:hAnsi="Arial" w:cs="Arial"/>
        </w:rPr>
        <w:t>Schools</w:t>
      </w:r>
      <w:proofErr w:type="gramEnd"/>
      <w:r w:rsidRPr="00271FC5">
        <w:rPr>
          <w:rFonts w:ascii="Arial" w:hAnsi="Arial" w:cs="Arial"/>
        </w:rPr>
        <w:t xml:space="preserve"> and the Highland Parent Board of Directors immediately. We will notify the staff and families in close contact with a confirmed case via text/email home. All identifying information will be kept confidential.</w:t>
      </w:r>
    </w:p>
    <w:p w14:paraId="754B53B1" w14:textId="1D6A7ED4" w:rsidR="00271FC5" w:rsidRPr="001F4525" w:rsidRDefault="00271FC5" w:rsidP="00271FC5">
      <w:pPr>
        <w:spacing w:after="200" w:line="276" w:lineRule="auto"/>
        <w:rPr>
          <w:rFonts w:ascii="Arial" w:hAnsi="Arial" w:cs="Arial"/>
          <w:b/>
          <w:bCs/>
        </w:rPr>
      </w:pPr>
      <w:r w:rsidRPr="001F4525">
        <w:rPr>
          <w:rFonts w:ascii="Arial" w:hAnsi="Arial" w:cs="Arial"/>
          <w:b/>
          <w:bCs/>
        </w:rPr>
        <w:t>CRITERIA FOR PROGRAM CLOSURE IF A STAFF OR STUDENT IS SYMPTOMATIC</w:t>
      </w:r>
    </w:p>
    <w:p w14:paraId="27B37E52" w14:textId="3CA67A82" w:rsidR="001F4525" w:rsidRPr="001F4525" w:rsidRDefault="001F4525" w:rsidP="001F4525">
      <w:pPr>
        <w:rPr>
          <w:rFonts w:ascii="Arial" w:hAnsi="Arial" w:cs="Arial"/>
        </w:rPr>
      </w:pPr>
      <w:r w:rsidRPr="001F4525">
        <w:rPr>
          <w:rFonts w:ascii="Arial" w:hAnsi="Arial" w:cs="Arial"/>
        </w:rPr>
        <w:t>If a student/staff is confirmed to have had exposure to COVID-19/confirmed case and has only been in contact with students in their own classroom.</w:t>
      </w:r>
    </w:p>
    <w:p w14:paraId="59B6B06E" w14:textId="7EEDE063" w:rsidR="001F4525" w:rsidRPr="001F4525" w:rsidRDefault="001F4525" w:rsidP="001F4525">
      <w:pPr>
        <w:pStyle w:val="ListParagraph"/>
        <w:numPr>
          <w:ilvl w:val="0"/>
          <w:numId w:val="16"/>
        </w:numPr>
        <w:rPr>
          <w:rFonts w:ascii="Arial" w:hAnsi="Arial" w:cs="Arial"/>
        </w:rPr>
      </w:pPr>
      <w:r w:rsidRPr="001F4525">
        <w:rPr>
          <w:rFonts w:ascii="Arial" w:hAnsi="Arial" w:cs="Arial"/>
        </w:rPr>
        <w:t>No closure required – self-isolation of the exposed individual and family members</w:t>
      </w:r>
    </w:p>
    <w:p w14:paraId="60B428F2" w14:textId="6D49B25A" w:rsidR="001F4525" w:rsidRPr="001F4525" w:rsidRDefault="001F4525" w:rsidP="001F4525">
      <w:pPr>
        <w:rPr>
          <w:rFonts w:ascii="Arial" w:hAnsi="Arial" w:cs="Arial"/>
        </w:rPr>
      </w:pPr>
      <w:r w:rsidRPr="001F4525">
        <w:rPr>
          <w:rFonts w:ascii="Arial" w:hAnsi="Arial" w:cs="Arial"/>
        </w:rPr>
        <w:t>If a student/staff is confirmed to have had exposure to COVID-19/confirmed case and has only been in contact with students in their own classroom.</w:t>
      </w:r>
    </w:p>
    <w:p w14:paraId="3F4C0EC5" w14:textId="72545A30" w:rsidR="001F4525" w:rsidRPr="001F4525" w:rsidRDefault="001F4525" w:rsidP="001F4525">
      <w:pPr>
        <w:pStyle w:val="ListParagraph"/>
        <w:numPr>
          <w:ilvl w:val="0"/>
          <w:numId w:val="16"/>
        </w:numPr>
        <w:rPr>
          <w:rFonts w:ascii="Arial" w:hAnsi="Arial" w:cs="Arial"/>
        </w:rPr>
      </w:pPr>
      <w:r w:rsidRPr="001F4525">
        <w:rPr>
          <w:rFonts w:ascii="Arial" w:hAnsi="Arial" w:cs="Arial"/>
        </w:rPr>
        <w:t xml:space="preserve">Staff and student who have recently been in close contact should stay home and monitor their health. Close contact is currently defined by the CDC as within 6 feet of a person diagnosed with COVID-19 for a total of 15 minutes or more over a </w:t>
      </w:r>
      <w:proofErr w:type="gramStart"/>
      <w:r w:rsidRPr="001F4525">
        <w:rPr>
          <w:rFonts w:ascii="Arial" w:hAnsi="Arial" w:cs="Arial"/>
        </w:rPr>
        <w:t>24 hour</w:t>
      </w:r>
      <w:proofErr w:type="gramEnd"/>
      <w:r w:rsidRPr="001F4525">
        <w:rPr>
          <w:rFonts w:ascii="Arial" w:hAnsi="Arial" w:cs="Arial"/>
        </w:rPr>
        <w:t xml:space="preserve"> period, regardless of whether either person was wearing a mask.</w:t>
      </w:r>
    </w:p>
    <w:p w14:paraId="115E1FD8" w14:textId="77777777" w:rsidR="001F4525" w:rsidRPr="001F4525" w:rsidRDefault="001F4525" w:rsidP="001F4525">
      <w:pPr>
        <w:rPr>
          <w:rFonts w:ascii="Arial" w:hAnsi="Arial" w:cs="Arial"/>
        </w:rPr>
      </w:pPr>
    </w:p>
    <w:p w14:paraId="34D4E6E9" w14:textId="77777777" w:rsidR="001F4525" w:rsidRPr="001F4525" w:rsidRDefault="001F4525" w:rsidP="001F4525">
      <w:pPr>
        <w:rPr>
          <w:rFonts w:ascii="Arial" w:hAnsi="Arial" w:cs="Arial"/>
        </w:rPr>
      </w:pPr>
      <w:r w:rsidRPr="001F4525">
        <w:rPr>
          <w:rFonts w:ascii="Arial" w:hAnsi="Arial" w:cs="Arial"/>
          <w:b/>
          <w:bCs/>
        </w:rPr>
        <w:t>RESPONSE PROTOCOL FOR FEVER OR OTHER COVID-19 SYMPTOMS</w:t>
      </w:r>
      <w:r w:rsidRPr="001F4525">
        <w:rPr>
          <w:rFonts w:ascii="Arial" w:hAnsi="Arial" w:cs="Arial"/>
        </w:rPr>
        <w:t xml:space="preserve"> </w:t>
      </w:r>
    </w:p>
    <w:p w14:paraId="6BD9D9D8" w14:textId="2419E5CD" w:rsidR="001F4525" w:rsidRDefault="001F4525" w:rsidP="001F4525">
      <w:pPr>
        <w:rPr>
          <w:rFonts w:ascii="Arial" w:hAnsi="Arial" w:cs="Arial"/>
        </w:rPr>
      </w:pPr>
      <w:r w:rsidRPr="001F4525">
        <w:rPr>
          <w:rFonts w:ascii="Arial" w:hAnsi="Arial" w:cs="Arial"/>
        </w:rPr>
        <w:t>If a student or staff who presents with a fever or other COVID-19 symptoms, we will request that person leaves and gets tested immediately. They should quarantine until results are confirmed. Students will wait in an isolated area, away from other students or staff but in the visual supervision of a staff member until they can be picked up. Staff members needing assistance can also wait in the isolation area until an emergency contact can come to take them home. The isolation area will be sanitized thoroughly after each use. Emergency services will be utilized in the case of severe or life-threatening symptoms.</w:t>
      </w:r>
    </w:p>
    <w:p w14:paraId="1091C1E4" w14:textId="42C80831" w:rsidR="001F4525" w:rsidRDefault="001F4525" w:rsidP="001F4525">
      <w:pPr>
        <w:rPr>
          <w:rFonts w:ascii="Arial" w:hAnsi="Arial" w:cs="Arial"/>
        </w:rPr>
      </w:pPr>
    </w:p>
    <w:p w14:paraId="0EEF1AC4" w14:textId="77777777" w:rsidR="001F4525" w:rsidRPr="002A48E5" w:rsidRDefault="001F4525" w:rsidP="001F4525">
      <w:pPr>
        <w:rPr>
          <w:rFonts w:ascii="Arial" w:hAnsi="Arial" w:cs="Arial"/>
        </w:rPr>
      </w:pPr>
    </w:p>
    <w:p w14:paraId="01026D32" w14:textId="77777777" w:rsidR="002A48E5" w:rsidRPr="002A48E5" w:rsidRDefault="002A48E5" w:rsidP="00271FC5">
      <w:pPr>
        <w:spacing w:after="200" w:line="276" w:lineRule="auto"/>
        <w:rPr>
          <w:rFonts w:ascii="Arial" w:hAnsi="Arial" w:cs="Arial"/>
          <w:b/>
          <w:bCs/>
        </w:rPr>
      </w:pPr>
      <w:r w:rsidRPr="002A48E5">
        <w:rPr>
          <w:rFonts w:ascii="Arial" w:hAnsi="Arial" w:cs="Arial"/>
          <w:b/>
          <w:bCs/>
        </w:rPr>
        <w:t>CONTACT TRACING</w:t>
      </w:r>
    </w:p>
    <w:p w14:paraId="52586523" w14:textId="5523D49B" w:rsidR="00271FC5" w:rsidRPr="002A48E5" w:rsidRDefault="002A48E5" w:rsidP="00271FC5">
      <w:pPr>
        <w:spacing w:after="200" w:line="276" w:lineRule="auto"/>
        <w:rPr>
          <w:rFonts w:ascii="Arial" w:hAnsi="Arial" w:cs="Arial"/>
        </w:rPr>
      </w:pPr>
      <w:r w:rsidRPr="002A48E5">
        <w:rPr>
          <w:rFonts w:ascii="Arial" w:hAnsi="Arial" w:cs="Arial"/>
        </w:rPr>
        <w:t xml:space="preserve"> Highland has created a communication system for staff and families to self-report possible COVID-19 symptoms. All staff and families are to inform office staff of any confirmed or possible exposure to COVID-19. Staff and families will be asked to disclose confidentially any possible further exposure to members of the school community. Highland leadership will confidentially inform any staff/families of a possible exposure or confirmed case as soon as possible. No specific student/staff/family information will be provided during this notification.</w:t>
      </w:r>
    </w:p>
    <w:p w14:paraId="5AA02D0C" w14:textId="4DECFDED" w:rsidR="002A48E5" w:rsidRPr="002A48E5" w:rsidRDefault="002A48E5" w:rsidP="00271FC5">
      <w:pPr>
        <w:spacing w:after="200" w:line="276" w:lineRule="auto"/>
        <w:rPr>
          <w:rFonts w:ascii="Arial" w:hAnsi="Arial" w:cs="Arial"/>
        </w:rPr>
      </w:pPr>
    </w:p>
    <w:p w14:paraId="04F33956" w14:textId="77777777" w:rsidR="002A48E5" w:rsidRPr="002A48E5" w:rsidRDefault="002A48E5" w:rsidP="00271FC5">
      <w:pPr>
        <w:spacing w:after="200" w:line="276" w:lineRule="auto"/>
        <w:rPr>
          <w:rFonts w:ascii="Arial" w:hAnsi="Arial" w:cs="Arial"/>
          <w:b/>
          <w:bCs/>
        </w:rPr>
      </w:pPr>
      <w:r w:rsidRPr="002A48E5">
        <w:rPr>
          <w:rFonts w:ascii="Arial" w:hAnsi="Arial" w:cs="Arial"/>
          <w:b/>
          <w:bCs/>
        </w:rPr>
        <w:t>COVID-19 COMMUNICATIONS MODIFICATION TO SCHOOL SCHEDULE &amp; NOTIFICATION OF POSITIVE COVID-19 CASE</w:t>
      </w:r>
    </w:p>
    <w:p w14:paraId="17D63B67" w14:textId="01EB584F" w:rsidR="002A48E5" w:rsidRPr="002A48E5" w:rsidRDefault="002A48E5" w:rsidP="00271FC5">
      <w:pPr>
        <w:spacing w:after="200" w:line="276" w:lineRule="auto"/>
        <w:rPr>
          <w:rFonts w:ascii="Arial" w:hAnsi="Arial" w:cs="Arial"/>
        </w:rPr>
      </w:pPr>
      <w:r w:rsidRPr="002A48E5">
        <w:rPr>
          <w:rFonts w:ascii="Arial" w:hAnsi="Arial" w:cs="Arial"/>
        </w:rPr>
        <w:t xml:space="preserve"> School schedule communications to staff will be done via email, a Basecamp message, and the staff handbook. Parents and stakeholder communication will be done through Facebook, Instagram, our website, emails, Notes Home Newsletter, registration information, and the parent handbook. Highland leadership will confidentially inform any staff and families of a possible exposure or confirmed case through these above channels as soon as possible. The school community will receive an email and text message to let them know we have a positive COVID-19 and how we are responding to the case. No specific student/staff/family/classroom information will be provided during this notification.</w:t>
      </w:r>
    </w:p>
    <w:p w14:paraId="6A0D9C3E" w14:textId="77777777" w:rsidR="002A48E5" w:rsidRPr="002A48E5" w:rsidRDefault="002A48E5" w:rsidP="00271FC5">
      <w:pPr>
        <w:spacing w:after="200" w:line="276" w:lineRule="auto"/>
        <w:rPr>
          <w:rFonts w:ascii="Arial" w:hAnsi="Arial" w:cs="Arial"/>
          <w:b/>
          <w:bCs/>
        </w:rPr>
      </w:pPr>
      <w:r w:rsidRPr="002A48E5">
        <w:rPr>
          <w:rFonts w:ascii="Arial" w:hAnsi="Arial" w:cs="Arial"/>
          <w:b/>
          <w:bCs/>
        </w:rPr>
        <w:t>LEVERAGING ONLINE COMMUNICATION CHANNELS</w:t>
      </w:r>
    </w:p>
    <w:p w14:paraId="3CA78DCA" w14:textId="598CEC11" w:rsidR="002A48E5" w:rsidRPr="002A48E5" w:rsidRDefault="002A48E5" w:rsidP="00271FC5">
      <w:pPr>
        <w:spacing w:after="200" w:line="276" w:lineRule="auto"/>
        <w:rPr>
          <w:rFonts w:ascii="Arial" w:hAnsi="Arial" w:cs="Arial"/>
        </w:rPr>
      </w:pPr>
      <w:r w:rsidRPr="002A48E5">
        <w:rPr>
          <w:rFonts w:ascii="Arial" w:hAnsi="Arial" w:cs="Arial"/>
        </w:rPr>
        <w:t xml:space="preserve"> Highland has a comprehensive plan using a variety of communication tools to provide our community clear, concise, and transparent communication. We will use this plan to ensure that staff and parents receive important COVID-19 information and messages. Our primary way of communicating with families is through the weekly Notes Home email. Notes Home emails celebrate our weekly work, updates for the next week, and has a dedicated area for resources to help the whole family like our SEL newsletters and unemployment information. Additionally, monthly emails are sent to our broader community to give updates on our yearly progress. We utilize our Facebook page and Instagram account to reinforce the messages sent in our emails and to communicate any </w:t>
      </w:r>
      <w:proofErr w:type="gramStart"/>
      <w:r w:rsidRPr="002A48E5">
        <w:rPr>
          <w:rFonts w:ascii="Arial" w:hAnsi="Arial" w:cs="Arial"/>
        </w:rPr>
        <w:t>last minute</w:t>
      </w:r>
      <w:proofErr w:type="gramEnd"/>
      <w:r w:rsidRPr="002A48E5">
        <w:rPr>
          <w:rFonts w:ascii="Arial" w:hAnsi="Arial" w:cs="Arial"/>
        </w:rPr>
        <w:t xml:space="preserve"> opportunities from our partners. We will also use social media to send reminders about events. In case of emergency or the need for urgent communication with our families, we will use the texting tool in Transparent Classroom as well as an email. Highland Room Parents will also post information in the classroom Facebook pages. We </w:t>
      </w:r>
      <w:proofErr w:type="gramStart"/>
      <w:r w:rsidRPr="002A48E5">
        <w:rPr>
          <w:rFonts w:ascii="Arial" w:hAnsi="Arial" w:cs="Arial"/>
        </w:rPr>
        <w:t>are able to</w:t>
      </w:r>
      <w:proofErr w:type="gramEnd"/>
      <w:r w:rsidRPr="002A48E5">
        <w:rPr>
          <w:rFonts w:ascii="Arial" w:hAnsi="Arial" w:cs="Arial"/>
        </w:rPr>
        <w:t xml:space="preserve"> analyze email open rates, engagement rates on Facebook, and Transparent Classroom engagement to ensure that all families and staff are receiving important COVID-19 information.</w:t>
      </w:r>
    </w:p>
    <w:p w14:paraId="0E492145" w14:textId="2A4A906B" w:rsidR="002A48E5" w:rsidRPr="002A48E5" w:rsidRDefault="002A48E5" w:rsidP="00271FC5">
      <w:pPr>
        <w:spacing w:after="200" w:line="276" w:lineRule="auto"/>
        <w:rPr>
          <w:rFonts w:ascii="Arial" w:hAnsi="Arial" w:cs="Arial"/>
          <w:b/>
          <w:bCs/>
        </w:rPr>
      </w:pPr>
      <w:r w:rsidRPr="002A48E5">
        <w:rPr>
          <w:rFonts w:ascii="Arial" w:hAnsi="Arial" w:cs="Arial"/>
          <w:b/>
          <w:bCs/>
        </w:rPr>
        <w:t>MAINTAINING HEALTHY ENVIRONMENTS</w:t>
      </w:r>
    </w:p>
    <w:p w14:paraId="09931CC3" w14:textId="5B70FAC2" w:rsidR="002A48E5" w:rsidRPr="002A48E5" w:rsidRDefault="002A48E5" w:rsidP="00271FC5">
      <w:pPr>
        <w:spacing w:after="200" w:line="276" w:lineRule="auto"/>
        <w:rPr>
          <w:rFonts w:ascii="Arial" w:hAnsi="Arial" w:cs="Arial"/>
        </w:rPr>
      </w:pPr>
      <w:r w:rsidRPr="002A48E5">
        <w:rPr>
          <w:rFonts w:ascii="Arial" w:hAnsi="Arial" w:cs="Arial"/>
        </w:rPr>
        <w:t>HEALTH SCREENINGS</w:t>
      </w:r>
    </w:p>
    <w:p w14:paraId="1850D7A5" w14:textId="449A0B18" w:rsidR="002A48E5" w:rsidRPr="002A48E5" w:rsidRDefault="002A48E5" w:rsidP="00271FC5">
      <w:pPr>
        <w:spacing w:after="200" w:line="276" w:lineRule="auto"/>
        <w:rPr>
          <w:rFonts w:ascii="Arial" w:hAnsi="Arial" w:cs="Arial"/>
        </w:rPr>
      </w:pPr>
      <w:r w:rsidRPr="002A48E5">
        <w:rPr>
          <w:rFonts w:ascii="Arial" w:hAnsi="Arial" w:cs="Arial"/>
        </w:rPr>
        <w:t xml:space="preserve">For Students, parents should take student temperatures at home daily and monitor their child for symptoms. All parents will be asked to report any reasons for absences, including possible exposure to COVID19. Staff who call home regarding unreported absences will be asking for reasons, including symptoms. This data will be kept secure and confidential by limited office personnel. Notification will be </w:t>
      </w:r>
      <w:r w:rsidRPr="002A48E5">
        <w:rPr>
          <w:rFonts w:ascii="Arial" w:hAnsi="Arial" w:cs="Arial"/>
        </w:rPr>
        <w:lastRenderedPageBreak/>
        <w:t>given to any staff or families of a potential exposure to COVID-19, no individual data will be released as a part of this notification.</w:t>
      </w:r>
    </w:p>
    <w:p w14:paraId="64A862DF" w14:textId="0518FC7C" w:rsidR="002A48E5" w:rsidRPr="002A48E5" w:rsidRDefault="002A48E5" w:rsidP="00271FC5">
      <w:pPr>
        <w:spacing w:after="200" w:line="276" w:lineRule="auto"/>
        <w:rPr>
          <w:rFonts w:ascii="Arial" w:hAnsi="Arial" w:cs="Arial"/>
          <w:b/>
          <w:bCs/>
        </w:rPr>
      </w:pPr>
      <w:r w:rsidRPr="002A48E5">
        <w:rPr>
          <w:rFonts w:ascii="Arial" w:hAnsi="Arial" w:cs="Arial"/>
          <w:b/>
          <w:bCs/>
        </w:rPr>
        <w:t>WHEN TO STAY HOME</w:t>
      </w:r>
    </w:p>
    <w:p w14:paraId="4969C3F8" w14:textId="77777777" w:rsidR="002A48E5" w:rsidRDefault="002A48E5" w:rsidP="00271FC5">
      <w:pPr>
        <w:spacing w:after="200" w:line="276" w:lineRule="auto"/>
        <w:rPr>
          <w:rFonts w:ascii="Arial" w:hAnsi="Arial" w:cs="Arial"/>
          <w:b/>
          <w:bCs/>
        </w:rPr>
      </w:pPr>
    </w:p>
    <w:p w14:paraId="25E86926" w14:textId="45D2F765" w:rsidR="002A48E5" w:rsidRDefault="002A48E5" w:rsidP="00271FC5">
      <w:pPr>
        <w:spacing w:after="200" w:line="276" w:lineRule="auto"/>
        <w:rPr>
          <w:rFonts w:ascii="Arial" w:hAnsi="Arial" w:cs="Arial"/>
          <w:b/>
          <w:bCs/>
        </w:rPr>
      </w:pPr>
      <w:r>
        <w:rPr>
          <w:rFonts w:ascii="Arial" w:hAnsi="Arial" w:cs="Arial"/>
          <w:b/>
          <w:bCs/>
          <w:noProof/>
        </w:rPr>
        <w:drawing>
          <wp:inline distT="0" distB="0" distL="0" distR="0" wp14:anchorId="5D6CA7EE" wp14:editId="10ED7406">
            <wp:extent cx="6648450" cy="5715623"/>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658807" cy="5724527"/>
                    </a:xfrm>
                    <a:prstGeom prst="rect">
                      <a:avLst/>
                    </a:prstGeom>
                  </pic:spPr>
                </pic:pic>
              </a:graphicData>
            </a:graphic>
          </wp:inline>
        </w:drawing>
      </w:r>
    </w:p>
    <w:p w14:paraId="1E75B882" w14:textId="77777777" w:rsidR="002A48E5" w:rsidRDefault="002A48E5" w:rsidP="00271FC5">
      <w:pPr>
        <w:spacing w:after="200" w:line="276" w:lineRule="auto"/>
        <w:rPr>
          <w:rFonts w:ascii="Arial" w:hAnsi="Arial" w:cs="Arial"/>
          <w:b/>
          <w:bCs/>
        </w:rPr>
      </w:pPr>
    </w:p>
    <w:p w14:paraId="59C963DA" w14:textId="77777777" w:rsidR="002A48E5" w:rsidRDefault="002A48E5" w:rsidP="00271FC5">
      <w:pPr>
        <w:spacing w:after="200" w:line="276" w:lineRule="auto"/>
        <w:rPr>
          <w:rFonts w:ascii="Arial" w:hAnsi="Arial" w:cs="Arial"/>
          <w:b/>
          <w:bCs/>
        </w:rPr>
      </w:pPr>
    </w:p>
    <w:p w14:paraId="48AD5E5F" w14:textId="77777777" w:rsidR="002A48E5" w:rsidRDefault="002A48E5" w:rsidP="00271FC5">
      <w:pPr>
        <w:spacing w:after="200" w:line="276" w:lineRule="auto"/>
        <w:rPr>
          <w:rFonts w:ascii="Arial" w:hAnsi="Arial" w:cs="Arial"/>
          <w:b/>
          <w:bCs/>
        </w:rPr>
      </w:pPr>
    </w:p>
    <w:p w14:paraId="274D364E" w14:textId="77777777" w:rsidR="002A48E5" w:rsidRDefault="002A48E5" w:rsidP="00271FC5">
      <w:pPr>
        <w:spacing w:after="200" w:line="276" w:lineRule="auto"/>
        <w:rPr>
          <w:rFonts w:ascii="Arial" w:hAnsi="Arial" w:cs="Arial"/>
          <w:b/>
          <w:bCs/>
        </w:rPr>
      </w:pPr>
    </w:p>
    <w:p w14:paraId="39510D90" w14:textId="77777777" w:rsidR="002A48E5" w:rsidRDefault="002A48E5" w:rsidP="00271FC5">
      <w:pPr>
        <w:spacing w:after="200" w:line="276" w:lineRule="auto"/>
        <w:rPr>
          <w:rFonts w:ascii="Arial" w:hAnsi="Arial" w:cs="Arial"/>
          <w:b/>
          <w:bCs/>
        </w:rPr>
      </w:pPr>
    </w:p>
    <w:p w14:paraId="1A0B7889" w14:textId="77777777" w:rsidR="002A48E5" w:rsidRDefault="002A48E5" w:rsidP="00271FC5">
      <w:pPr>
        <w:spacing w:after="200" w:line="276" w:lineRule="auto"/>
        <w:rPr>
          <w:rFonts w:ascii="Arial" w:hAnsi="Arial" w:cs="Arial"/>
          <w:b/>
          <w:bCs/>
        </w:rPr>
      </w:pPr>
    </w:p>
    <w:p w14:paraId="5B32BF23" w14:textId="77777777" w:rsidR="002A48E5" w:rsidRDefault="002A48E5" w:rsidP="00271FC5">
      <w:pPr>
        <w:spacing w:after="200" w:line="276" w:lineRule="auto"/>
        <w:rPr>
          <w:rFonts w:ascii="Arial" w:hAnsi="Arial" w:cs="Arial"/>
          <w:b/>
          <w:bCs/>
        </w:rPr>
      </w:pPr>
    </w:p>
    <w:p w14:paraId="40D0BD9C" w14:textId="451BEBD2" w:rsidR="002A48E5" w:rsidRDefault="002A48E5" w:rsidP="00271FC5">
      <w:pPr>
        <w:spacing w:after="200" w:line="276" w:lineRule="auto"/>
        <w:rPr>
          <w:rFonts w:ascii="Arial" w:hAnsi="Arial" w:cs="Arial"/>
          <w:b/>
          <w:bCs/>
        </w:rPr>
      </w:pPr>
      <w:r>
        <w:rPr>
          <w:rFonts w:ascii="Arial" w:hAnsi="Arial" w:cs="Arial"/>
          <w:b/>
          <w:bCs/>
        </w:rPr>
        <w:t xml:space="preserve">WHEN YOU CAN RETURN </w:t>
      </w:r>
    </w:p>
    <w:p w14:paraId="53A18C60" w14:textId="08E1B633" w:rsidR="002A48E5" w:rsidRDefault="002A48E5" w:rsidP="00271FC5">
      <w:pPr>
        <w:spacing w:after="200" w:line="276" w:lineRule="auto"/>
        <w:rPr>
          <w:rFonts w:ascii="Arial" w:hAnsi="Arial" w:cs="Arial"/>
          <w:b/>
          <w:bCs/>
        </w:rPr>
      </w:pPr>
      <w:r>
        <w:rPr>
          <w:rFonts w:ascii="Arial" w:hAnsi="Arial" w:cs="Arial"/>
          <w:b/>
          <w:bCs/>
          <w:noProof/>
        </w:rPr>
        <w:drawing>
          <wp:inline distT="0" distB="0" distL="0" distR="0" wp14:anchorId="54DCD558" wp14:editId="1E003443">
            <wp:extent cx="5763429" cy="733527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763429" cy="7335274"/>
                    </a:xfrm>
                    <a:prstGeom prst="rect">
                      <a:avLst/>
                    </a:prstGeom>
                  </pic:spPr>
                </pic:pic>
              </a:graphicData>
            </a:graphic>
          </wp:inline>
        </w:drawing>
      </w:r>
    </w:p>
    <w:p w14:paraId="44AABE61" w14:textId="77777777" w:rsidR="002A48E5" w:rsidRDefault="002A48E5" w:rsidP="00271FC5">
      <w:pPr>
        <w:spacing w:after="200" w:line="276" w:lineRule="auto"/>
        <w:rPr>
          <w:rFonts w:ascii="Arial" w:hAnsi="Arial" w:cs="Arial"/>
          <w:b/>
          <w:bCs/>
        </w:rPr>
      </w:pPr>
    </w:p>
    <w:p w14:paraId="3C55351B" w14:textId="77777777" w:rsidR="002A48E5" w:rsidRDefault="002A48E5" w:rsidP="00271FC5">
      <w:pPr>
        <w:spacing w:after="200" w:line="276" w:lineRule="auto"/>
        <w:rPr>
          <w:rFonts w:ascii="Arial" w:hAnsi="Arial" w:cs="Arial"/>
          <w:b/>
          <w:bCs/>
        </w:rPr>
      </w:pPr>
    </w:p>
    <w:p w14:paraId="43996820" w14:textId="77777777" w:rsidR="002A48E5" w:rsidRDefault="002A48E5" w:rsidP="00271FC5">
      <w:pPr>
        <w:spacing w:after="200" w:line="276" w:lineRule="auto"/>
        <w:rPr>
          <w:rFonts w:ascii="Arial" w:hAnsi="Arial" w:cs="Arial"/>
          <w:b/>
          <w:bCs/>
        </w:rPr>
      </w:pPr>
    </w:p>
    <w:p w14:paraId="56177D6C" w14:textId="6F3C6418" w:rsidR="002A48E5" w:rsidRDefault="002A48E5" w:rsidP="00271FC5">
      <w:pPr>
        <w:spacing w:after="200" w:line="276" w:lineRule="auto"/>
        <w:rPr>
          <w:rFonts w:ascii="Arial" w:hAnsi="Arial" w:cs="Arial"/>
          <w:b/>
          <w:bCs/>
        </w:rPr>
      </w:pPr>
      <w:r>
        <w:rPr>
          <w:rFonts w:ascii="Arial" w:hAnsi="Arial" w:cs="Arial"/>
          <w:b/>
          <w:bCs/>
        </w:rPr>
        <w:lastRenderedPageBreak/>
        <w:t>Masking Policy</w:t>
      </w:r>
    </w:p>
    <w:p w14:paraId="7AD8F011" w14:textId="04F64C76" w:rsidR="002A48E5" w:rsidRDefault="002A48E5" w:rsidP="00271FC5">
      <w:pPr>
        <w:spacing w:after="200" w:line="276" w:lineRule="auto"/>
      </w:pPr>
      <w:r>
        <w:t>Face coverings are meant to protect other people in case the wearer does not know they are infected. On students first day of attendance, teachers will give students a training on COVID-19 symptoms, how to properly wash their hands or use hand sanitizer, what symptoms they should be aware of and report to teachers, and how and when to properly wear a mask.</w:t>
      </w:r>
    </w:p>
    <w:p w14:paraId="77DFFAF8" w14:textId="46866574" w:rsidR="002A48E5" w:rsidRDefault="002A48E5" w:rsidP="00271FC5">
      <w:pPr>
        <w:spacing w:after="200" w:line="276" w:lineRule="auto"/>
      </w:pPr>
      <w:r>
        <w:t xml:space="preserve">Surgical quality masks will not be </w:t>
      </w:r>
      <w:proofErr w:type="gramStart"/>
      <w:r>
        <w:t>required,</w:t>
      </w:r>
      <w:proofErr w:type="gramEnd"/>
      <w:r>
        <w:t xml:space="preserve"> however a cloth/disposable face covering will be required for all staff and students (over the age of 3) in the building. Throughout the school day, staff will reinforce the use of face coverings. If a student arrives at school without a mask, HCS will provide a disposable mask.</w:t>
      </w:r>
    </w:p>
    <w:p w14:paraId="0DEA2DA6" w14:textId="77777777" w:rsidR="002A48E5" w:rsidRDefault="002A48E5" w:rsidP="002A48E5">
      <w:pPr>
        <w:pStyle w:val="04xlpa"/>
        <w:rPr>
          <w:color w:val="000000"/>
        </w:rPr>
      </w:pPr>
      <w:r>
        <w:rPr>
          <w:rStyle w:val="jsgrdq"/>
          <w:color w:val="000000"/>
        </w:rPr>
        <w:t>Allowable face covering should be:</w:t>
      </w:r>
    </w:p>
    <w:p w14:paraId="6BE5DF84" w14:textId="77777777" w:rsidR="002A48E5" w:rsidRDefault="002A48E5" w:rsidP="002A48E5">
      <w:pPr>
        <w:numPr>
          <w:ilvl w:val="0"/>
          <w:numId w:val="17"/>
        </w:numPr>
        <w:spacing w:before="100" w:beforeAutospacing="1" w:after="100" w:afterAutospacing="1"/>
      </w:pPr>
      <w:r>
        <w:rPr>
          <w:rStyle w:val="jsgrdq"/>
          <w:color w:val="000000"/>
        </w:rPr>
        <w:t>Two or more layers of breathable fabric/material</w:t>
      </w:r>
    </w:p>
    <w:p w14:paraId="6CBCBD37" w14:textId="77777777" w:rsidR="002A48E5" w:rsidRDefault="002A48E5" w:rsidP="002A48E5">
      <w:pPr>
        <w:numPr>
          <w:ilvl w:val="0"/>
          <w:numId w:val="17"/>
        </w:numPr>
        <w:spacing w:before="100" w:beforeAutospacing="1" w:after="100" w:afterAutospacing="1"/>
      </w:pPr>
      <w:r>
        <w:rPr>
          <w:rStyle w:val="jsgrdq"/>
          <w:color w:val="000000"/>
        </w:rPr>
        <w:t>Completely cover the nose and mouth</w:t>
      </w:r>
    </w:p>
    <w:p w14:paraId="1FB3E756" w14:textId="77777777" w:rsidR="002A48E5" w:rsidRDefault="002A48E5" w:rsidP="002A48E5">
      <w:pPr>
        <w:numPr>
          <w:ilvl w:val="0"/>
          <w:numId w:val="17"/>
        </w:numPr>
        <w:spacing w:before="100" w:beforeAutospacing="1" w:after="100" w:afterAutospacing="1"/>
      </w:pPr>
      <w:r>
        <w:rPr>
          <w:rStyle w:val="jsgrdq"/>
          <w:color w:val="000000"/>
        </w:rPr>
        <w:t>Fit snugly against the sides of the face</w:t>
      </w:r>
    </w:p>
    <w:p w14:paraId="53BE8790" w14:textId="77777777" w:rsidR="002A48E5" w:rsidRDefault="002A48E5" w:rsidP="002A48E5">
      <w:pPr>
        <w:numPr>
          <w:ilvl w:val="0"/>
          <w:numId w:val="17"/>
        </w:numPr>
        <w:spacing w:before="100" w:beforeAutospacing="1" w:after="100" w:afterAutospacing="1"/>
      </w:pPr>
      <w:r>
        <w:rPr>
          <w:rStyle w:val="jsgrdq"/>
          <w:color w:val="000000"/>
        </w:rPr>
        <w:t>Have a nose wire to prevent leakage</w:t>
      </w:r>
    </w:p>
    <w:p w14:paraId="4F63776D" w14:textId="77777777" w:rsidR="002A48E5" w:rsidRDefault="002A48E5" w:rsidP="002A48E5">
      <w:pPr>
        <w:pStyle w:val="04xlpa"/>
        <w:rPr>
          <w:color w:val="000000"/>
        </w:rPr>
      </w:pPr>
      <w:r>
        <w:rPr>
          <w:rStyle w:val="jsgrdq"/>
          <w:color w:val="000000"/>
        </w:rPr>
        <w:t>Please see the CDC Guide to Face Masks for more information: https://www.cdc.gov/coronavirus/2019-ncov/prevent-getting-sick/about-face-coverings.html</w:t>
      </w:r>
    </w:p>
    <w:p w14:paraId="35E981D1" w14:textId="77777777" w:rsidR="002A48E5" w:rsidRDefault="002A48E5" w:rsidP="002A48E5">
      <w:pPr>
        <w:pStyle w:val="04xlpa"/>
        <w:rPr>
          <w:color w:val="000000"/>
        </w:rPr>
      </w:pPr>
      <w:r>
        <w:rPr>
          <w:rStyle w:val="jsgrdq"/>
          <w:color w:val="000000"/>
        </w:rPr>
        <w:t xml:space="preserve">Accommodations will be provided on a </w:t>
      </w:r>
      <w:proofErr w:type="gramStart"/>
      <w:r>
        <w:rPr>
          <w:rStyle w:val="jsgrdq"/>
          <w:color w:val="000000"/>
        </w:rPr>
        <w:t>case by case</w:t>
      </w:r>
      <w:proofErr w:type="gramEnd"/>
      <w:r>
        <w:rPr>
          <w:rStyle w:val="jsgrdq"/>
          <w:color w:val="000000"/>
        </w:rPr>
        <w:t xml:space="preserve"> basis if staff or students have a documented medical condition or disability that prevents them from wearing a mask.</w:t>
      </w:r>
    </w:p>
    <w:p w14:paraId="5A25F402" w14:textId="77777777" w:rsidR="002A48E5" w:rsidRDefault="002A48E5" w:rsidP="002A48E5">
      <w:pPr>
        <w:pStyle w:val="04xlpa"/>
        <w:rPr>
          <w:color w:val="000000"/>
        </w:rPr>
      </w:pPr>
      <w:r>
        <w:rPr>
          <w:rStyle w:val="jsgrdq"/>
          <w:color w:val="000000"/>
        </w:rPr>
        <w:t>Face coverings are required in the following situations:</w:t>
      </w:r>
    </w:p>
    <w:p w14:paraId="7D0EDCB2" w14:textId="77777777" w:rsidR="002A48E5" w:rsidRDefault="002A48E5" w:rsidP="002A48E5">
      <w:pPr>
        <w:numPr>
          <w:ilvl w:val="0"/>
          <w:numId w:val="18"/>
        </w:numPr>
        <w:spacing w:before="100" w:beforeAutospacing="1" w:after="100" w:afterAutospacing="1"/>
      </w:pPr>
      <w:r>
        <w:rPr>
          <w:rStyle w:val="jsgrdq"/>
          <w:color w:val="000000"/>
        </w:rPr>
        <w:t>In all hallways and stairwells, including entering and exiting the building</w:t>
      </w:r>
    </w:p>
    <w:p w14:paraId="3E358F0D" w14:textId="77777777" w:rsidR="002A48E5" w:rsidRDefault="002A48E5" w:rsidP="002A48E5">
      <w:pPr>
        <w:numPr>
          <w:ilvl w:val="0"/>
          <w:numId w:val="18"/>
        </w:numPr>
        <w:spacing w:before="100" w:beforeAutospacing="1" w:after="100" w:afterAutospacing="1"/>
      </w:pPr>
      <w:r>
        <w:rPr>
          <w:rStyle w:val="jsgrdq"/>
          <w:color w:val="000000"/>
        </w:rPr>
        <w:t>In all common/shared spaces – copier rooms, main office, etc.</w:t>
      </w:r>
    </w:p>
    <w:p w14:paraId="27BDBF44" w14:textId="77777777" w:rsidR="002A48E5" w:rsidRDefault="002A48E5" w:rsidP="002A48E5">
      <w:pPr>
        <w:numPr>
          <w:ilvl w:val="0"/>
          <w:numId w:val="18"/>
        </w:numPr>
        <w:spacing w:before="100" w:beforeAutospacing="1" w:after="100" w:afterAutospacing="1"/>
      </w:pPr>
      <w:r>
        <w:rPr>
          <w:rStyle w:val="jsgrdq"/>
          <w:color w:val="000000"/>
        </w:rPr>
        <w:t>In any spaces where one may encounter students</w:t>
      </w:r>
    </w:p>
    <w:p w14:paraId="355F4981" w14:textId="77777777" w:rsidR="002A48E5" w:rsidRDefault="002A48E5" w:rsidP="002A48E5">
      <w:pPr>
        <w:numPr>
          <w:ilvl w:val="0"/>
          <w:numId w:val="18"/>
        </w:numPr>
        <w:spacing w:before="100" w:beforeAutospacing="1" w:after="100" w:afterAutospacing="1"/>
      </w:pPr>
      <w:r>
        <w:rPr>
          <w:rStyle w:val="jsgrdq"/>
          <w:color w:val="000000"/>
        </w:rPr>
        <w:t>In any space within the building that has more than one person</w:t>
      </w:r>
    </w:p>
    <w:p w14:paraId="2CEEDF58" w14:textId="77777777" w:rsidR="002A48E5" w:rsidRDefault="002A48E5" w:rsidP="00271FC5">
      <w:pPr>
        <w:spacing w:after="200" w:line="276" w:lineRule="auto"/>
        <w:rPr>
          <w:rFonts w:ascii="Arial" w:hAnsi="Arial" w:cs="Arial"/>
          <w:b/>
          <w:bCs/>
        </w:rPr>
      </w:pPr>
    </w:p>
    <w:p w14:paraId="40F9AF9D" w14:textId="77777777" w:rsidR="002A48E5" w:rsidRPr="002A48E5" w:rsidRDefault="002A48E5" w:rsidP="00271FC5">
      <w:pPr>
        <w:spacing w:after="200" w:line="276" w:lineRule="auto"/>
        <w:rPr>
          <w:rFonts w:ascii="Arial" w:hAnsi="Arial" w:cs="Arial"/>
          <w:b/>
          <w:bCs/>
        </w:rPr>
      </w:pPr>
    </w:p>
    <w:sectPr w:rsidR="002A48E5" w:rsidRPr="002A48E5" w:rsidSect="002203C8">
      <w:footerReference w:type="default" r:id="rId12"/>
      <w:pgSz w:w="12240" w:h="15840" w:code="1"/>
      <w:pgMar w:top="576"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10D11" w14:textId="77777777" w:rsidR="000531B8" w:rsidRDefault="000531B8" w:rsidP="000D085B">
      <w:r>
        <w:separator/>
      </w:r>
    </w:p>
  </w:endnote>
  <w:endnote w:type="continuationSeparator" w:id="0">
    <w:p w14:paraId="7F1D967D" w14:textId="77777777" w:rsidR="000531B8" w:rsidRDefault="000531B8" w:rsidP="000D0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329146"/>
      <w:docPartObj>
        <w:docPartGallery w:val="Page Numbers (Bottom of Page)"/>
        <w:docPartUnique/>
      </w:docPartObj>
    </w:sdtPr>
    <w:sdtEndPr>
      <w:rPr>
        <w:noProof/>
      </w:rPr>
    </w:sdtEndPr>
    <w:sdtContent>
      <w:p w14:paraId="1294BB8B" w14:textId="77777777" w:rsidR="00A07DD4" w:rsidRDefault="00A07DD4" w:rsidP="006E496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A1196" w14:textId="77777777" w:rsidR="000531B8" w:rsidRDefault="000531B8" w:rsidP="000D085B">
      <w:r>
        <w:separator/>
      </w:r>
    </w:p>
  </w:footnote>
  <w:footnote w:type="continuationSeparator" w:id="0">
    <w:p w14:paraId="02DD7E2D" w14:textId="77777777" w:rsidR="000531B8" w:rsidRDefault="000531B8" w:rsidP="000D0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E4FEC"/>
    <w:multiLevelType w:val="hybridMultilevel"/>
    <w:tmpl w:val="D2AEE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A16EC"/>
    <w:multiLevelType w:val="hybridMultilevel"/>
    <w:tmpl w:val="973EB6E4"/>
    <w:lvl w:ilvl="0" w:tplc="CBC6111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95D86"/>
    <w:multiLevelType w:val="hybridMultilevel"/>
    <w:tmpl w:val="A3C4009A"/>
    <w:lvl w:ilvl="0" w:tplc="D3E69C1E">
      <w:start w:val="1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8053E78"/>
    <w:multiLevelType w:val="multilevel"/>
    <w:tmpl w:val="9684B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B5F42"/>
    <w:multiLevelType w:val="multilevel"/>
    <w:tmpl w:val="82F6A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62165E"/>
    <w:multiLevelType w:val="hybridMultilevel"/>
    <w:tmpl w:val="46EEAF26"/>
    <w:lvl w:ilvl="0" w:tplc="B7FA3BB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2B244685"/>
    <w:multiLevelType w:val="hybridMultilevel"/>
    <w:tmpl w:val="1DC687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AA4FFE"/>
    <w:multiLevelType w:val="hybridMultilevel"/>
    <w:tmpl w:val="6C58FB2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E2D7B71"/>
    <w:multiLevelType w:val="hybridMultilevel"/>
    <w:tmpl w:val="04800A9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82C03"/>
    <w:multiLevelType w:val="hybridMultilevel"/>
    <w:tmpl w:val="7AD01AD0"/>
    <w:lvl w:ilvl="0" w:tplc="02EA13C2">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C2A2DB0"/>
    <w:multiLevelType w:val="hybridMultilevel"/>
    <w:tmpl w:val="0A3E33D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64B1DE5"/>
    <w:multiLevelType w:val="hybridMultilevel"/>
    <w:tmpl w:val="205E3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806C5"/>
    <w:multiLevelType w:val="hybridMultilevel"/>
    <w:tmpl w:val="C7BC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51183D"/>
    <w:multiLevelType w:val="hybridMultilevel"/>
    <w:tmpl w:val="46EEAF26"/>
    <w:lvl w:ilvl="0" w:tplc="B7FA3BB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30B4A28"/>
    <w:multiLevelType w:val="hybridMultilevel"/>
    <w:tmpl w:val="5FD622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C30036"/>
    <w:multiLevelType w:val="hybridMultilevel"/>
    <w:tmpl w:val="4D80769A"/>
    <w:lvl w:ilvl="0" w:tplc="018EF388">
      <w:numFmt w:val="bullet"/>
      <w:lvlText w:val=""/>
      <w:lvlJc w:val="left"/>
      <w:pPr>
        <w:ind w:left="1080" w:hanging="72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3F606F"/>
    <w:multiLevelType w:val="hybridMultilevel"/>
    <w:tmpl w:val="3F0E6E8E"/>
    <w:lvl w:ilvl="0" w:tplc="B7FA3BB4">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EE20167"/>
    <w:multiLevelType w:val="hybridMultilevel"/>
    <w:tmpl w:val="12E8A7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6"/>
  </w:num>
  <w:num w:numId="3">
    <w:abstractNumId w:val="13"/>
  </w:num>
  <w:num w:numId="4">
    <w:abstractNumId w:val="17"/>
  </w:num>
  <w:num w:numId="5">
    <w:abstractNumId w:val="14"/>
  </w:num>
  <w:num w:numId="6">
    <w:abstractNumId w:val="7"/>
  </w:num>
  <w:num w:numId="7">
    <w:abstractNumId w:val="11"/>
  </w:num>
  <w:num w:numId="8">
    <w:abstractNumId w:val="8"/>
  </w:num>
  <w:num w:numId="9">
    <w:abstractNumId w:val="6"/>
  </w:num>
  <w:num w:numId="10">
    <w:abstractNumId w:val="0"/>
  </w:num>
  <w:num w:numId="11">
    <w:abstractNumId w:val="9"/>
  </w:num>
  <w:num w:numId="12">
    <w:abstractNumId w:val="2"/>
  </w:num>
  <w:num w:numId="13">
    <w:abstractNumId w:val="5"/>
  </w:num>
  <w:num w:numId="14">
    <w:abstractNumId w:val="1"/>
  </w:num>
  <w:num w:numId="15">
    <w:abstractNumId w:val="10"/>
  </w:num>
  <w:num w:numId="16">
    <w:abstractNumId w:val="12"/>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0D"/>
    <w:rsid w:val="00004DDC"/>
    <w:rsid w:val="000174A3"/>
    <w:rsid w:val="000353C8"/>
    <w:rsid w:val="000531B8"/>
    <w:rsid w:val="0009328A"/>
    <w:rsid w:val="00093446"/>
    <w:rsid w:val="00094836"/>
    <w:rsid w:val="000A0DED"/>
    <w:rsid w:val="000D085B"/>
    <w:rsid w:val="000D47B1"/>
    <w:rsid w:val="000F45D6"/>
    <w:rsid w:val="00125CBD"/>
    <w:rsid w:val="00142055"/>
    <w:rsid w:val="00192653"/>
    <w:rsid w:val="001C2CB8"/>
    <w:rsid w:val="001E2950"/>
    <w:rsid w:val="001F4525"/>
    <w:rsid w:val="001F46E5"/>
    <w:rsid w:val="00201789"/>
    <w:rsid w:val="00203CBF"/>
    <w:rsid w:val="0020527D"/>
    <w:rsid w:val="002203C8"/>
    <w:rsid w:val="00241FFB"/>
    <w:rsid w:val="00251768"/>
    <w:rsid w:val="00271FC5"/>
    <w:rsid w:val="002812E6"/>
    <w:rsid w:val="00295049"/>
    <w:rsid w:val="00297552"/>
    <w:rsid w:val="002A48E5"/>
    <w:rsid w:val="002B36C4"/>
    <w:rsid w:val="002D6036"/>
    <w:rsid w:val="002D7E1C"/>
    <w:rsid w:val="002F3089"/>
    <w:rsid w:val="00344ECF"/>
    <w:rsid w:val="00386754"/>
    <w:rsid w:val="003C045E"/>
    <w:rsid w:val="003C39C0"/>
    <w:rsid w:val="003C6730"/>
    <w:rsid w:val="003D5FDB"/>
    <w:rsid w:val="003E5082"/>
    <w:rsid w:val="003F6366"/>
    <w:rsid w:val="0040088B"/>
    <w:rsid w:val="00440072"/>
    <w:rsid w:val="004A1071"/>
    <w:rsid w:val="004D39F3"/>
    <w:rsid w:val="004D5D0D"/>
    <w:rsid w:val="004E4BE9"/>
    <w:rsid w:val="00503AD3"/>
    <w:rsid w:val="005104C7"/>
    <w:rsid w:val="00531635"/>
    <w:rsid w:val="00536B7E"/>
    <w:rsid w:val="00545B87"/>
    <w:rsid w:val="00557661"/>
    <w:rsid w:val="00560FDC"/>
    <w:rsid w:val="00572A28"/>
    <w:rsid w:val="00592654"/>
    <w:rsid w:val="00640782"/>
    <w:rsid w:val="0064288C"/>
    <w:rsid w:val="006E496E"/>
    <w:rsid w:val="00740BBA"/>
    <w:rsid w:val="007722EB"/>
    <w:rsid w:val="00777FBE"/>
    <w:rsid w:val="007B6249"/>
    <w:rsid w:val="007B79EA"/>
    <w:rsid w:val="007C5BA9"/>
    <w:rsid w:val="007E1331"/>
    <w:rsid w:val="007E635A"/>
    <w:rsid w:val="00814424"/>
    <w:rsid w:val="008265FA"/>
    <w:rsid w:val="00830EAF"/>
    <w:rsid w:val="00835190"/>
    <w:rsid w:val="00860A5C"/>
    <w:rsid w:val="0088428F"/>
    <w:rsid w:val="008B081B"/>
    <w:rsid w:val="008C186F"/>
    <w:rsid w:val="00904C7F"/>
    <w:rsid w:val="009073C6"/>
    <w:rsid w:val="00962296"/>
    <w:rsid w:val="00973D21"/>
    <w:rsid w:val="00974F7B"/>
    <w:rsid w:val="009841F2"/>
    <w:rsid w:val="00986736"/>
    <w:rsid w:val="009969B1"/>
    <w:rsid w:val="009C4245"/>
    <w:rsid w:val="009D3C35"/>
    <w:rsid w:val="009D7A5E"/>
    <w:rsid w:val="009E5E3E"/>
    <w:rsid w:val="009E5F55"/>
    <w:rsid w:val="00A02A28"/>
    <w:rsid w:val="00A07DD4"/>
    <w:rsid w:val="00A12F43"/>
    <w:rsid w:val="00A21C46"/>
    <w:rsid w:val="00A4022D"/>
    <w:rsid w:val="00A83F3D"/>
    <w:rsid w:val="00A845D6"/>
    <w:rsid w:val="00AB74D9"/>
    <w:rsid w:val="00AD4646"/>
    <w:rsid w:val="00AF2E00"/>
    <w:rsid w:val="00AF372A"/>
    <w:rsid w:val="00B114A4"/>
    <w:rsid w:val="00B1250E"/>
    <w:rsid w:val="00B66993"/>
    <w:rsid w:val="00B85026"/>
    <w:rsid w:val="00BA16F8"/>
    <w:rsid w:val="00BD0E1F"/>
    <w:rsid w:val="00BE62F3"/>
    <w:rsid w:val="00C316D3"/>
    <w:rsid w:val="00C6493F"/>
    <w:rsid w:val="00C94693"/>
    <w:rsid w:val="00CA7B9C"/>
    <w:rsid w:val="00CB2D6B"/>
    <w:rsid w:val="00CD01FE"/>
    <w:rsid w:val="00CF0BD1"/>
    <w:rsid w:val="00CF3643"/>
    <w:rsid w:val="00D107D3"/>
    <w:rsid w:val="00D41D44"/>
    <w:rsid w:val="00D62B89"/>
    <w:rsid w:val="00D83C01"/>
    <w:rsid w:val="00DF08FB"/>
    <w:rsid w:val="00DF5177"/>
    <w:rsid w:val="00E1165D"/>
    <w:rsid w:val="00E159DF"/>
    <w:rsid w:val="00E32709"/>
    <w:rsid w:val="00E377A0"/>
    <w:rsid w:val="00E70C16"/>
    <w:rsid w:val="00E94CFB"/>
    <w:rsid w:val="00ED6AE5"/>
    <w:rsid w:val="00EE7575"/>
    <w:rsid w:val="00EF1E61"/>
    <w:rsid w:val="00F13F2C"/>
    <w:rsid w:val="00F75D72"/>
    <w:rsid w:val="00F957F5"/>
    <w:rsid w:val="00FD0CC3"/>
    <w:rsid w:val="00FD1D8D"/>
    <w:rsid w:val="00FD2D74"/>
    <w:rsid w:val="00FE7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CCB7F0"/>
  <w15:docId w15:val="{6B613DA8-30D1-4D04-81B2-5E3B88EF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5D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F45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5D0D"/>
    <w:rPr>
      <w:rFonts w:ascii="Tahoma" w:hAnsi="Tahoma" w:cs="Tahoma"/>
      <w:sz w:val="16"/>
      <w:szCs w:val="16"/>
    </w:rPr>
  </w:style>
  <w:style w:type="character" w:customStyle="1" w:styleId="BalloonTextChar">
    <w:name w:val="Balloon Text Char"/>
    <w:basedOn w:val="DefaultParagraphFont"/>
    <w:link w:val="BalloonText"/>
    <w:uiPriority w:val="99"/>
    <w:semiHidden/>
    <w:rsid w:val="004D5D0D"/>
    <w:rPr>
      <w:rFonts w:ascii="Tahoma" w:eastAsia="Times New Roman" w:hAnsi="Tahoma" w:cs="Tahoma"/>
      <w:sz w:val="16"/>
      <w:szCs w:val="16"/>
    </w:rPr>
  </w:style>
  <w:style w:type="paragraph" w:styleId="NoSpacing">
    <w:name w:val="No Spacing"/>
    <w:uiPriority w:val="1"/>
    <w:qFormat/>
    <w:rsid w:val="004D5D0D"/>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D5D0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rsid w:val="000F45D6"/>
    <w:pPr>
      <w:tabs>
        <w:tab w:val="center" w:pos="4320"/>
        <w:tab w:val="right" w:pos="8640"/>
      </w:tabs>
    </w:pPr>
    <w:rPr>
      <w:rFonts w:ascii="Arial" w:hAnsi="Arial"/>
      <w:szCs w:val="20"/>
    </w:rPr>
  </w:style>
  <w:style w:type="character" w:customStyle="1" w:styleId="HeaderChar">
    <w:name w:val="Header Char"/>
    <w:basedOn w:val="DefaultParagraphFont"/>
    <w:link w:val="Header"/>
    <w:rsid w:val="000F45D6"/>
    <w:rPr>
      <w:rFonts w:ascii="Arial" w:eastAsia="Times New Roman" w:hAnsi="Arial" w:cs="Times New Roman"/>
      <w:sz w:val="24"/>
      <w:szCs w:val="20"/>
    </w:rPr>
  </w:style>
  <w:style w:type="character" w:customStyle="1" w:styleId="Heading2Char">
    <w:name w:val="Heading 2 Char"/>
    <w:basedOn w:val="DefaultParagraphFont"/>
    <w:link w:val="Heading2"/>
    <w:uiPriority w:val="9"/>
    <w:semiHidden/>
    <w:rsid w:val="000F45D6"/>
    <w:rPr>
      <w:rFonts w:asciiTheme="majorHAnsi" w:eastAsiaTheme="majorEastAsia" w:hAnsiTheme="majorHAnsi" w:cstheme="majorBidi"/>
      <w:b/>
      <w:bCs/>
      <w:color w:val="4F81BD" w:themeColor="accent1"/>
      <w:sz w:val="26"/>
      <w:szCs w:val="26"/>
    </w:rPr>
  </w:style>
  <w:style w:type="character" w:styleId="Hyperlink">
    <w:name w:val="Hyperlink"/>
    <w:rsid w:val="000F45D6"/>
    <w:rPr>
      <w:color w:val="0563C1"/>
      <w:u w:val="single"/>
    </w:rPr>
  </w:style>
  <w:style w:type="paragraph" w:styleId="ListParagraph">
    <w:name w:val="List Paragraph"/>
    <w:basedOn w:val="Normal"/>
    <w:uiPriority w:val="34"/>
    <w:qFormat/>
    <w:rsid w:val="000F45D6"/>
    <w:pPr>
      <w:spacing w:after="200" w:line="276" w:lineRule="auto"/>
      <w:ind w:left="720"/>
      <w:contextualSpacing/>
    </w:pPr>
    <w:rPr>
      <w:rFonts w:ascii="Calibri" w:eastAsia="Calibri" w:hAnsi="Calibri"/>
      <w:sz w:val="22"/>
      <w:szCs w:val="22"/>
    </w:rPr>
  </w:style>
  <w:style w:type="paragraph" w:styleId="Footer">
    <w:name w:val="footer"/>
    <w:basedOn w:val="Normal"/>
    <w:link w:val="FooterChar"/>
    <w:uiPriority w:val="99"/>
    <w:unhideWhenUsed/>
    <w:rsid w:val="000D085B"/>
    <w:pPr>
      <w:tabs>
        <w:tab w:val="center" w:pos="4680"/>
        <w:tab w:val="right" w:pos="9360"/>
      </w:tabs>
    </w:pPr>
  </w:style>
  <w:style w:type="character" w:customStyle="1" w:styleId="FooterChar">
    <w:name w:val="Footer Char"/>
    <w:basedOn w:val="DefaultParagraphFont"/>
    <w:link w:val="Footer"/>
    <w:uiPriority w:val="99"/>
    <w:rsid w:val="000D085B"/>
    <w:rPr>
      <w:rFonts w:ascii="Times New Roman" w:eastAsia="Times New Roman" w:hAnsi="Times New Roman" w:cs="Times New Roman"/>
      <w:sz w:val="24"/>
      <w:szCs w:val="24"/>
    </w:rPr>
  </w:style>
  <w:style w:type="table" w:styleId="TableGrid">
    <w:name w:val="Table Grid"/>
    <w:basedOn w:val="TableNormal"/>
    <w:uiPriority w:val="59"/>
    <w:rsid w:val="000D4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2A48E5"/>
    <w:pPr>
      <w:spacing w:before="100" w:beforeAutospacing="1" w:after="100" w:afterAutospacing="1"/>
    </w:pPr>
  </w:style>
  <w:style w:type="character" w:customStyle="1" w:styleId="jsgrdq">
    <w:name w:val="jsgrdq"/>
    <w:basedOn w:val="DefaultParagraphFont"/>
    <w:rsid w:val="002A48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5530">
      <w:bodyDiv w:val="1"/>
      <w:marLeft w:val="0"/>
      <w:marRight w:val="0"/>
      <w:marTop w:val="0"/>
      <w:marBottom w:val="0"/>
      <w:divBdr>
        <w:top w:val="none" w:sz="0" w:space="0" w:color="auto"/>
        <w:left w:val="none" w:sz="0" w:space="0" w:color="auto"/>
        <w:bottom w:val="none" w:sz="0" w:space="0" w:color="auto"/>
        <w:right w:val="none" w:sz="0" w:space="0" w:color="auto"/>
      </w:divBdr>
    </w:div>
    <w:div w:id="432743828">
      <w:bodyDiv w:val="1"/>
      <w:marLeft w:val="0"/>
      <w:marRight w:val="0"/>
      <w:marTop w:val="0"/>
      <w:marBottom w:val="0"/>
      <w:divBdr>
        <w:top w:val="none" w:sz="0" w:space="0" w:color="auto"/>
        <w:left w:val="none" w:sz="0" w:space="0" w:color="auto"/>
        <w:bottom w:val="none" w:sz="0" w:space="0" w:color="auto"/>
        <w:right w:val="none" w:sz="0" w:space="0" w:color="auto"/>
      </w:divBdr>
      <w:divsChild>
        <w:div w:id="1925533509">
          <w:marLeft w:val="0"/>
          <w:marRight w:val="0"/>
          <w:marTop w:val="0"/>
          <w:marBottom w:val="0"/>
          <w:divBdr>
            <w:top w:val="none" w:sz="0" w:space="0" w:color="auto"/>
            <w:left w:val="none" w:sz="0" w:space="0" w:color="auto"/>
            <w:bottom w:val="none" w:sz="0" w:space="0" w:color="auto"/>
            <w:right w:val="none" w:sz="0" w:space="0" w:color="auto"/>
          </w:divBdr>
          <w:divsChild>
            <w:div w:id="343439541">
              <w:marLeft w:val="0"/>
              <w:marRight w:val="0"/>
              <w:marTop w:val="0"/>
              <w:marBottom w:val="0"/>
              <w:divBdr>
                <w:top w:val="none" w:sz="0" w:space="0" w:color="auto"/>
                <w:left w:val="none" w:sz="0" w:space="0" w:color="auto"/>
                <w:bottom w:val="none" w:sz="0" w:space="0" w:color="auto"/>
                <w:right w:val="none" w:sz="0" w:space="0" w:color="auto"/>
              </w:divBdr>
              <w:divsChild>
                <w:div w:id="1080640103">
                  <w:marLeft w:val="0"/>
                  <w:marRight w:val="0"/>
                  <w:marTop w:val="0"/>
                  <w:marBottom w:val="0"/>
                  <w:divBdr>
                    <w:top w:val="none" w:sz="0" w:space="0" w:color="auto"/>
                    <w:left w:val="none" w:sz="0" w:space="0" w:color="auto"/>
                    <w:bottom w:val="none" w:sz="0" w:space="0" w:color="auto"/>
                    <w:right w:val="none" w:sz="0" w:space="0" w:color="auto"/>
                  </w:divBdr>
                  <w:divsChild>
                    <w:div w:id="739182230">
                      <w:marLeft w:val="0"/>
                      <w:marRight w:val="0"/>
                      <w:marTop w:val="0"/>
                      <w:marBottom w:val="0"/>
                      <w:divBdr>
                        <w:top w:val="none" w:sz="0" w:space="0" w:color="auto"/>
                        <w:left w:val="none" w:sz="0" w:space="0" w:color="auto"/>
                        <w:bottom w:val="none" w:sz="0" w:space="0" w:color="auto"/>
                        <w:right w:val="none" w:sz="0" w:space="0" w:color="auto"/>
                      </w:divBdr>
                      <w:divsChild>
                        <w:div w:id="2029671865">
                          <w:marLeft w:val="0"/>
                          <w:marRight w:val="0"/>
                          <w:marTop w:val="0"/>
                          <w:marBottom w:val="0"/>
                          <w:divBdr>
                            <w:top w:val="none" w:sz="0" w:space="0" w:color="auto"/>
                            <w:left w:val="none" w:sz="0" w:space="0" w:color="auto"/>
                            <w:bottom w:val="none" w:sz="0" w:space="0" w:color="auto"/>
                            <w:right w:val="none" w:sz="0" w:space="0" w:color="auto"/>
                          </w:divBdr>
                          <w:divsChild>
                            <w:div w:id="22899536">
                              <w:marLeft w:val="0"/>
                              <w:marRight w:val="0"/>
                              <w:marTop w:val="0"/>
                              <w:marBottom w:val="0"/>
                              <w:divBdr>
                                <w:top w:val="none" w:sz="0" w:space="0" w:color="auto"/>
                                <w:left w:val="none" w:sz="0" w:space="0" w:color="auto"/>
                                <w:bottom w:val="none" w:sz="0" w:space="0" w:color="auto"/>
                                <w:right w:val="none" w:sz="0" w:space="0" w:color="auto"/>
                              </w:divBdr>
                              <w:divsChild>
                                <w:div w:id="43412714">
                                  <w:marLeft w:val="0"/>
                                  <w:marRight w:val="0"/>
                                  <w:marTop w:val="0"/>
                                  <w:marBottom w:val="0"/>
                                  <w:divBdr>
                                    <w:top w:val="none" w:sz="0" w:space="0" w:color="auto"/>
                                    <w:left w:val="none" w:sz="0" w:space="0" w:color="auto"/>
                                    <w:bottom w:val="none" w:sz="0" w:space="0" w:color="auto"/>
                                    <w:right w:val="none" w:sz="0" w:space="0" w:color="auto"/>
                                  </w:divBdr>
                                  <w:divsChild>
                                    <w:div w:id="213543423">
                                      <w:marLeft w:val="0"/>
                                      <w:marRight w:val="0"/>
                                      <w:marTop w:val="0"/>
                                      <w:marBottom w:val="0"/>
                                      <w:divBdr>
                                        <w:top w:val="none" w:sz="0" w:space="0" w:color="auto"/>
                                        <w:left w:val="none" w:sz="0" w:space="0" w:color="auto"/>
                                        <w:bottom w:val="none" w:sz="0" w:space="0" w:color="auto"/>
                                        <w:right w:val="none" w:sz="0" w:space="0" w:color="auto"/>
                                      </w:divBdr>
                                      <w:divsChild>
                                        <w:div w:id="14460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903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2633F-70C9-4659-83D1-280C7FE8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10137</Words>
  <Characters>57781</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Stevie Weishan</dc:creator>
  <cp:lastModifiedBy>Tracy Williams</cp:lastModifiedBy>
  <cp:revision>3</cp:revision>
  <cp:lastPrinted>2021-10-21T16:15:00Z</cp:lastPrinted>
  <dcterms:created xsi:type="dcterms:W3CDTF">2021-08-09T21:47:00Z</dcterms:created>
  <dcterms:modified xsi:type="dcterms:W3CDTF">2021-10-21T16:15:00Z</dcterms:modified>
</cp:coreProperties>
</file>